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F9" w:rsidRPr="008856F9" w:rsidRDefault="008856F9" w:rsidP="008856F9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6F9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8856F9" w:rsidRPr="008856F9" w:rsidRDefault="008856F9" w:rsidP="008856F9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56F9">
        <w:rPr>
          <w:rFonts w:ascii="Times New Roman" w:hAnsi="Times New Roman" w:cs="Times New Roman"/>
          <w:b/>
          <w:sz w:val="28"/>
          <w:szCs w:val="28"/>
        </w:rPr>
        <w:t>промежуточной</w:t>
      </w:r>
      <w:proofErr w:type="gramEnd"/>
      <w:r w:rsidRPr="008856F9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 (модулю)</w:t>
      </w:r>
      <w:r w:rsidRPr="008856F9">
        <w:rPr>
          <w:rFonts w:ascii="Times New Roman" w:hAnsi="Times New Roman" w:cs="Times New Roman"/>
          <w:b/>
          <w:sz w:val="28"/>
          <w:szCs w:val="28"/>
        </w:rPr>
        <w:br/>
      </w:r>
    </w:p>
    <w:p w:rsidR="008856F9" w:rsidRPr="008856F9" w:rsidRDefault="008856F9" w:rsidP="00205086">
      <w:pPr>
        <w:pStyle w:val="1"/>
        <w:ind w:left="1826" w:right="1955"/>
        <w:jc w:val="center"/>
      </w:pPr>
      <w:r w:rsidRPr="008856F9">
        <w:t>«</w:t>
      </w:r>
      <w:r w:rsidR="00205086">
        <w:t>Теория управления</w:t>
      </w:r>
      <w:r w:rsidRPr="008856F9">
        <w:t>»</w:t>
      </w:r>
    </w:p>
    <w:p w:rsidR="008856F9" w:rsidRPr="008856F9" w:rsidRDefault="008856F9" w:rsidP="008856F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856F9" w:rsidRPr="008856F9" w:rsidRDefault="008856F9" w:rsidP="008856F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6F9">
        <w:rPr>
          <w:rFonts w:ascii="Times New Roman" w:hAnsi="Times New Roman" w:cs="Times New Roman"/>
          <w:sz w:val="28"/>
          <w:szCs w:val="28"/>
        </w:rPr>
        <w:tab/>
        <w:t>При проведении промежуточной аттестации обучающемуся предлагается ответить на</w:t>
      </w:r>
      <w:r w:rsidR="0007611C">
        <w:rPr>
          <w:rFonts w:ascii="Times New Roman" w:hAnsi="Times New Roman" w:cs="Times New Roman"/>
          <w:sz w:val="28"/>
          <w:szCs w:val="28"/>
        </w:rPr>
        <w:t xml:space="preserve"> 2</w:t>
      </w:r>
      <w:r w:rsidRPr="008856F9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07611C">
        <w:rPr>
          <w:rFonts w:ascii="Times New Roman" w:hAnsi="Times New Roman" w:cs="Times New Roman"/>
          <w:sz w:val="28"/>
          <w:szCs w:val="28"/>
        </w:rPr>
        <w:t>а</w:t>
      </w:r>
      <w:r w:rsidRPr="008856F9">
        <w:rPr>
          <w:rFonts w:ascii="Times New Roman" w:hAnsi="Times New Roman" w:cs="Times New Roman"/>
          <w:sz w:val="28"/>
          <w:szCs w:val="28"/>
        </w:rPr>
        <w:t>.</w:t>
      </w:r>
    </w:p>
    <w:p w:rsidR="008C4770" w:rsidRPr="008856F9" w:rsidRDefault="008C4770" w:rsidP="008C4770">
      <w:pPr>
        <w:spacing w:after="0"/>
        <w:ind w:left="720" w:hanging="7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4770" w:rsidRPr="008856F9" w:rsidRDefault="008C4770" w:rsidP="008C4770">
      <w:pPr>
        <w:spacing w:after="0"/>
        <w:ind w:left="720" w:hanging="7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6F9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Примерные вопросы для </w:t>
      </w:r>
      <w:r w:rsidR="008856F9" w:rsidRPr="008856F9">
        <w:rPr>
          <w:rFonts w:ascii="Times New Roman" w:eastAsia="Times New Roman" w:hAnsi="Times New Roman" w:cs="Times New Roman"/>
          <w:b/>
          <w:sz w:val="28"/>
          <w:szCs w:val="28"/>
        </w:rPr>
        <w:t>экзамена</w:t>
      </w:r>
      <w:r w:rsidRPr="008856F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Основные понятия основ менеджмента: менеджмент, управление, функции менеджмента, ресурсы менеджмента.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Организация как система.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Функции организации.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 xml:space="preserve">Причины изучения организации. 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Организационные принципы А. Файоля.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 xml:space="preserve">Система управления организации как процесс. 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Основные свойства и признаки систем.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Синергетика. Основные понятия и положения.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Общая теория систем основные понятия и положения.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Американская и японская модели менеджмента.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Первые ученые в области менеджмента (Гоббс, Стюарт, Смит, Оуэн).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Промышленная революция середины XIX века.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 xml:space="preserve">Тейлор и тейлоризм. 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А. Файоль и административная школа управления.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Э. Мэйо и хоторнские эксперименты.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Б.Ф. Скиннер и бихевиоризм.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Д. МакГрегор и его теории.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У. Оучи и теория Z.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Американская модель управления.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Японская модель управления.</w:t>
      </w:r>
    </w:p>
    <w:p w:rsidR="0007611C" w:rsidRPr="009E5A6D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E5A6D">
        <w:rPr>
          <w:rFonts w:ascii="Times New Roman" w:hAnsi="Times New Roman"/>
          <w:noProof/>
          <w:sz w:val="24"/>
          <w:szCs w:val="24"/>
        </w:rPr>
        <w:t>Европейская модель управления.</w:t>
      </w:r>
    </w:p>
    <w:p w:rsidR="005C6771" w:rsidRPr="009E5A6D" w:rsidRDefault="005C6771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E5A6D">
        <w:rPr>
          <w:rFonts w:ascii="Times New Roman" w:hAnsi="Times New Roman"/>
          <w:noProof/>
          <w:sz w:val="24"/>
          <w:szCs w:val="24"/>
          <w:lang w:val="en-US"/>
        </w:rPr>
        <w:t>C</w:t>
      </w:r>
      <w:r w:rsidRPr="009E5A6D">
        <w:rPr>
          <w:rFonts w:ascii="Times New Roman" w:hAnsi="Times New Roman"/>
          <w:noProof/>
          <w:sz w:val="24"/>
          <w:szCs w:val="24"/>
        </w:rPr>
        <w:t>одержательные теории</w:t>
      </w:r>
      <w:r w:rsidR="009D505C" w:rsidRPr="009E5A6D">
        <w:rPr>
          <w:rFonts w:ascii="Times New Roman" w:hAnsi="Times New Roman"/>
          <w:noProof/>
          <w:sz w:val="24"/>
          <w:szCs w:val="24"/>
        </w:rPr>
        <w:t xml:space="preserve"> мотивации</w:t>
      </w:r>
      <w:r w:rsidRPr="009E5A6D">
        <w:rPr>
          <w:rFonts w:ascii="Times New Roman" w:hAnsi="Times New Roman"/>
          <w:noProof/>
          <w:sz w:val="24"/>
          <w:szCs w:val="24"/>
        </w:rPr>
        <w:t xml:space="preserve"> (Маслоу, Герцберг, МакКлелланд и др.).</w:t>
      </w:r>
    </w:p>
    <w:p w:rsidR="005C6771" w:rsidRPr="009E5A6D" w:rsidRDefault="005C6771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9E5A6D">
        <w:rPr>
          <w:rFonts w:ascii="Times New Roman" w:hAnsi="Times New Roman"/>
          <w:noProof/>
          <w:sz w:val="24"/>
          <w:szCs w:val="24"/>
        </w:rPr>
        <w:t xml:space="preserve">Процессуальные </w:t>
      </w:r>
      <w:bookmarkStart w:id="0" w:name="_GoBack"/>
      <w:bookmarkEnd w:id="0"/>
      <w:r w:rsidRPr="009E5A6D">
        <w:rPr>
          <w:rFonts w:ascii="Times New Roman" w:hAnsi="Times New Roman"/>
          <w:noProof/>
          <w:sz w:val="24"/>
          <w:szCs w:val="24"/>
        </w:rPr>
        <w:t xml:space="preserve">теории </w:t>
      </w:r>
      <w:r w:rsidR="009D505C" w:rsidRPr="009E5A6D">
        <w:rPr>
          <w:rFonts w:ascii="Times New Roman" w:hAnsi="Times New Roman"/>
          <w:noProof/>
          <w:sz w:val="24"/>
          <w:szCs w:val="24"/>
        </w:rPr>
        <w:t xml:space="preserve">мотивации </w:t>
      </w:r>
      <w:r w:rsidRPr="009E5A6D">
        <w:rPr>
          <w:rFonts w:ascii="Times New Roman" w:hAnsi="Times New Roman"/>
          <w:noProof/>
          <w:sz w:val="24"/>
          <w:szCs w:val="24"/>
        </w:rPr>
        <w:t>(Врум и др.).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Разработки советских ученых в области науки управления.</w:t>
      </w:r>
    </w:p>
    <w:p w:rsidR="0007611C" w:rsidRPr="0075767B" w:rsidRDefault="0007611C" w:rsidP="0007611C">
      <w:pPr>
        <w:pStyle w:val="a3"/>
        <w:numPr>
          <w:ilvl w:val="0"/>
          <w:numId w:val="2"/>
        </w:numPr>
        <w:shd w:val="clear" w:color="auto" w:fill="FFFFFF"/>
        <w:contextualSpacing/>
        <w:jc w:val="both"/>
        <w:rPr>
          <w:rFonts w:ascii="Times New Roman" w:hAnsi="Times New Roman"/>
          <w:noProof/>
          <w:sz w:val="24"/>
          <w:szCs w:val="24"/>
        </w:rPr>
      </w:pPr>
      <w:r w:rsidRPr="0075767B">
        <w:rPr>
          <w:rFonts w:ascii="Times New Roman" w:hAnsi="Times New Roman"/>
          <w:noProof/>
          <w:sz w:val="24"/>
          <w:szCs w:val="24"/>
        </w:rPr>
        <w:t>"Российский управленческий и исполнительский менталитет".</w:t>
      </w:r>
    </w:p>
    <w:p w:rsidR="008C4770" w:rsidRPr="008856F9" w:rsidRDefault="008C4770" w:rsidP="0007611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sectPr w:rsidR="008C4770" w:rsidRPr="00885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75B52"/>
    <w:multiLevelType w:val="hybridMultilevel"/>
    <w:tmpl w:val="4FC6F8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5409E7"/>
    <w:multiLevelType w:val="hybridMultilevel"/>
    <w:tmpl w:val="BE70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70"/>
    <w:rsid w:val="0007611C"/>
    <w:rsid w:val="00205086"/>
    <w:rsid w:val="00512F59"/>
    <w:rsid w:val="005C6771"/>
    <w:rsid w:val="008856F9"/>
    <w:rsid w:val="008C4770"/>
    <w:rsid w:val="009D505C"/>
    <w:rsid w:val="009E5A6D"/>
    <w:rsid w:val="00B6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DDD38-B519-644B-BACD-692EEDE6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856F9"/>
    <w:pPr>
      <w:widowControl w:val="0"/>
      <w:autoSpaceDE w:val="0"/>
      <w:autoSpaceDN w:val="0"/>
      <w:spacing w:after="0" w:line="240" w:lineRule="auto"/>
      <w:ind w:left="101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856F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07611C"/>
    <w:pPr>
      <w:ind w:left="708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Kate</cp:lastModifiedBy>
  <cp:revision>8</cp:revision>
  <dcterms:created xsi:type="dcterms:W3CDTF">2023-01-23T10:05:00Z</dcterms:created>
  <dcterms:modified xsi:type="dcterms:W3CDTF">2024-05-27T14:57:00Z</dcterms:modified>
</cp:coreProperties>
</file>