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D9F2" w14:textId="77777777" w:rsidR="00125B3E" w:rsidRPr="00354926" w:rsidRDefault="00125B3E" w:rsidP="00125B3E">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66D0244" w14:textId="77777777" w:rsidR="00125B3E" w:rsidRPr="00A45058" w:rsidRDefault="00125B3E" w:rsidP="00125B3E">
      <w:pPr>
        <w:spacing w:after="0" w:line="252" w:lineRule="auto"/>
        <w:ind w:firstLine="709"/>
        <w:contextualSpacing/>
        <w:jc w:val="both"/>
        <w:rPr>
          <w:rFonts w:ascii="Times New Roman" w:eastAsia="Calibri" w:hAnsi="Times New Roman"/>
          <w:sz w:val="28"/>
          <w:szCs w:val="28"/>
        </w:rPr>
      </w:pPr>
    </w:p>
    <w:p w14:paraId="0EFCAD2B" w14:textId="3A9ADD37" w:rsidR="00125B3E" w:rsidRPr="00A45058" w:rsidRDefault="00125B3E" w:rsidP="00125B3E">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0E8C0285" w14:textId="77777777" w:rsidR="00DD06B5" w:rsidRPr="00125B3E" w:rsidRDefault="00125B3E" w:rsidP="00125B3E">
      <w:pPr>
        <w:spacing w:after="0"/>
        <w:ind w:firstLine="709"/>
        <w:jc w:val="center"/>
        <w:rPr>
          <w:rFonts w:ascii="Times New Roman" w:hAnsi="Times New Roman"/>
          <w:b/>
          <w:iCs/>
          <w:sz w:val="28"/>
          <w:szCs w:val="28"/>
        </w:rPr>
      </w:pPr>
      <w:r w:rsidRPr="00125B3E">
        <w:rPr>
          <w:rFonts w:ascii="Times New Roman" w:hAnsi="Times New Roman"/>
          <w:b/>
          <w:iCs/>
          <w:sz w:val="28"/>
          <w:szCs w:val="28"/>
        </w:rPr>
        <w:t xml:space="preserve"> </w:t>
      </w:r>
      <w:r w:rsidR="002A0BBC" w:rsidRPr="00125B3E">
        <w:rPr>
          <w:rFonts w:ascii="Times New Roman" w:hAnsi="Times New Roman"/>
          <w:b/>
          <w:iCs/>
          <w:sz w:val="28"/>
          <w:szCs w:val="28"/>
        </w:rPr>
        <w:t>«Административное право»</w:t>
      </w:r>
    </w:p>
    <w:p w14:paraId="2C496F20" w14:textId="77777777" w:rsidR="00556B30" w:rsidRPr="0006484A" w:rsidRDefault="00556B30" w:rsidP="00400C84">
      <w:pPr>
        <w:spacing w:after="0"/>
        <w:ind w:firstLine="709"/>
        <w:jc w:val="both"/>
        <w:rPr>
          <w:rFonts w:ascii="Times New Roman" w:hAnsi="Times New Roman"/>
          <w:sz w:val="24"/>
          <w:szCs w:val="24"/>
        </w:rPr>
      </w:pPr>
    </w:p>
    <w:p w14:paraId="1838EB0E" w14:textId="77777777" w:rsidR="00DD06B5" w:rsidRPr="00362681" w:rsidRDefault="00DD06B5" w:rsidP="00400C84">
      <w:pPr>
        <w:spacing w:after="0"/>
        <w:ind w:firstLine="709"/>
        <w:jc w:val="both"/>
        <w:rPr>
          <w:rFonts w:ascii="Times New Roman" w:hAnsi="Times New Roman"/>
          <w:sz w:val="24"/>
          <w:szCs w:val="24"/>
        </w:rPr>
      </w:pPr>
    </w:p>
    <w:p w14:paraId="5A9E360D" w14:textId="5E4C3443" w:rsidR="00DD06B5" w:rsidRDefault="00BB2326" w:rsidP="00400C84">
      <w:pPr>
        <w:spacing w:after="0"/>
        <w:ind w:firstLine="709"/>
        <w:jc w:val="both"/>
        <w:rPr>
          <w:rFonts w:ascii="Times New Roman" w:hAnsi="Times New Roman"/>
          <w:sz w:val="24"/>
          <w:szCs w:val="24"/>
        </w:rPr>
      </w:pPr>
      <w:r w:rsidRPr="00362681">
        <w:rPr>
          <w:rFonts w:ascii="Times New Roman" w:hAnsi="Times New Roman"/>
          <w:sz w:val="24"/>
          <w:szCs w:val="24"/>
        </w:rPr>
        <w:t>Перечень оценочных материалов:</w:t>
      </w:r>
    </w:p>
    <w:p w14:paraId="2C7DC58F" w14:textId="1024D59D" w:rsidR="00D665D0" w:rsidRPr="00D665D0" w:rsidRDefault="00D665D0" w:rsidP="00D665D0">
      <w:pPr>
        <w:numPr>
          <w:ilvl w:val="0"/>
          <w:numId w:val="1"/>
        </w:numPr>
        <w:spacing w:after="0"/>
        <w:ind w:left="0" w:firstLine="709"/>
        <w:jc w:val="both"/>
        <w:rPr>
          <w:rFonts w:ascii="Times New Roman" w:hAnsi="Times New Roman"/>
          <w:sz w:val="24"/>
          <w:szCs w:val="24"/>
        </w:rPr>
      </w:pPr>
      <w:r w:rsidRPr="00362681">
        <w:rPr>
          <w:rFonts w:ascii="Times New Roman" w:hAnsi="Times New Roman"/>
          <w:sz w:val="24"/>
          <w:szCs w:val="24"/>
        </w:rPr>
        <w:t>примерный перечень вопросов для подготовки к зачету и экзамену.</w:t>
      </w:r>
    </w:p>
    <w:p w14:paraId="028C72E2" w14:textId="77777777" w:rsidR="00DD06B5" w:rsidRPr="00362681" w:rsidRDefault="002A0BBC" w:rsidP="00400C84">
      <w:pPr>
        <w:numPr>
          <w:ilvl w:val="0"/>
          <w:numId w:val="1"/>
        </w:numPr>
        <w:spacing w:after="0"/>
        <w:ind w:left="0" w:firstLine="709"/>
        <w:jc w:val="both"/>
        <w:rPr>
          <w:rFonts w:ascii="Times New Roman" w:hAnsi="Times New Roman"/>
          <w:sz w:val="24"/>
          <w:szCs w:val="24"/>
        </w:rPr>
      </w:pPr>
      <w:r w:rsidRPr="00362681">
        <w:rPr>
          <w:rFonts w:ascii="Times New Roman" w:hAnsi="Times New Roman"/>
          <w:sz w:val="24"/>
          <w:szCs w:val="24"/>
        </w:rPr>
        <w:t>примерный перечень тем докладов и сооб</w:t>
      </w:r>
      <w:r w:rsidR="00BB2326" w:rsidRPr="00362681">
        <w:rPr>
          <w:rFonts w:ascii="Times New Roman" w:hAnsi="Times New Roman"/>
          <w:sz w:val="24"/>
          <w:szCs w:val="24"/>
        </w:rPr>
        <w:t>щений на практических занятиях;</w:t>
      </w:r>
    </w:p>
    <w:p w14:paraId="611FF9A1" w14:textId="77777777" w:rsidR="00DD06B5" w:rsidRPr="00362681" w:rsidRDefault="002A0BBC" w:rsidP="00400C84">
      <w:pPr>
        <w:numPr>
          <w:ilvl w:val="0"/>
          <w:numId w:val="1"/>
        </w:numPr>
        <w:spacing w:after="0"/>
        <w:ind w:left="0" w:firstLine="709"/>
        <w:jc w:val="both"/>
        <w:rPr>
          <w:rFonts w:ascii="Times New Roman" w:hAnsi="Times New Roman"/>
          <w:sz w:val="24"/>
          <w:szCs w:val="24"/>
        </w:rPr>
      </w:pPr>
      <w:r w:rsidRPr="00362681">
        <w:rPr>
          <w:rFonts w:ascii="Times New Roman" w:hAnsi="Times New Roman"/>
          <w:sz w:val="24"/>
          <w:szCs w:val="24"/>
        </w:rPr>
        <w:t>примерный перечен</w:t>
      </w:r>
      <w:r w:rsidR="00BB2326" w:rsidRPr="00362681">
        <w:rPr>
          <w:rFonts w:ascii="Times New Roman" w:hAnsi="Times New Roman"/>
          <w:sz w:val="24"/>
          <w:szCs w:val="24"/>
        </w:rPr>
        <w:t>ь ситуационных задач и заданий;</w:t>
      </w:r>
    </w:p>
    <w:p w14:paraId="22B871CE" w14:textId="77777777" w:rsidR="00DD06B5" w:rsidRPr="00362681" w:rsidRDefault="00BB2326" w:rsidP="00400C84">
      <w:pPr>
        <w:numPr>
          <w:ilvl w:val="0"/>
          <w:numId w:val="1"/>
        </w:numPr>
        <w:spacing w:after="0"/>
        <w:ind w:left="0" w:firstLine="709"/>
        <w:jc w:val="both"/>
        <w:rPr>
          <w:rFonts w:ascii="Times New Roman" w:hAnsi="Times New Roman"/>
          <w:sz w:val="24"/>
          <w:szCs w:val="24"/>
        </w:rPr>
      </w:pPr>
      <w:r w:rsidRPr="00362681">
        <w:rPr>
          <w:rFonts w:ascii="Times New Roman" w:hAnsi="Times New Roman"/>
          <w:sz w:val="24"/>
          <w:szCs w:val="24"/>
        </w:rPr>
        <w:t>учебный проект</w:t>
      </w:r>
      <w:r w:rsidRPr="00362681">
        <w:rPr>
          <w:rFonts w:ascii="Times New Roman" w:hAnsi="Times New Roman"/>
          <w:sz w:val="24"/>
          <w:szCs w:val="24"/>
          <w:lang w:val="en-US"/>
        </w:rPr>
        <w:t>;</w:t>
      </w:r>
    </w:p>
    <w:p w14:paraId="18F2ADED" w14:textId="77777777" w:rsidR="00DD06B5" w:rsidRPr="00362681" w:rsidRDefault="002A0BBC" w:rsidP="00400C84">
      <w:pPr>
        <w:numPr>
          <w:ilvl w:val="0"/>
          <w:numId w:val="1"/>
        </w:numPr>
        <w:spacing w:after="0"/>
        <w:ind w:left="0" w:firstLine="709"/>
        <w:jc w:val="both"/>
        <w:rPr>
          <w:rFonts w:ascii="Times New Roman" w:hAnsi="Times New Roman"/>
          <w:sz w:val="24"/>
          <w:szCs w:val="24"/>
        </w:rPr>
      </w:pPr>
      <w:r w:rsidRPr="00362681">
        <w:rPr>
          <w:rFonts w:ascii="Times New Roman" w:hAnsi="Times New Roman"/>
          <w:sz w:val="24"/>
          <w:szCs w:val="24"/>
        </w:rPr>
        <w:t>приме</w:t>
      </w:r>
      <w:r w:rsidR="00BB2326" w:rsidRPr="00362681">
        <w:rPr>
          <w:rFonts w:ascii="Times New Roman" w:hAnsi="Times New Roman"/>
          <w:sz w:val="24"/>
          <w:szCs w:val="24"/>
        </w:rPr>
        <w:t>рный перечень тестовых заданий</w:t>
      </w:r>
      <w:r w:rsidR="00BB2326" w:rsidRPr="00362681">
        <w:rPr>
          <w:rFonts w:ascii="Times New Roman" w:hAnsi="Times New Roman"/>
          <w:sz w:val="24"/>
          <w:szCs w:val="24"/>
          <w:lang w:val="en-US"/>
        </w:rPr>
        <w:t>;</w:t>
      </w:r>
    </w:p>
    <w:p w14:paraId="78445B5D" w14:textId="77777777" w:rsidR="005157D8" w:rsidRPr="0006484A" w:rsidRDefault="005157D8" w:rsidP="00400C84">
      <w:pPr>
        <w:spacing w:after="0"/>
        <w:ind w:firstLine="709"/>
        <w:jc w:val="both"/>
        <w:rPr>
          <w:rFonts w:ascii="Times New Roman" w:hAnsi="Times New Roman"/>
          <w:b/>
          <w:sz w:val="24"/>
          <w:szCs w:val="24"/>
        </w:rPr>
      </w:pPr>
    </w:p>
    <w:p w14:paraId="7171EFB3" w14:textId="77777777" w:rsidR="005157D8" w:rsidRDefault="005157D8" w:rsidP="00400C84">
      <w:pPr>
        <w:spacing w:after="0"/>
        <w:ind w:firstLine="709"/>
        <w:jc w:val="both"/>
        <w:rPr>
          <w:rFonts w:ascii="Times New Roman" w:hAnsi="Times New Roman"/>
          <w:b/>
          <w:sz w:val="24"/>
          <w:szCs w:val="24"/>
        </w:rPr>
      </w:pPr>
      <w:r w:rsidRPr="00362681">
        <w:rPr>
          <w:rFonts w:ascii="Times New Roman" w:hAnsi="Times New Roman"/>
          <w:b/>
          <w:sz w:val="24"/>
          <w:szCs w:val="24"/>
        </w:rPr>
        <w:t>Оценка знаний по компетенции ОПК-2</w:t>
      </w:r>
    </w:p>
    <w:p w14:paraId="3B059C0A" w14:textId="01C452C8" w:rsidR="0006484A" w:rsidRDefault="0006484A" w:rsidP="00400C84">
      <w:pPr>
        <w:spacing w:after="0"/>
        <w:ind w:firstLine="709"/>
        <w:jc w:val="both"/>
        <w:rPr>
          <w:rFonts w:ascii="Times New Roman" w:hAnsi="Times New Roman"/>
          <w:b/>
          <w:sz w:val="24"/>
          <w:szCs w:val="24"/>
        </w:rPr>
      </w:pPr>
    </w:p>
    <w:p w14:paraId="63A87F32" w14:textId="77777777" w:rsidR="00D665D0" w:rsidRDefault="00D665D0" w:rsidP="00400C84">
      <w:pPr>
        <w:spacing w:after="0"/>
        <w:ind w:firstLine="709"/>
        <w:jc w:val="both"/>
        <w:rPr>
          <w:rFonts w:ascii="Times New Roman" w:hAnsi="Times New Roman"/>
          <w:b/>
          <w:sz w:val="24"/>
          <w:szCs w:val="24"/>
        </w:rPr>
      </w:pPr>
    </w:p>
    <w:p w14:paraId="611ECE2A" w14:textId="77777777" w:rsidR="00D665D0" w:rsidRPr="00362681" w:rsidRDefault="00D665D0" w:rsidP="00400C84">
      <w:pPr>
        <w:spacing w:after="0"/>
        <w:ind w:firstLine="709"/>
        <w:jc w:val="both"/>
        <w:rPr>
          <w:rFonts w:ascii="Times New Roman" w:hAnsi="Times New Roman"/>
          <w:b/>
          <w:sz w:val="24"/>
          <w:szCs w:val="24"/>
        </w:rPr>
      </w:pPr>
    </w:p>
    <w:p w14:paraId="614008C4" w14:textId="75D80030" w:rsidR="00DD06B5" w:rsidRDefault="0006484A" w:rsidP="00400C84">
      <w:pPr>
        <w:spacing w:after="0"/>
        <w:ind w:firstLine="709"/>
        <w:jc w:val="both"/>
        <w:rPr>
          <w:rFonts w:ascii="Times New Roman" w:hAnsi="Times New Roman"/>
          <w:b/>
          <w:sz w:val="24"/>
          <w:szCs w:val="24"/>
        </w:rPr>
      </w:pPr>
      <w:r w:rsidRPr="0006484A">
        <w:rPr>
          <w:rFonts w:ascii="Times New Roman" w:hAnsi="Times New Roman"/>
          <w:b/>
          <w:sz w:val="24"/>
          <w:szCs w:val="24"/>
        </w:rPr>
        <w:t>Семестр 3</w:t>
      </w:r>
    </w:p>
    <w:p w14:paraId="7A8C36F5" w14:textId="70254937" w:rsidR="00D665D0" w:rsidRDefault="00D665D0" w:rsidP="00400C84">
      <w:pPr>
        <w:spacing w:after="0"/>
        <w:ind w:firstLine="709"/>
        <w:jc w:val="both"/>
        <w:rPr>
          <w:rFonts w:ascii="Times New Roman" w:hAnsi="Times New Roman"/>
          <w:b/>
          <w:sz w:val="24"/>
          <w:szCs w:val="24"/>
        </w:rPr>
      </w:pPr>
    </w:p>
    <w:p w14:paraId="6176B8B1" w14:textId="4B3786C8" w:rsidR="00D665D0" w:rsidRDefault="00D665D0" w:rsidP="00400C84">
      <w:pPr>
        <w:spacing w:after="0"/>
        <w:ind w:firstLine="709"/>
        <w:jc w:val="both"/>
        <w:rPr>
          <w:rFonts w:ascii="Times New Roman" w:hAnsi="Times New Roman"/>
          <w:b/>
          <w:sz w:val="24"/>
          <w:szCs w:val="24"/>
        </w:rPr>
      </w:pPr>
      <w:r>
        <w:rPr>
          <w:rFonts w:ascii="Times New Roman" w:hAnsi="Times New Roman"/>
          <w:b/>
          <w:sz w:val="24"/>
          <w:szCs w:val="24"/>
        </w:rPr>
        <w:t>При проведении промежуточной аттестации(зачет) обучающемуся предлагается ответить на 2 вопроса из билета</w:t>
      </w:r>
    </w:p>
    <w:p w14:paraId="46BF76F4" w14:textId="3A435106" w:rsidR="00D665D0" w:rsidRDefault="00D665D0" w:rsidP="00400C84">
      <w:pPr>
        <w:spacing w:after="0"/>
        <w:ind w:firstLine="709"/>
        <w:jc w:val="both"/>
        <w:rPr>
          <w:rFonts w:ascii="Times New Roman" w:hAnsi="Times New Roman"/>
          <w:b/>
          <w:sz w:val="24"/>
          <w:szCs w:val="24"/>
        </w:rPr>
      </w:pPr>
    </w:p>
    <w:p w14:paraId="574B6BFC" w14:textId="77777777" w:rsidR="00D665D0" w:rsidRPr="0006484A" w:rsidRDefault="00D665D0" w:rsidP="00D665D0">
      <w:pPr>
        <w:spacing w:after="0"/>
        <w:ind w:firstLine="709"/>
        <w:jc w:val="center"/>
        <w:rPr>
          <w:rFonts w:ascii="Times New Roman" w:hAnsi="Times New Roman"/>
          <w:b/>
          <w:bCs/>
          <w:sz w:val="24"/>
          <w:szCs w:val="24"/>
          <w:u w:val="single"/>
        </w:rPr>
      </w:pPr>
      <w:r w:rsidRPr="00362681">
        <w:rPr>
          <w:rFonts w:ascii="Times New Roman" w:hAnsi="Times New Roman"/>
          <w:b/>
          <w:bCs/>
          <w:sz w:val="24"/>
          <w:szCs w:val="24"/>
          <w:u w:val="single"/>
        </w:rPr>
        <w:t>Примерный перечень вопросов для подготовки к зачету</w:t>
      </w:r>
    </w:p>
    <w:p w14:paraId="037A751F" w14:textId="77777777" w:rsidR="00D665D0" w:rsidRPr="0006484A" w:rsidRDefault="00D665D0" w:rsidP="00D665D0">
      <w:pPr>
        <w:spacing w:after="0"/>
        <w:ind w:firstLine="709"/>
        <w:jc w:val="center"/>
        <w:rPr>
          <w:rFonts w:ascii="Times New Roman" w:hAnsi="Times New Roman"/>
          <w:sz w:val="24"/>
          <w:szCs w:val="24"/>
        </w:rPr>
      </w:pPr>
    </w:p>
    <w:p w14:paraId="0BEBE02F"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Предмет и метод административного права</w:t>
      </w:r>
      <w:r w:rsidRPr="0039465E">
        <w:rPr>
          <w:rFonts w:ascii="Times New Roman" w:hAnsi="Times New Roman"/>
          <w:sz w:val="24"/>
          <w:szCs w:val="24"/>
        </w:rPr>
        <w:t>.</w:t>
      </w:r>
    </w:p>
    <w:p w14:paraId="73042E35"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Источники административного права</w:t>
      </w:r>
      <w:r>
        <w:rPr>
          <w:rFonts w:ascii="Times New Roman" w:hAnsi="Times New Roman"/>
          <w:sz w:val="24"/>
          <w:szCs w:val="24"/>
          <w:lang w:val="en-US"/>
        </w:rPr>
        <w:t>.</w:t>
      </w:r>
    </w:p>
    <w:p w14:paraId="026D9DDF"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нормы и институты</w:t>
      </w:r>
      <w:r w:rsidRPr="0039465E">
        <w:rPr>
          <w:rFonts w:ascii="Times New Roman" w:hAnsi="Times New Roman"/>
          <w:sz w:val="24"/>
          <w:szCs w:val="24"/>
        </w:rPr>
        <w:t>.</w:t>
      </w:r>
    </w:p>
    <w:p w14:paraId="424E15CE"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отношения</w:t>
      </w:r>
      <w:r>
        <w:rPr>
          <w:rFonts w:ascii="Times New Roman" w:hAnsi="Times New Roman"/>
          <w:sz w:val="24"/>
          <w:szCs w:val="24"/>
          <w:lang w:val="en-US"/>
        </w:rPr>
        <w:t>.</w:t>
      </w:r>
    </w:p>
    <w:p w14:paraId="48A7569B"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Субъекты административного права</w:t>
      </w:r>
      <w:r>
        <w:rPr>
          <w:rFonts w:ascii="Times New Roman" w:hAnsi="Times New Roman"/>
          <w:sz w:val="24"/>
          <w:szCs w:val="24"/>
          <w:lang w:val="en-US"/>
        </w:rPr>
        <w:t>.</w:t>
      </w:r>
    </w:p>
    <w:p w14:paraId="56B24FD3"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Административная правосубъектность</w:t>
      </w:r>
      <w:r>
        <w:rPr>
          <w:rFonts w:ascii="Times New Roman" w:hAnsi="Times New Roman"/>
          <w:sz w:val="24"/>
          <w:szCs w:val="24"/>
          <w:lang w:val="en-US"/>
        </w:rPr>
        <w:t>.</w:t>
      </w:r>
    </w:p>
    <w:p w14:paraId="11AD317D"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гражданина</w:t>
      </w:r>
      <w:r>
        <w:rPr>
          <w:rFonts w:ascii="Times New Roman" w:hAnsi="Times New Roman"/>
          <w:sz w:val="24"/>
          <w:szCs w:val="24"/>
          <w:lang w:val="en-US"/>
        </w:rPr>
        <w:t>.</w:t>
      </w:r>
    </w:p>
    <w:p w14:paraId="3C50481A"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иностранных граждан и лиц без гражданства</w:t>
      </w:r>
      <w:r w:rsidRPr="0039465E">
        <w:rPr>
          <w:rFonts w:ascii="Times New Roman" w:hAnsi="Times New Roman"/>
          <w:sz w:val="24"/>
          <w:szCs w:val="24"/>
        </w:rPr>
        <w:t>.</w:t>
      </w:r>
    </w:p>
    <w:p w14:paraId="6EEAD00E"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органов исполнительной власти</w:t>
      </w:r>
      <w:r w:rsidRPr="0039465E">
        <w:rPr>
          <w:rFonts w:ascii="Times New Roman" w:hAnsi="Times New Roman"/>
          <w:sz w:val="24"/>
          <w:szCs w:val="24"/>
        </w:rPr>
        <w:t>.</w:t>
      </w:r>
    </w:p>
    <w:p w14:paraId="413C9548"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Органы местного самоуправления как субъекты административно-правовых отношений</w:t>
      </w:r>
      <w:r w:rsidRPr="0039465E">
        <w:rPr>
          <w:rFonts w:ascii="Times New Roman" w:hAnsi="Times New Roman"/>
          <w:sz w:val="24"/>
          <w:szCs w:val="24"/>
        </w:rPr>
        <w:t>.</w:t>
      </w:r>
    </w:p>
    <w:p w14:paraId="4C37D016"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Организации, предприятия и учреждения как субъекты административного права</w:t>
      </w:r>
      <w:r w:rsidRPr="0039465E">
        <w:rPr>
          <w:rFonts w:ascii="Times New Roman" w:hAnsi="Times New Roman"/>
          <w:sz w:val="24"/>
          <w:szCs w:val="24"/>
        </w:rPr>
        <w:t>.</w:t>
      </w:r>
    </w:p>
    <w:p w14:paraId="1436A92C"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предприятий транспортной сферы</w:t>
      </w:r>
      <w:r w:rsidRPr="0039465E">
        <w:rPr>
          <w:rFonts w:ascii="Times New Roman" w:hAnsi="Times New Roman"/>
          <w:sz w:val="24"/>
          <w:szCs w:val="24"/>
        </w:rPr>
        <w:t>.</w:t>
      </w:r>
    </w:p>
    <w:p w14:paraId="1004B3E9"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Общественные объединения как субъекты административного права</w:t>
      </w:r>
      <w:r w:rsidRPr="0039465E">
        <w:rPr>
          <w:rFonts w:ascii="Times New Roman" w:hAnsi="Times New Roman"/>
          <w:sz w:val="24"/>
          <w:szCs w:val="24"/>
        </w:rPr>
        <w:t>.</w:t>
      </w:r>
    </w:p>
    <w:p w14:paraId="1F76AA98"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Нормативная основа правового института государственной службы; служебное право</w:t>
      </w:r>
      <w:r w:rsidRPr="0039465E">
        <w:rPr>
          <w:rFonts w:ascii="Times New Roman" w:hAnsi="Times New Roman"/>
          <w:sz w:val="24"/>
          <w:szCs w:val="24"/>
        </w:rPr>
        <w:t>.</w:t>
      </w:r>
    </w:p>
    <w:p w14:paraId="267B3E7F"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Система государственной службы; виды государственной службы</w:t>
      </w:r>
      <w:r w:rsidRPr="0039465E">
        <w:rPr>
          <w:rFonts w:ascii="Times New Roman" w:hAnsi="Times New Roman"/>
          <w:sz w:val="24"/>
          <w:szCs w:val="24"/>
        </w:rPr>
        <w:t>.</w:t>
      </w:r>
    </w:p>
    <w:p w14:paraId="6119473B"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 xml:space="preserve">Государственные должности гражданской службы; категории и группы </w:t>
      </w:r>
      <w:r w:rsidRPr="00362681">
        <w:rPr>
          <w:rFonts w:ascii="Times New Roman" w:hAnsi="Times New Roman"/>
          <w:sz w:val="24"/>
          <w:szCs w:val="24"/>
        </w:rPr>
        <w:lastRenderedPageBreak/>
        <w:t>должностей</w:t>
      </w:r>
      <w:r w:rsidRPr="0039465E">
        <w:rPr>
          <w:rFonts w:ascii="Times New Roman" w:hAnsi="Times New Roman"/>
          <w:sz w:val="24"/>
          <w:szCs w:val="24"/>
        </w:rPr>
        <w:t>.</w:t>
      </w:r>
    </w:p>
    <w:p w14:paraId="21CE8C02"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Поступление на государственную службу</w:t>
      </w:r>
      <w:r>
        <w:rPr>
          <w:rFonts w:ascii="Times New Roman" w:hAnsi="Times New Roman"/>
          <w:sz w:val="24"/>
          <w:szCs w:val="24"/>
          <w:lang w:val="en-US"/>
        </w:rPr>
        <w:t>.</w:t>
      </w:r>
    </w:p>
    <w:p w14:paraId="0BDDFFF2"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Прохождение государственной службы</w:t>
      </w:r>
      <w:r>
        <w:rPr>
          <w:rFonts w:ascii="Times New Roman" w:hAnsi="Times New Roman"/>
          <w:sz w:val="24"/>
          <w:szCs w:val="24"/>
          <w:lang w:val="en-US"/>
        </w:rPr>
        <w:t>.</w:t>
      </w:r>
    </w:p>
    <w:p w14:paraId="5EB0AADF"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государственного служащего</w:t>
      </w:r>
      <w:r w:rsidRPr="0039465E">
        <w:rPr>
          <w:rFonts w:ascii="Times New Roman" w:hAnsi="Times New Roman"/>
          <w:sz w:val="24"/>
          <w:szCs w:val="24"/>
        </w:rPr>
        <w:t>.</w:t>
      </w:r>
    </w:p>
    <w:p w14:paraId="3A98238D"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Правовые и неправовые формы государственного управления</w:t>
      </w:r>
      <w:r w:rsidRPr="0039465E">
        <w:rPr>
          <w:rFonts w:ascii="Times New Roman" w:hAnsi="Times New Roman"/>
          <w:sz w:val="24"/>
          <w:szCs w:val="24"/>
        </w:rPr>
        <w:t>.</w:t>
      </w:r>
    </w:p>
    <w:p w14:paraId="79989955" w14:textId="77777777" w:rsidR="00D665D0" w:rsidRPr="00362681" w:rsidRDefault="00D665D0" w:rsidP="00D665D0">
      <w:pPr>
        <w:pStyle w:val="a3"/>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Правовой акт государственного управления: понятие, виды, требования</w:t>
      </w:r>
      <w:r w:rsidRPr="0039465E">
        <w:rPr>
          <w:rFonts w:ascii="Times New Roman" w:hAnsi="Times New Roman"/>
          <w:sz w:val="24"/>
          <w:szCs w:val="24"/>
        </w:rPr>
        <w:t>.</w:t>
      </w:r>
    </w:p>
    <w:p w14:paraId="6E3F4C29" w14:textId="77777777" w:rsidR="00D665D0" w:rsidRPr="00362681" w:rsidRDefault="00D665D0" w:rsidP="00D665D0">
      <w:pPr>
        <w:pStyle w:val="a3"/>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Оценка регулирующего воздействия и антикоррупционная экспертиза правовых актов управления</w:t>
      </w:r>
      <w:r w:rsidRPr="0039465E">
        <w:rPr>
          <w:rFonts w:ascii="Times New Roman" w:hAnsi="Times New Roman"/>
          <w:sz w:val="24"/>
          <w:szCs w:val="24"/>
        </w:rPr>
        <w:t>.</w:t>
      </w:r>
    </w:p>
    <w:p w14:paraId="0D59AB85"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договор</w:t>
      </w:r>
      <w:r>
        <w:rPr>
          <w:rFonts w:ascii="Times New Roman" w:hAnsi="Times New Roman"/>
          <w:sz w:val="24"/>
          <w:szCs w:val="24"/>
          <w:lang w:val="en-US"/>
        </w:rPr>
        <w:t>.</w:t>
      </w:r>
    </w:p>
    <w:p w14:paraId="4415D313" w14:textId="77777777" w:rsidR="00D665D0" w:rsidRPr="00362681" w:rsidRDefault="00D665D0" w:rsidP="00D665D0">
      <w:pPr>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 xml:space="preserve"> Понятие и классификация методов государственного управления и методов деятельности субъектов публичной администрации</w:t>
      </w:r>
      <w:r w:rsidRPr="0039465E">
        <w:rPr>
          <w:rFonts w:ascii="Times New Roman" w:hAnsi="Times New Roman"/>
          <w:sz w:val="24"/>
          <w:szCs w:val="24"/>
        </w:rPr>
        <w:t>.</w:t>
      </w:r>
    </w:p>
    <w:p w14:paraId="144F5DDE" w14:textId="77777777" w:rsidR="00D665D0" w:rsidRPr="00362681" w:rsidRDefault="00D665D0" w:rsidP="00D665D0">
      <w:pPr>
        <w:pStyle w:val="a3"/>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стимулирование</w:t>
      </w:r>
      <w:r>
        <w:rPr>
          <w:rFonts w:ascii="Times New Roman" w:hAnsi="Times New Roman"/>
          <w:sz w:val="24"/>
          <w:szCs w:val="24"/>
          <w:lang w:val="en-US"/>
        </w:rPr>
        <w:t>.</w:t>
      </w:r>
    </w:p>
    <w:p w14:paraId="43D0B895" w14:textId="77777777" w:rsidR="00D665D0" w:rsidRPr="00362681" w:rsidRDefault="00D665D0" w:rsidP="00D665D0">
      <w:pPr>
        <w:pStyle w:val="a3"/>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санкционирование</w:t>
      </w:r>
      <w:r>
        <w:rPr>
          <w:rFonts w:ascii="Times New Roman" w:hAnsi="Times New Roman"/>
          <w:sz w:val="24"/>
          <w:szCs w:val="24"/>
          <w:lang w:val="en-US"/>
        </w:rPr>
        <w:t>.</w:t>
      </w:r>
    </w:p>
    <w:p w14:paraId="3946090A" w14:textId="77777777" w:rsidR="00D665D0" w:rsidRPr="00362681" w:rsidRDefault="00D665D0" w:rsidP="00D665D0">
      <w:pPr>
        <w:pStyle w:val="a3"/>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наблюдение</w:t>
      </w:r>
      <w:r>
        <w:rPr>
          <w:rFonts w:ascii="Times New Roman" w:hAnsi="Times New Roman"/>
          <w:sz w:val="24"/>
          <w:szCs w:val="24"/>
          <w:lang w:val="en-US"/>
        </w:rPr>
        <w:t>.</w:t>
      </w:r>
    </w:p>
    <w:p w14:paraId="4ED5A776" w14:textId="77777777" w:rsidR="00D665D0" w:rsidRPr="00362681" w:rsidRDefault="00D665D0" w:rsidP="00D665D0">
      <w:pPr>
        <w:pStyle w:val="a3"/>
        <w:numPr>
          <w:ilvl w:val="0"/>
          <w:numId w:val="4"/>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ограничение</w:t>
      </w:r>
      <w:r>
        <w:rPr>
          <w:rFonts w:ascii="Times New Roman" w:hAnsi="Times New Roman"/>
          <w:sz w:val="24"/>
          <w:szCs w:val="24"/>
          <w:lang w:val="en-US"/>
        </w:rPr>
        <w:t>.</w:t>
      </w:r>
    </w:p>
    <w:p w14:paraId="75864A1B" w14:textId="77777777" w:rsidR="00D665D0" w:rsidRPr="00362681" w:rsidRDefault="00D665D0" w:rsidP="00D665D0">
      <w:pPr>
        <w:numPr>
          <w:ilvl w:val="0"/>
          <w:numId w:val="4"/>
        </w:numPr>
        <w:spacing w:after="0"/>
        <w:ind w:left="0" w:firstLine="709"/>
        <w:jc w:val="both"/>
        <w:rPr>
          <w:rFonts w:ascii="Times New Roman" w:hAnsi="Times New Roman"/>
          <w:b/>
          <w:bCs/>
          <w:sz w:val="24"/>
          <w:szCs w:val="24"/>
          <w:u w:val="single"/>
        </w:rPr>
      </w:pPr>
      <w:r w:rsidRPr="00362681">
        <w:rPr>
          <w:rFonts w:ascii="Times New Roman" w:hAnsi="Times New Roman"/>
          <w:sz w:val="24"/>
          <w:szCs w:val="24"/>
        </w:rPr>
        <w:t>Административное принуждение как вид государственного принуждения</w:t>
      </w:r>
      <w:r w:rsidRPr="0039465E">
        <w:rPr>
          <w:rFonts w:ascii="Times New Roman" w:hAnsi="Times New Roman"/>
          <w:sz w:val="24"/>
          <w:szCs w:val="24"/>
        </w:rPr>
        <w:t>.</w:t>
      </w:r>
    </w:p>
    <w:p w14:paraId="3BD5F1C2" w14:textId="7023943E" w:rsidR="00D665D0" w:rsidRPr="00D665D0" w:rsidRDefault="00D665D0" w:rsidP="00D665D0">
      <w:pPr>
        <w:numPr>
          <w:ilvl w:val="0"/>
          <w:numId w:val="4"/>
        </w:numPr>
        <w:spacing w:after="0"/>
        <w:ind w:left="0" w:firstLine="709"/>
        <w:jc w:val="both"/>
        <w:rPr>
          <w:rFonts w:ascii="Times New Roman" w:hAnsi="Times New Roman"/>
          <w:b/>
          <w:bCs/>
          <w:sz w:val="24"/>
          <w:szCs w:val="24"/>
          <w:u w:val="single"/>
        </w:rPr>
      </w:pPr>
      <w:r w:rsidRPr="00362681">
        <w:rPr>
          <w:rFonts w:ascii="Times New Roman" w:hAnsi="Times New Roman"/>
          <w:sz w:val="24"/>
          <w:szCs w:val="24"/>
        </w:rPr>
        <w:t>Меры административного принуждения</w:t>
      </w:r>
      <w:r>
        <w:rPr>
          <w:rFonts w:ascii="Times New Roman" w:hAnsi="Times New Roman"/>
          <w:sz w:val="24"/>
          <w:szCs w:val="24"/>
          <w:lang w:val="en-US"/>
        </w:rPr>
        <w:t>.</w:t>
      </w:r>
    </w:p>
    <w:p w14:paraId="1FFAEECF" w14:textId="78A83E68" w:rsidR="00D665D0" w:rsidRDefault="00D665D0" w:rsidP="00D665D0">
      <w:pPr>
        <w:spacing w:after="0"/>
        <w:jc w:val="both"/>
        <w:rPr>
          <w:rFonts w:ascii="Times New Roman" w:hAnsi="Times New Roman"/>
          <w:sz w:val="24"/>
          <w:szCs w:val="24"/>
          <w:lang w:val="en-US"/>
        </w:rPr>
      </w:pPr>
    </w:p>
    <w:p w14:paraId="6992175A" w14:textId="2496B44F" w:rsidR="00D665D0" w:rsidRDefault="00D665D0" w:rsidP="00D665D0">
      <w:pPr>
        <w:spacing w:after="0"/>
        <w:jc w:val="both"/>
        <w:rPr>
          <w:rFonts w:ascii="Times New Roman" w:hAnsi="Times New Roman"/>
          <w:b/>
          <w:bCs/>
          <w:sz w:val="24"/>
          <w:szCs w:val="24"/>
        </w:rPr>
      </w:pPr>
    </w:p>
    <w:p w14:paraId="696F195C" w14:textId="449001A8" w:rsidR="00D665D0" w:rsidRDefault="00D665D0" w:rsidP="00D665D0">
      <w:pPr>
        <w:spacing w:after="0"/>
        <w:jc w:val="both"/>
        <w:rPr>
          <w:rFonts w:ascii="Times New Roman" w:hAnsi="Times New Roman"/>
          <w:b/>
          <w:bCs/>
          <w:sz w:val="24"/>
          <w:szCs w:val="24"/>
        </w:rPr>
      </w:pPr>
      <w:r w:rsidRPr="00D665D0">
        <w:rPr>
          <w:rFonts w:ascii="Times New Roman" w:hAnsi="Times New Roman"/>
          <w:b/>
          <w:bCs/>
          <w:sz w:val="24"/>
          <w:szCs w:val="24"/>
        </w:rPr>
        <w:t>Семестр 4</w:t>
      </w:r>
    </w:p>
    <w:p w14:paraId="639C6465" w14:textId="77777777" w:rsidR="00D665D0" w:rsidRPr="00D665D0" w:rsidRDefault="00D665D0" w:rsidP="00D665D0">
      <w:pPr>
        <w:spacing w:after="0"/>
        <w:jc w:val="both"/>
        <w:rPr>
          <w:rFonts w:ascii="Times New Roman" w:hAnsi="Times New Roman"/>
          <w:b/>
          <w:bCs/>
          <w:sz w:val="24"/>
          <w:szCs w:val="24"/>
          <w:u w:val="single"/>
        </w:rPr>
      </w:pPr>
    </w:p>
    <w:p w14:paraId="19A8745F" w14:textId="44BB4FD6" w:rsidR="00D665D0" w:rsidRPr="00D665D0" w:rsidRDefault="00D665D0" w:rsidP="00D665D0">
      <w:pPr>
        <w:spacing w:after="0"/>
        <w:ind w:firstLine="709"/>
        <w:jc w:val="both"/>
        <w:rPr>
          <w:rFonts w:ascii="Times New Roman" w:hAnsi="Times New Roman"/>
          <w:b/>
          <w:bCs/>
          <w:sz w:val="24"/>
          <w:szCs w:val="24"/>
        </w:rPr>
      </w:pPr>
      <w:r w:rsidRPr="00D665D0">
        <w:rPr>
          <w:rFonts w:ascii="Times New Roman" w:hAnsi="Times New Roman"/>
          <w:b/>
          <w:bCs/>
          <w:sz w:val="24"/>
          <w:szCs w:val="24"/>
        </w:rPr>
        <w:t>При проведении промежуточной аттестации(экзамен) обучающемуся предлагается ответить на 2 вопроса из экзаменационного билета</w:t>
      </w:r>
    </w:p>
    <w:p w14:paraId="60F2A16D" w14:textId="5727C6E3" w:rsidR="00D665D0" w:rsidRDefault="00D665D0" w:rsidP="00D665D0">
      <w:pPr>
        <w:spacing w:after="0"/>
        <w:ind w:firstLine="709"/>
        <w:jc w:val="both"/>
        <w:rPr>
          <w:rFonts w:ascii="Times New Roman" w:hAnsi="Times New Roman"/>
          <w:b/>
          <w:bCs/>
          <w:sz w:val="24"/>
          <w:szCs w:val="24"/>
          <w:u w:val="single"/>
        </w:rPr>
      </w:pPr>
    </w:p>
    <w:p w14:paraId="2C05C8B5" w14:textId="77777777" w:rsidR="00D665D0" w:rsidRPr="00362681" w:rsidRDefault="00D665D0" w:rsidP="00D665D0">
      <w:pPr>
        <w:spacing w:after="0"/>
        <w:ind w:firstLine="709"/>
        <w:jc w:val="both"/>
        <w:rPr>
          <w:rFonts w:ascii="Times New Roman" w:hAnsi="Times New Roman"/>
          <w:b/>
          <w:bCs/>
          <w:sz w:val="24"/>
          <w:szCs w:val="24"/>
          <w:u w:val="single"/>
        </w:rPr>
      </w:pPr>
    </w:p>
    <w:p w14:paraId="6E8532A1" w14:textId="77777777" w:rsidR="00D665D0" w:rsidRPr="0006484A" w:rsidRDefault="00D665D0" w:rsidP="00D665D0">
      <w:pPr>
        <w:spacing w:after="0"/>
        <w:ind w:firstLine="709"/>
        <w:jc w:val="center"/>
        <w:rPr>
          <w:rFonts w:ascii="Times New Roman" w:hAnsi="Times New Roman"/>
          <w:b/>
          <w:bCs/>
          <w:sz w:val="24"/>
          <w:szCs w:val="24"/>
          <w:u w:val="single"/>
        </w:rPr>
      </w:pPr>
      <w:r w:rsidRPr="00362681">
        <w:rPr>
          <w:rFonts w:ascii="Times New Roman" w:hAnsi="Times New Roman"/>
          <w:b/>
          <w:bCs/>
          <w:sz w:val="24"/>
          <w:szCs w:val="24"/>
          <w:u w:val="single"/>
        </w:rPr>
        <w:t>Примерный перечень вопросов для подготовки к экзамену</w:t>
      </w:r>
    </w:p>
    <w:p w14:paraId="06F44DB1" w14:textId="77777777" w:rsidR="00D665D0" w:rsidRPr="0006484A" w:rsidRDefault="00D665D0" w:rsidP="00D665D0">
      <w:pPr>
        <w:spacing w:after="0"/>
        <w:ind w:firstLine="709"/>
        <w:jc w:val="both"/>
        <w:rPr>
          <w:rFonts w:ascii="Times New Roman" w:hAnsi="Times New Roman"/>
          <w:sz w:val="24"/>
          <w:szCs w:val="24"/>
        </w:rPr>
      </w:pPr>
    </w:p>
    <w:p w14:paraId="655534DF"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Предмет и метод административного права</w:t>
      </w:r>
      <w:r w:rsidRPr="001327BB">
        <w:rPr>
          <w:rFonts w:ascii="Times New Roman" w:hAnsi="Times New Roman"/>
          <w:sz w:val="24"/>
          <w:szCs w:val="24"/>
        </w:rPr>
        <w:t>.</w:t>
      </w:r>
    </w:p>
    <w:p w14:paraId="10DA4A59"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Источники административного права</w:t>
      </w:r>
      <w:r>
        <w:rPr>
          <w:rFonts w:ascii="Times New Roman" w:hAnsi="Times New Roman"/>
          <w:sz w:val="24"/>
          <w:szCs w:val="24"/>
          <w:lang w:val="en-US"/>
        </w:rPr>
        <w:t>.</w:t>
      </w:r>
    </w:p>
    <w:p w14:paraId="2162EB10"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нормы и институты</w:t>
      </w:r>
      <w:r w:rsidRPr="001327BB">
        <w:rPr>
          <w:rFonts w:ascii="Times New Roman" w:hAnsi="Times New Roman"/>
          <w:sz w:val="24"/>
          <w:szCs w:val="24"/>
        </w:rPr>
        <w:t>.</w:t>
      </w:r>
    </w:p>
    <w:p w14:paraId="6AE07729"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отношения</w:t>
      </w:r>
      <w:r>
        <w:rPr>
          <w:rFonts w:ascii="Times New Roman" w:hAnsi="Times New Roman"/>
          <w:sz w:val="24"/>
          <w:szCs w:val="24"/>
          <w:lang w:val="en-US"/>
        </w:rPr>
        <w:t>.</w:t>
      </w:r>
    </w:p>
    <w:p w14:paraId="4048627F"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Субъекты административного права</w:t>
      </w:r>
      <w:r>
        <w:rPr>
          <w:rFonts w:ascii="Times New Roman" w:hAnsi="Times New Roman"/>
          <w:sz w:val="24"/>
          <w:szCs w:val="24"/>
          <w:lang w:val="en-US"/>
        </w:rPr>
        <w:t>.</w:t>
      </w:r>
    </w:p>
    <w:p w14:paraId="33F76CB1"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Административная правосубъектность</w:t>
      </w:r>
      <w:r>
        <w:rPr>
          <w:rFonts w:ascii="Times New Roman" w:hAnsi="Times New Roman"/>
          <w:sz w:val="24"/>
          <w:szCs w:val="24"/>
          <w:lang w:val="en-US"/>
        </w:rPr>
        <w:t>.</w:t>
      </w:r>
    </w:p>
    <w:p w14:paraId="361191E0"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гражданина</w:t>
      </w:r>
      <w:r>
        <w:rPr>
          <w:rFonts w:ascii="Times New Roman" w:hAnsi="Times New Roman"/>
          <w:sz w:val="24"/>
          <w:szCs w:val="24"/>
          <w:lang w:val="en-US"/>
        </w:rPr>
        <w:t>.</w:t>
      </w:r>
    </w:p>
    <w:p w14:paraId="5B161477"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иностранных граждан и лиц без гражданства</w:t>
      </w:r>
      <w:r w:rsidRPr="001327BB">
        <w:rPr>
          <w:rFonts w:ascii="Times New Roman" w:hAnsi="Times New Roman"/>
          <w:sz w:val="24"/>
          <w:szCs w:val="24"/>
        </w:rPr>
        <w:t>.</w:t>
      </w:r>
    </w:p>
    <w:p w14:paraId="791C0E1E"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органов исполнительной власти</w:t>
      </w:r>
      <w:r w:rsidRPr="001327BB">
        <w:rPr>
          <w:rFonts w:ascii="Times New Roman" w:hAnsi="Times New Roman"/>
          <w:sz w:val="24"/>
          <w:szCs w:val="24"/>
        </w:rPr>
        <w:t>.</w:t>
      </w:r>
    </w:p>
    <w:p w14:paraId="44567C86"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Органы местного самоуправления как субъекты административно-правовых отношений</w:t>
      </w:r>
      <w:r w:rsidRPr="001327BB">
        <w:rPr>
          <w:rFonts w:ascii="Times New Roman" w:hAnsi="Times New Roman"/>
          <w:sz w:val="24"/>
          <w:szCs w:val="24"/>
        </w:rPr>
        <w:t>.</w:t>
      </w:r>
    </w:p>
    <w:p w14:paraId="44F4029C"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Организации, предприятия и учреждения как субъекты административного права</w:t>
      </w:r>
      <w:r w:rsidRPr="001327BB">
        <w:rPr>
          <w:rFonts w:ascii="Times New Roman" w:hAnsi="Times New Roman"/>
          <w:sz w:val="24"/>
          <w:szCs w:val="24"/>
        </w:rPr>
        <w:t>.</w:t>
      </w:r>
    </w:p>
    <w:p w14:paraId="60150405"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предприятий транспортной сферы</w:t>
      </w:r>
      <w:r w:rsidRPr="001327BB">
        <w:rPr>
          <w:rFonts w:ascii="Times New Roman" w:hAnsi="Times New Roman"/>
          <w:sz w:val="24"/>
          <w:szCs w:val="24"/>
        </w:rPr>
        <w:t>.</w:t>
      </w:r>
    </w:p>
    <w:p w14:paraId="21481C7E"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Общественные объединения как субъекты административного права</w:t>
      </w:r>
      <w:r w:rsidRPr="001327BB">
        <w:rPr>
          <w:rFonts w:ascii="Times New Roman" w:hAnsi="Times New Roman"/>
          <w:sz w:val="24"/>
          <w:szCs w:val="24"/>
        </w:rPr>
        <w:t>.</w:t>
      </w:r>
    </w:p>
    <w:p w14:paraId="6679DE18"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Нормативная основа правового института государственной службы; служебное право</w:t>
      </w:r>
      <w:r w:rsidRPr="001327BB">
        <w:rPr>
          <w:rFonts w:ascii="Times New Roman" w:hAnsi="Times New Roman"/>
          <w:sz w:val="24"/>
          <w:szCs w:val="24"/>
        </w:rPr>
        <w:t>.</w:t>
      </w:r>
    </w:p>
    <w:p w14:paraId="6C4A3421"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Система государственной службы; виды государственной службы</w:t>
      </w:r>
      <w:r w:rsidRPr="001327BB">
        <w:rPr>
          <w:rFonts w:ascii="Times New Roman" w:hAnsi="Times New Roman"/>
          <w:sz w:val="24"/>
          <w:szCs w:val="24"/>
        </w:rPr>
        <w:t>.</w:t>
      </w:r>
    </w:p>
    <w:p w14:paraId="75BEC807"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lastRenderedPageBreak/>
        <w:t>Государственные должности гражданской службы; категории и группы должностей</w:t>
      </w:r>
      <w:r w:rsidRPr="001327BB">
        <w:rPr>
          <w:rFonts w:ascii="Times New Roman" w:hAnsi="Times New Roman"/>
          <w:sz w:val="24"/>
          <w:szCs w:val="24"/>
        </w:rPr>
        <w:t>.</w:t>
      </w:r>
    </w:p>
    <w:p w14:paraId="330CA011"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Поступление на государственную службу</w:t>
      </w:r>
      <w:r>
        <w:rPr>
          <w:rFonts w:ascii="Times New Roman" w:hAnsi="Times New Roman"/>
          <w:sz w:val="24"/>
          <w:szCs w:val="24"/>
          <w:lang w:val="en-US"/>
        </w:rPr>
        <w:t>.</w:t>
      </w:r>
    </w:p>
    <w:p w14:paraId="066578D5"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Прохождение государственной службы</w:t>
      </w:r>
      <w:r>
        <w:rPr>
          <w:rFonts w:ascii="Times New Roman" w:hAnsi="Times New Roman"/>
          <w:sz w:val="24"/>
          <w:szCs w:val="24"/>
          <w:lang w:val="en-US"/>
        </w:rPr>
        <w:t>.</w:t>
      </w:r>
    </w:p>
    <w:p w14:paraId="7DD92FE2"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статус государственного служащего</w:t>
      </w:r>
      <w:r w:rsidRPr="001327BB">
        <w:rPr>
          <w:rFonts w:ascii="Times New Roman" w:hAnsi="Times New Roman"/>
          <w:sz w:val="24"/>
          <w:szCs w:val="24"/>
        </w:rPr>
        <w:t>.</w:t>
      </w:r>
    </w:p>
    <w:p w14:paraId="100EED43"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Правовые и неправовые формы государственного управления</w:t>
      </w:r>
      <w:r w:rsidRPr="001327BB">
        <w:rPr>
          <w:rFonts w:ascii="Times New Roman" w:hAnsi="Times New Roman"/>
          <w:sz w:val="24"/>
          <w:szCs w:val="24"/>
        </w:rPr>
        <w:t>.</w:t>
      </w:r>
    </w:p>
    <w:p w14:paraId="27B0D611"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Правовой акт государственного управления: понятие, виды, требования</w:t>
      </w:r>
      <w:r w:rsidRPr="001327BB">
        <w:rPr>
          <w:rFonts w:ascii="Times New Roman" w:hAnsi="Times New Roman"/>
          <w:sz w:val="24"/>
          <w:szCs w:val="24"/>
        </w:rPr>
        <w:t>.</w:t>
      </w:r>
    </w:p>
    <w:p w14:paraId="461122E4"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Оценка регулирующего воздействия и антикоррупционная экспертиза правовых актов управления</w:t>
      </w:r>
      <w:r w:rsidRPr="001327BB">
        <w:rPr>
          <w:rFonts w:ascii="Times New Roman" w:hAnsi="Times New Roman"/>
          <w:sz w:val="24"/>
          <w:szCs w:val="24"/>
        </w:rPr>
        <w:t>.</w:t>
      </w:r>
    </w:p>
    <w:p w14:paraId="1A746111"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Административно-правовой договор</w:t>
      </w:r>
      <w:r>
        <w:rPr>
          <w:rFonts w:ascii="Times New Roman" w:hAnsi="Times New Roman"/>
          <w:sz w:val="24"/>
          <w:szCs w:val="24"/>
          <w:lang w:val="en-US"/>
        </w:rPr>
        <w:t>.</w:t>
      </w:r>
    </w:p>
    <w:p w14:paraId="7DBC93A7"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 xml:space="preserve"> Понятие и классификация методов государственного управления и методов деятельности субъектов публичной администрации</w:t>
      </w:r>
      <w:r w:rsidRPr="001327BB">
        <w:rPr>
          <w:rFonts w:ascii="Times New Roman" w:hAnsi="Times New Roman"/>
          <w:sz w:val="24"/>
          <w:szCs w:val="24"/>
        </w:rPr>
        <w:t>.</w:t>
      </w:r>
    </w:p>
    <w:p w14:paraId="46795CA3"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стимулирование</w:t>
      </w:r>
      <w:r>
        <w:rPr>
          <w:rFonts w:ascii="Times New Roman" w:hAnsi="Times New Roman"/>
          <w:sz w:val="24"/>
          <w:szCs w:val="24"/>
          <w:lang w:val="en-US"/>
        </w:rPr>
        <w:t>.</w:t>
      </w:r>
    </w:p>
    <w:p w14:paraId="38E3B381"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санкционирование</w:t>
      </w:r>
      <w:r>
        <w:rPr>
          <w:rFonts w:ascii="Times New Roman" w:hAnsi="Times New Roman"/>
          <w:sz w:val="24"/>
          <w:szCs w:val="24"/>
          <w:lang w:val="en-US"/>
        </w:rPr>
        <w:t>.</w:t>
      </w:r>
    </w:p>
    <w:p w14:paraId="126A30FC"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наблюдение</w:t>
      </w:r>
      <w:r>
        <w:rPr>
          <w:rFonts w:ascii="Times New Roman" w:hAnsi="Times New Roman"/>
          <w:sz w:val="24"/>
          <w:szCs w:val="24"/>
          <w:lang w:val="en-US"/>
        </w:rPr>
        <w:t>.</w:t>
      </w:r>
    </w:p>
    <w:p w14:paraId="0EE5F437"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ограничение</w:t>
      </w:r>
      <w:r>
        <w:rPr>
          <w:rFonts w:ascii="Times New Roman" w:hAnsi="Times New Roman"/>
          <w:sz w:val="24"/>
          <w:szCs w:val="24"/>
          <w:lang w:val="en-US"/>
        </w:rPr>
        <w:t>.</w:t>
      </w:r>
    </w:p>
    <w:p w14:paraId="26D68C18"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принуждение: виды мер и порядок их применения</w:t>
      </w:r>
      <w:r w:rsidRPr="001327BB">
        <w:rPr>
          <w:rFonts w:ascii="Times New Roman" w:hAnsi="Times New Roman"/>
          <w:sz w:val="24"/>
          <w:szCs w:val="24"/>
        </w:rPr>
        <w:t>.</w:t>
      </w:r>
    </w:p>
    <w:p w14:paraId="0FC92B58"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Понятие, сущность и нормативное регулирование административной ответственности</w:t>
      </w:r>
      <w:r w:rsidRPr="001327BB">
        <w:rPr>
          <w:rFonts w:ascii="Times New Roman" w:hAnsi="Times New Roman"/>
          <w:sz w:val="24"/>
          <w:szCs w:val="24"/>
        </w:rPr>
        <w:t>.</w:t>
      </w:r>
    </w:p>
    <w:p w14:paraId="33909268"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Кодекс об административных правонарушениях РФ 2001 г. и новая концепция Кодекса об административных правонарушениях РФ</w:t>
      </w:r>
      <w:r w:rsidRPr="001327BB">
        <w:rPr>
          <w:rFonts w:ascii="Times New Roman" w:hAnsi="Times New Roman"/>
          <w:sz w:val="24"/>
          <w:szCs w:val="24"/>
        </w:rPr>
        <w:t>.</w:t>
      </w:r>
    </w:p>
    <w:p w14:paraId="4C4D658A"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Административное правонаруше</w:t>
      </w:r>
      <w:r>
        <w:rPr>
          <w:rFonts w:ascii="Times New Roman" w:hAnsi="Times New Roman"/>
          <w:sz w:val="24"/>
          <w:szCs w:val="24"/>
        </w:rPr>
        <w:t>ние: понятие, признаки, состав.</w:t>
      </w:r>
    </w:p>
    <w:p w14:paraId="503D3D18" w14:textId="77777777" w:rsidR="00D665D0" w:rsidRPr="00362681" w:rsidRDefault="00D665D0" w:rsidP="00D665D0">
      <w:pPr>
        <w:pStyle w:val="a3"/>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Административные правонарушения в области таможенного дела (нарушение таможенных правил)</w:t>
      </w:r>
      <w:r w:rsidRPr="001327BB">
        <w:rPr>
          <w:rFonts w:ascii="Times New Roman" w:hAnsi="Times New Roman"/>
          <w:sz w:val="24"/>
          <w:szCs w:val="24"/>
        </w:rPr>
        <w:t>.</w:t>
      </w:r>
    </w:p>
    <w:p w14:paraId="585D9304"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w:t>
      </w:r>
      <w:r>
        <w:rPr>
          <w:rFonts w:ascii="Times New Roman" w:hAnsi="Times New Roman"/>
          <w:sz w:val="24"/>
          <w:szCs w:val="24"/>
        </w:rPr>
        <w:t>тивные наказания: понятие, виды</w:t>
      </w:r>
      <w:r w:rsidRPr="00362681">
        <w:rPr>
          <w:rFonts w:ascii="Times New Roman" w:hAnsi="Times New Roman"/>
          <w:sz w:val="24"/>
          <w:szCs w:val="24"/>
        </w:rPr>
        <w:t>, порядок их назначения и исполнения</w:t>
      </w:r>
      <w:r w:rsidRPr="001327BB">
        <w:rPr>
          <w:rFonts w:ascii="Times New Roman" w:hAnsi="Times New Roman"/>
          <w:sz w:val="24"/>
          <w:szCs w:val="24"/>
        </w:rPr>
        <w:t>.</w:t>
      </w:r>
    </w:p>
    <w:p w14:paraId="18DDDD5E"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Дисциплинарная ответственность в административном праве</w:t>
      </w:r>
      <w:r w:rsidRPr="001327BB">
        <w:rPr>
          <w:rFonts w:ascii="Times New Roman" w:hAnsi="Times New Roman"/>
          <w:sz w:val="24"/>
          <w:szCs w:val="24"/>
        </w:rPr>
        <w:t>.</w:t>
      </w:r>
    </w:p>
    <w:p w14:paraId="12821B9E"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Материальная ответственность в административном праве</w:t>
      </w:r>
      <w:r w:rsidRPr="001327BB">
        <w:rPr>
          <w:rFonts w:ascii="Times New Roman" w:hAnsi="Times New Roman"/>
          <w:sz w:val="24"/>
          <w:szCs w:val="24"/>
        </w:rPr>
        <w:t>.</w:t>
      </w:r>
    </w:p>
    <w:p w14:paraId="246A4648"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Понятие, признаки, виды административного процесса; основы административно-процессуального права</w:t>
      </w:r>
      <w:r w:rsidRPr="001327BB">
        <w:rPr>
          <w:rFonts w:ascii="Times New Roman" w:hAnsi="Times New Roman"/>
          <w:sz w:val="24"/>
          <w:szCs w:val="24"/>
        </w:rPr>
        <w:t>.</w:t>
      </w:r>
    </w:p>
    <w:p w14:paraId="1C16EF62"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Административно-юрисдикционные производства</w:t>
      </w:r>
      <w:r>
        <w:rPr>
          <w:rFonts w:ascii="Times New Roman" w:hAnsi="Times New Roman"/>
          <w:sz w:val="24"/>
          <w:szCs w:val="24"/>
          <w:lang w:val="en-US"/>
        </w:rPr>
        <w:t>.</w:t>
      </w:r>
    </w:p>
    <w:p w14:paraId="36EA310F"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Административные (публичные) процедуры</w:t>
      </w:r>
      <w:r>
        <w:rPr>
          <w:rFonts w:ascii="Times New Roman" w:hAnsi="Times New Roman"/>
          <w:sz w:val="24"/>
          <w:szCs w:val="24"/>
          <w:lang w:val="en-US"/>
        </w:rPr>
        <w:t>.</w:t>
      </w:r>
    </w:p>
    <w:p w14:paraId="5168D79A"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Административные регламенты</w:t>
      </w:r>
      <w:r>
        <w:rPr>
          <w:rFonts w:ascii="Times New Roman" w:hAnsi="Times New Roman"/>
          <w:sz w:val="24"/>
          <w:szCs w:val="24"/>
          <w:lang w:val="en-US"/>
        </w:rPr>
        <w:t>.</w:t>
      </w:r>
    </w:p>
    <w:p w14:paraId="3E240FE7"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Административная юстиция</w:t>
      </w:r>
      <w:r>
        <w:rPr>
          <w:rFonts w:ascii="Times New Roman" w:hAnsi="Times New Roman"/>
          <w:sz w:val="24"/>
          <w:szCs w:val="24"/>
          <w:lang w:val="en-US"/>
        </w:rPr>
        <w:t>.</w:t>
      </w:r>
    </w:p>
    <w:p w14:paraId="0882EC69"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Кодекс административного судопроизводства</w:t>
      </w:r>
      <w:r>
        <w:rPr>
          <w:rFonts w:ascii="Times New Roman" w:hAnsi="Times New Roman"/>
          <w:sz w:val="24"/>
          <w:szCs w:val="24"/>
          <w:lang w:val="en-US"/>
        </w:rPr>
        <w:t>.</w:t>
      </w:r>
    </w:p>
    <w:p w14:paraId="21B4234E"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Задачи производства по делам об административных правонарушениях</w:t>
      </w:r>
      <w:r w:rsidRPr="001327BB">
        <w:rPr>
          <w:rFonts w:ascii="Times New Roman" w:hAnsi="Times New Roman"/>
          <w:sz w:val="24"/>
          <w:szCs w:val="24"/>
        </w:rPr>
        <w:t>.</w:t>
      </w:r>
    </w:p>
    <w:p w14:paraId="16BB32CB"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Стадии производства по делам об административных правонарушениях</w:t>
      </w:r>
      <w:r w:rsidRPr="001327BB">
        <w:rPr>
          <w:rFonts w:ascii="Times New Roman" w:hAnsi="Times New Roman"/>
          <w:sz w:val="24"/>
          <w:szCs w:val="24"/>
        </w:rPr>
        <w:t>.</w:t>
      </w:r>
    </w:p>
    <w:p w14:paraId="269845DA"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Сроки в производстве по делам об административных правонарушениях</w:t>
      </w:r>
      <w:r w:rsidRPr="001327BB">
        <w:rPr>
          <w:rFonts w:ascii="Times New Roman" w:hAnsi="Times New Roman"/>
          <w:sz w:val="24"/>
          <w:szCs w:val="24"/>
        </w:rPr>
        <w:t>.</w:t>
      </w:r>
    </w:p>
    <w:p w14:paraId="3ABC8733"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Судьи, органы, должностные лица, уполномоченные рассматривать дела об административных правонарушениях</w:t>
      </w:r>
      <w:r w:rsidRPr="001327BB">
        <w:rPr>
          <w:rFonts w:ascii="Times New Roman" w:hAnsi="Times New Roman"/>
          <w:sz w:val="24"/>
          <w:szCs w:val="24"/>
        </w:rPr>
        <w:t>.</w:t>
      </w:r>
    </w:p>
    <w:p w14:paraId="6D9B828C"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Процессуальные документы в деле об административном правонарушении</w:t>
      </w:r>
      <w:r w:rsidRPr="001327BB">
        <w:rPr>
          <w:rFonts w:ascii="Times New Roman" w:hAnsi="Times New Roman"/>
          <w:sz w:val="24"/>
          <w:szCs w:val="24"/>
        </w:rPr>
        <w:t>.</w:t>
      </w:r>
    </w:p>
    <w:p w14:paraId="01EC1898"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Законность, дисциплина, правопорядок: соотношение понятий</w:t>
      </w:r>
      <w:r w:rsidRPr="001327BB">
        <w:rPr>
          <w:rFonts w:ascii="Times New Roman" w:hAnsi="Times New Roman"/>
          <w:sz w:val="24"/>
          <w:szCs w:val="24"/>
        </w:rPr>
        <w:t>.</w:t>
      </w:r>
    </w:p>
    <w:p w14:paraId="597829B4"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Обеспечение законности в деятельности органов исполнительной власти</w:t>
      </w:r>
      <w:r w:rsidRPr="001327BB">
        <w:rPr>
          <w:rFonts w:ascii="Times New Roman" w:hAnsi="Times New Roman"/>
          <w:sz w:val="24"/>
          <w:szCs w:val="24"/>
        </w:rPr>
        <w:t>.</w:t>
      </w:r>
    </w:p>
    <w:p w14:paraId="71E4B7DB"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Способы обеспечения законности в государственном управлении</w:t>
      </w:r>
      <w:r w:rsidRPr="001327BB">
        <w:rPr>
          <w:rFonts w:ascii="Times New Roman" w:hAnsi="Times New Roman"/>
          <w:sz w:val="24"/>
          <w:szCs w:val="24"/>
        </w:rPr>
        <w:t>.</w:t>
      </w:r>
    </w:p>
    <w:p w14:paraId="6E6E38C1"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Контроль и надзор: системные свойства и отличительные особенности</w:t>
      </w:r>
      <w:r w:rsidRPr="001327BB">
        <w:rPr>
          <w:rFonts w:ascii="Times New Roman" w:hAnsi="Times New Roman"/>
          <w:sz w:val="24"/>
          <w:szCs w:val="24"/>
        </w:rPr>
        <w:t>.</w:t>
      </w:r>
    </w:p>
    <w:p w14:paraId="1584290B"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Контрольно-надзорная деятельность как способ обеспечения законности</w:t>
      </w:r>
      <w:r w:rsidRPr="001327BB">
        <w:rPr>
          <w:rFonts w:ascii="Times New Roman" w:hAnsi="Times New Roman"/>
          <w:sz w:val="24"/>
          <w:szCs w:val="24"/>
        </w:rPr>
        <w:t>.</w:t>
      </w:r>
    </w:p>
    <w:p w14:paraId="0A275840"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lastRenderedPageBreak/>
        <w:t xml:space="preserve">Обязательные требования </w:t>
      </w:r>
      <w:proofErr w:type="gramStart"/>
      <w:r w:rsidRPr="00362681">
        <w:rPr>
          <w:rFonts w:ascii="Times New Roman" w:hAnsi="Times New Roman"/>
          <w:sz w:val="24"/>
          <w:szCs w:val="24"/>
        </w:rPr>
        <w:t>и  контрольно</w:t>
      </w:r>
      <w:proofErr w:type="gramEnd"/>
      <w:r w:rsidRPr="00362681">
        <w:rPr>
          <w:rFonts w:ascii="Times New Roman" w:hAnsi="Times New Roman"/>
          <w:sz w:val="24"/>
          <w:szCs w:val="24"/>
        </w:rPr>
        <w:t>-надзорное производство</w:t>
      </w:r>
      <w:r w:rsidRPr="001327BB">
        <w:rPr>
          <w:rFonts w:ascii="Times New Roman" w:hAnsi="Times New Roman"/>
          <w:sz w:val="24"/>
          <w:szCs w:val="24"/>
        </w:rPr>
        <w:t>.</w:t>
      </w:r>
    </w:p>
    <w:p w14:paraId="22714D25"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 xml:space="preserve"> Понятие и виды правовых режимов деятельности субъектов публичной администрации</w:t>
      </w:r>
      <w:r w:rsidRPr="001327BB">
        <w:rPr>
          <w:rFonts w:ascii="Times New Roman" w:hAnsi="Times New Roman"/>
          <w:sz w:val="24"/>
          <w:szCs w:val="24"/>
        </w:rPr>
        <w:t>.</w:t>
      </w:r>
    </w:p>
    <w:p w14:paraId="6FA93943"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Специальные административно-правовые режимы</w:t>
      </w:r>
      <w:r>
        <w:rPr>
          <w:rFonts w:ascii="Times New Roman" w:hAnsi="Times New Roman"/>
          <w:sz w:val="24"/>
          <w:szCs w:val="24"/>
          <w:lang w:val="en-US"/>
        </w:rPr>
        <w:t>.</w:t>
      </w:r>
    </w:p>
    <w:p w14:paraId="4A06C1B7"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Административно-правовое регулирование таможенных режимов</w:t>
      </w:r>
      <w:r w:rsidRPr="001327BB">
        <w:rPr>
          <w:rFonts w:ascii="Times New Roman" w:hAnsi="Times New Roman"/>
          <w:sz w:val="24"/>
          <w:szCs w:val="24"/>
        </w:rPr>
        <w:t>.</w:t>
      </w:r>
    </w:p>
    <w:p w14:paraId="0042656C"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Экстраординарные административно-правовые режимы</w:t>
      </w:r>
      <w:r>
        <w:rPr>
          <w:rFonts w:ascii="Times New Roman" w:hAnsi="Times New Roman"/>
          <w:sz w:val="24"/>
          <w:szCs w:val="24"/>
          <w:lang w:val="en-US"/>
        </w:rPr>
        <w:t>.</w:t>
      </w:r>
    </w:p>
    <w:p w14:paraId="0E398ED8"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Экспериментальные правовые режимы в сфере цифровых инноваций по эксплуатации высокоавтоматизированных транспортных средств</w:t>
      </w:r>
      <w:r w:rsidRPr="001327BB">
        <w:rPr>
          <w:rFonts w:ascii="Times New Roman" w:hAnsi="Times New Roman"/>
          <w:sz w:val="24"/>
          <w:szCs w:val="24"/>
        </w:rPr>
        <w:t>.</w:t>
      </w:r>
    </w:p>
    <w:p w14:paraId="5129A732"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 xml:space="preserve"> Отрасли и сферы государственного управления: понятие и общая характеристика</w:t>
      </w:r>
      <w:r w:rsidRPr="001327BB">
        <w:rPr>
          <w:rFonts w:ascii="Times New Roman" w:hAnsi="Times New Roman"/>
          <w:sz w:val="24"/>
          <w:szCs w:val="24"/>
        </w:rPr>
        <w:t>.</w:t>
      </w:r>
    </w:p>
    <w:p w14:paraId="4600103F"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Отраслевое, межотраслевое, внутриотраслевое управление</w:t>
      </w:r>
      <w:r>
        <w:rPr>
          <w:rFonts w:ascii="Times New Roman" w:hAnsi="Times New Roman"/>
          <w:sz w:val="24"/>
          <w:szCs w:val="24"/>
          <w:lang w:val="en-US"/>
        </w:rPr>
        <w:t>.</w:t>
      </w:r>
    </w:p>
    <w:p w14:paraId="0B7C2033"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Межведомственное взаимодействие</w:t>
      </w:r>
      <w:r>
        <w:rPr>
          <w:rFonts w:ascii="Times New Roman" w:hAnsi="Times New Roman"/>
          <w:sz w:val="24"/>
          <w:szCs w:val="24"/>
          <w:lang w:val="en-US"/>
        </w:rPr>
        <w:t>.</w:t>
      </w:r>
    </w:p>
    <w:p w14:paraId="33EBF9CD"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Методы осуществления государ</w:t>
      </w:r>
      <w:r>
        <w:rPr>
          <w:rFonts w:ascii="Times New Roman" w:hAnsi="Times New Roman"/>
          <w:sz w:val="24"/>
          <w:szCs w:val="24"/>
        </w:rPr>
        <w:t>ственной экономической политики</w:t>
      </w:r>
      <w:r w:rsidRPr="001327BB">
        <w:rPr>
          <w:rFonts w:ascii="Times New Roman" w:hAnsi="Times New Roman"/>
          <w:sz w:val="24"/>
          <w:szCs w:val="24"/>
        </w:rPr>
        <w:t>.</w:t>
      </w:r>
    </w:p>
    <w:p w14:paraId="7EDB0CEE"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в сфере антимонопольной деятельности</w:t>
      </w:r>
      <w:r w:rsidRPr="001327BB">
        <w:rPr>
          <w:rFonts w:ascii="Times New Roman" w:hAnsi="Times New Roman"/>
          <w:sz w:val="24"/>
          <w:szCs w:val="24"/>
        </w:rPr>
        <w:t>.</w:t>
      </w:r>
    </w:p>
    <w:p w14:paraId="348BF009"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промышленностью, торговлей, строительством и отраслями топливно-энергетического комплекса</w:t>
      </w:r>
      <w:r w:rsidRPr="001327BB">
        <w:rPr>
          <w:rFonts w:ascii="Times New Roman" w:hAnsi="Times New Roman"/>
          <w:sz w:val="24"/>
          <w:szCs w:val="24"/>
        </w:rPr>
        <w:t>.</w:t>
      </w:r>
    </w:p>
    <w:p w14:paraId="7784608F"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Государственное управление транспортным комплексом и дорожным хозяйством</w:t>
      </w:r>
      <w:r w:rsidRPr="001327BB">
        <w:rPr>
          <w:rFonts w:ascii="Times New Roman" w:hAnsi="Times New Roman"/>
          <w:sz w:val="24"/>
          <w:szCs w:val="24"/>
        </w:rPr>
        <w:t>.</w:t>
      </w:r>
    </w:p>
    <w:p w14:paraId="2C793F3E"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агропромышленным комплексом</w:t>
      </w:r>
    </w:p>
    <w:p w14:paraId="427BF993"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Государственное управление в сферах связи и информационных технологий</w:t>
      </w:r>
      <w:r w:rsidRPr="001327BB">
        <w:rPr>
          <w:rFonts w:ascii="Times New Roman" w:hAnsi="Times New Roman"/>
          <w:sz w:val="24"/>
          <w:szCs w:val="24"/>
        </w:rPr>
        <w:t>.</w:t>
      </w:r>
    </w:p>
    <w:p w14:paraId="29226441"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в сфере охраны окружающей среды и природопользования</w:t>
      </w:r>
      <w:r w:rsidRPr="001327BB">
        <w:rPr>
          <w:rFonts w:ascii="Times New Roman" w:hAnsi="Times New Roman"/>
          <w:sz w:val="24"/>
          <w:szCs w:val="24"/>
        </w:rPr>
        <w:t>.</w:t>
      </w:r>
    </w:p>
    <w:p w14:paraId="276CE203"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публичным имуществом и в иных сферах имущественного регулирования</w:t>
      </w:r>
      <w:r w:rsidRPr="001327BB">
        <w:rPr>
          <w:rFonts w:ascii="Times New Roman" w:hAnsi="Times New Roman"/>
          <w:sz w:val="24"/>
          <w:szCs w:val="24"/>
        </w:rPr>
        <w:t>.</w:t>
      </w:r>
    </w:p>
    <w:p w14:paraId="1727631C"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Pr>
          <w:rFonts w:ascii="Times New Roman" w:hAnsi="Times New Roman"/>
          <w:sz w:val="24"/>
          <w:szCs w:val="24"/>
        </w:rPr>
        <w:t>Управление в сфере финансов</w:t>
      </w:r>
      <w:r>
        <w:rPr>
          <w:rFonts w:ascii="Times New Roman" w:hAnsi="Times New Roman"/>
          <w:sz w:val="24"/>
          <w:szCs w:val="24"/>
          <w:lang w:val="en-US"/>
        </w:rPr>
        <w:t>.</w:t>
      </w:r>
    </w:p>
    <w:p w14:paraId="5D11F0BA"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Формы и инструменты государственной поддержки внешнеэкономической деятельности</w:t>
      </w:r>
      <w:r w:rsidRPr="001327BB">
        <w:rPr>
          <w:rFonts w:ascii="Times New Roman" w:hAnsi="Times New Roman"/>
          <w:sz w:val="24"/>
          <w:szCs w:val="24"/>
        </w:rPr>
        <w:t>.</w:t>
      </w:r>
    </w:p>
    <w:p w14:paraId="144CFB52"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таможенным делом</w:t>
      </w:r>
      <w:r>
        <w:rPr>
          <w:rFonts w:ascii="Times New Roman" w:hAnsi="Times New Roman"/>
          <w:sz w:val="24"/>
          <w:szCs w:val="24"/>
          <w:lang w:val="en-US"/>
        </w:rPr>
        <w:t>.</w:t>
      </w:r>
    </w:p>
    <w:p w14:paraId="685233E8"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в сферах регионального и национального развития</w:t>
      </w:r>
      <w:r w:rsidRPr="001327BB">
        <w:rPr>
          <w:rFonts w:ascii="Times New Roman" w:hAnsi="Times New Roman"/>
          <w:sz w:val="24"/>
          <w:szCs w:val="24"/>
        </w:rPr>
        <w:t>.</w:t>
      </w:r>
    </w:p>
    <w:p w14:paraId="349E312F"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Pr="001327BB">
        <w:rPr>
          <w:rFonts w:ascii="Times New Roman" w:hAnsi="Times New Roman"/>
          <w:sz w:val="24"/>
          <w:szCs w:val="24"/>
        </w:rPr>
        <w:t>.</w:t>
      </w:r>
    </w:p>
    <w:p w14:paraId="33D1B31D" w14:textId="77777777" w:rsidR="00D665D0" w:rsidRPr="00362681" w:rsidRDefault="00D665D0" w:rsidP="00D665D0">
      <w:pPr>
        <w:numPr>
          <w:ilvl w:val="0"/>
          <w:numId w:val="5"/>
        </w:numPr>
        <w:spacing w:after="0"/>
        <w:ind w:left="0" w:firstLine="709"/>
        <w:jc w:val="both"/>
        <w:rPr>
          <w:rFonts w:ascii="Times New Roman" w:hAnsi="Times New Roman"/>
          <w:iCs/>
          <w:sz w:val="24"/>
          <w:szCs w:val="24"/>
        </w:rPr>
      </w:pPr>
      <w:r w:rsidRPr="00362681">
        <w:rPr>
          <w:rFonts w:ascii="Times New Roman" w:hAnsi="Times New Roman"/>
          <w:sz w:val="24"/>
          <w:szCs w:val="24"/>
        </w:rPr>
        <w:t>Управление в сферах культуры и туризма</w:t>
      </w:r>
      <w:r w:rsidRPr="001327BB">
        <w:rPr>
          <w:rFonts w:ascii="Times New Roman" w:hAnsi="Times New Roman"/>
          <w:sz w:val="24"/>
          <w:szCs w:val="24"/>
        </w:rPr>
        <w:t>.</w:t>
      </w:r>
    </w:p>
    <w:p w14:paraId="0ED12D9D"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в сфере обороны</w:t>
      </w:r>
      <w:r>
        <w:rPr>
          <w:rFonts w:ascii="Times New Roman" w:hAnsi="Times New Roman"/>
          <w:sz w:val="24"/>
          <w:szCs w:val="24"/>
          <w:lang w:val="en-US"/>
        </w:rPr>
        <w:t>.</w:t>
      </w:r>
    </w:p>
    <w:p w14:paraId="09CF9DDB"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Управление в сфере безопасности</w:t>
      </w:r>
      <w:r>
        <w:rPr>
          <w:rFonts w:ascii="Times New Roman" w:hAnsi="Times New Roman"/>
          <w:sz w:val="24"/>
          <w:szCs w:val="24"/>
          <w:lang w:val="en-US"/>
        </w:rPr>
        <w:t>.</w:t>
      </w:r>
    </w:p>
    <w:p w14:paraId="7CE78869"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Система органов внутренних дел</w:t>
      </w:r>
      <w:r>
        <w:rPr>
          <w:rFonts w:ascii="Times New Roman" w:hAnsi="Times New Roman"/>
          <w:sz w:val="24"/>
          <w:szCs w:val="24"/>
          <w:lang w:val="en-US"/>
        </w:rPr>
        <w:t>.</w:t>
      </w:r>
    </w:p>
    <w:p w14:paraId="59692AA4" w14:textId="77777777" w:rsidR="00D665D0" w:rsidRPr="00362681" w:rsidRDefault="00D665D0" w:rsidP="00D665D0">
      <w:pPr>
        <w:numPr>
          <w:ilvl w:val="0"/>
          <w:numId w:val="5"/>
        </w:numPr>
        <w:spacing w:after="0"/>
        <w:ind w:left="0" w:firstLine="709"/>
        <w:jc w:val="both"/>
        <w:rPr>
          <w:rFonts w:ascii="Times New Roman" w:hAnsi="Times New Roman"/>
          <w:sz w:val="24"/>
          <w:szCs w:val="24"/>
        </w:rPr>
      </w:pPr>
      <w:r w:rsidRPr="00362681">
        <w:rPr>
          <w:rFonts w:ascii="Times New Roman" w:hAnsi="Times New Roman"/>
          <w:sz w:val="24"/>
          <w:szCs w:val="24"/>
        </w:rPr>
        <w:t>Государственная регламентация внешнеполитической деятельности</w:t>
      </w:r>
      <w:r>
        <w:rPr>
          <w:rFonts w:ascii="Times New Roman" w:hAnsi="Times New Roman"/>
          <w:sz w:val="24"/>
          <w:szCs w:val="24"/>
          <w:lang w:val="en-US"/>
        </w:rPr>
        <w:t>.</w:t>
      </w:r>
    </w:p>
    <w:p w14:paraId="3295B137" w14:textId="77777777" w:rsidR="00D665D0" w:rsidRPr="001327BB" w:rsidRDefault="00D665D0" w:rsidP="00D665D0">
      <w:pPr>
        <w:numPr>
          <w:ilvl w:val="0"/>
          <w:numId w:val="5"/>
        </w:numPr>
        <w:spacing w:after="0"/>
        <w:ind w:left="0" w:firstLine="709"/>
        <w:jc w:val="both"/>
        <w:rPr>
          <w:rFonts w:ascii="Times New Roman" w:hAnsi="Times New Roman"/>
          <w:iCs/>
          <w:sz w:val="24"/>
          <w:szCs w:val="24"/>
        </w:rPr>
      </w:pPr>
      <w:r w:rsidRPr="00362681">
        <w:rPr>
          <w:rFonts w:ascii="Times New Roman" w:hAnsi="Times New Roman"/>
          <w:sz w:val="24"/>
          <w:szCs w:val="24"/>
        </w:rPr>
        <w:t>Управление в сфере юстиции</w:t>
      </w:r>
      <w:r>
        <w:rPr>
          <w:rFonts w:ascii="Times New Roman" w:hAnsi="Times New Roman"/>
          <w:iCs/>
          <w:sz w:val="24"/>
          <w:szCs w:val="24"/>
          <w:lang w:val="en-US"/>
        </w:rPr>
        <w:t>.</w:t>
      </w:r>
    </w:p>
    <w:p w14:paraId="4388199D" w14:textId="77777777" w:rsidR="00D665D0" w:rsidRPr="0006484A" w:rsidRDefault="00D665D0" w:rsidP="00400C84">
      <w:pPr>
        <w:spacing w:after="0"/>
        <w:ind w:firstLine="709"/>
        <w:jc w:val="both"/>
        <w:rPr>
          <w:rFonts w:ascii="Times New Roman" w:hAnsi="Times New Roman"/>
          <w:b/>
          <w:sz w:val="24"/>
          <w:szCs w:val="24"/>
        </w:rPr>
      </w:pPr>
    </w:p>
    <w:p w14:paraId="709D3EF0" w14:textId="77777777" w:rsidR="00DD06B5" w:rsidRPr="00362681" w:rsidRDefault="002A0BBC" w:rsidP="00362681">
      <w:pPr>
        <w:spacing w:after="0"/>
        <w:ind w:firstLine="709"/>
        <w:jc w:val="center"/>
        <w:rPr>
          <w:rFonts w:ascii="Times New Roman" w:hAnsi="Times New Roman"/>
          <w:sz w:val="24"/>
          <w:szCs w:val="24"/>
        </w:rPr>
      </w:pPr>
      <w:r w:rsidRPr="00362681">
        <w:rPr>
          <w:rFonts w:ascii="Times New Roman" w:hAnsi="Times New Roman"/>
          <w:b/>
          <w:bCs/>
          <w:sz w:val="24"/>
          <w:szCs w:val="24"/>
          <w:u w:val="single"/>
        </w:rPr>
        <w:t>Примерный перечень</w:t>
      </w:r>
    </w:p>
    <w:p w14:paraId="5B846111" w14:textId="77777777" w:rsidR="00DD06B5" w:rsidRPr="0006484A" w:rsidRDefault="002A0BBC" w:rsidP="00362681">
      <w:pPr>
        <w:spacing w:after="0"/>
        <w:ind w:firstLine="709"/>
        <w:jc w:val="center"/>
        <w:rPr>
          <w:rFonts w:ascii="Times New Roman" w:hAnsi="Times New Roman"/>
          <w:b/>
          <w:bCs/>
          <w:sz w:val="24"/>
          <w:szCs w:val="24"/>
          <w:u w:val="single"/>
        </w:rPr>
      </w:pPr>
      <w:r w:rsidRPr="00362681">
        <w:rPr>
          <w:rFonts w:ascii="Times New Roman" w:hAnsi="Times New Roman"/>
          <w:b/>
          <w:bCs/>
          <w:sz w:val="24"/>
          <w:szCs w:val="24"/>
          <w:u w:val="single"/>
        </w:rPr>
        <w:t>тем докладов и сообщений на практических занятиях</w:t>
      </w:r>
    </w:p>
    <w:p w14:paraId="008CA7F7" w14:textId="77777777" w:rsidR="00362681" w:rsidRPr="0006484A" w:rsidRDefault="00362681" w:rsidP="00362681">
      <w:pPr>
        <w:spacing w:after="0"/>
        <w:ind w:firstLine="709"/>
        <w:jc w:val="center"/>
        <w:rPr>
          <w:rFonts w:ascii="Times New Roman" w:hAnsi="Times New Roman"/>
          <w:sz w:val="24"/>
          <w:szCs w:val="24"/>
        </w:rPr>
      </w:pPr>
    </w:p>
    <w:p w14:paraId="2F145997"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специфика административно-правовых норм</w:t>
      </w:r>
      <w:r w:rsidR="00362681" w:rsidRPr="00362681">
        <w:rPr>
          <w:rFonts w:ascii="Times New Roman" w:hAnsi="Times New Roman"/>
          <w:sz w:val="24"/>
          <w:szCs w:val="24"/>
        </w:rPr>
        <w:t>.</w:t>
      </w:r>
    </w:p>
    <w:p w14:paraId="3ABDCBCD"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Характерные особенности административно-правовой нормы</w:t>
      </w:r>
      <w:r w:rsidR="00362681" w:rsidRPr="00362681">
        <w:rPr>
          <w:rFonts w:ascii="Times New Roman" w:hAnsi="Times New Roman"/>
          <w:sz w:val="24"/>
          <w:szCs w:val="24"/>
        </w:rPr>
        <w:t>.</w:t>
      </w:r>
    </w:p>
    <w:p w14:paraId="1E404391"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Структура административно-правовой нормы</w:t>
      </w:r>
      <w:r w:rsidR="00362681">
        <w:rPr>
          <w:rFonts w:ascii="Times New Roman" w:hAnsi="Times New Roman"/>
          <w:sz w:val="24"/>
          <w:szCs w:val="24"/>
          <w:lang w:val="en-US"/>
        </w:rPr>
        <w:t>.</w:t>
      </w:r>
    </w:p>
    <w:p w14:paraId="226CC36E"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Классификация административно-правовых норм</w:t>
      </w:r>
      <w:r w:rsidR="00362681">
        <w:rPr>
          <w:rFonts w:ascii="Times New Roman" w:hAnsi="Times New Roman"/>
          <w:sz w:val="24"/>
          <w:szCs w:val="24"/>
          <w:lang w:val="en-US"/>
        </w:rPr>
        <w:t>.</w:t>
      </w:r>
    </w:p>
    <w:p w14:paraId="41921DD1"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Административно-правовые нормы материального, организационного и </w:t>
      </w:r>
      <w:r w:rsidRPr="00362681">
        <w:rPr>
          <w:rFonts w:ascii="Times New Roman" w:hAnsi="Times New Roman"/>
          <w:sz w:val="24"/>
          <w:szCs w:val="24"/>
        </w:rPr>
        <w:lastRenderedPageBreak/>
        <w:t>процессуального характера</w:t>
      </w:r>
      <w:r w:rsidR="00362681" w:rsidRPr="00362681">
        <w:rPr>
          <w:rFonts w:ascii="Times New Roman" w:hAnsi="Times New Roman"/>
          <w:sz w:val="24"/>
          <w:szCs w:val="24"/>
        </w:rPr>
        <w:t>.</w:t>
      </w:r>
    </w:p>
    <w:p w14:paraId="1D8EA003"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Действие административно-правовых норм во времени, в пространстве и в отношении различных объектов</w:t>
      </w:r>
      <w:r w:rsidR="00362681" w:rsidRPr="00362681">
        <w:rPr>
          <w:rFonts w:ascii="Times New Roman" w:hAnsi="Times New Roman"/>
          <w:sz w:val="24"/>
          <w:szCs w:val="24"/>
        </w:rPr>
        <w:t>.</w:t>
      </w:r>
    </w:p>
    <w:p w14:paraId="039D58B4"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Система источников административного</w:t>
      </w:r>
      <w:r w:rsidR="00362681">
        <w:rPr>
          <w:rFonts w:ascii="Times New Roman" w:hAnsi="Times New Roman"/>
          <w:sz w:val="24"/>
          <w:szCs w:val="24"/>
        </w:rPr>
        <w:t xml:space="preserve"> права</w:t>
      </w:r>
      <w:r w:rsidR="00362681">
        <w:rPr>
          <w:rFonts w:ascii="Times New Roman" w:hAnsi="Times New Roman"/>
          <w:sz w:val="24"/>
          <w:szCs w:val="24"/>
          <w:lang w:val="en-US"/>
        </w:rPr>
        <w:t>.</w:t>
      </w:r>
    </w:p>
    <w:p w14:paraId="46609B0D"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Проблемы кодификации и систематизации норм административного права, состояние и перспективы</w:t>
      </w:r>
      <w:r w:rsidR="00362681" w:rsidRPr="00362681">
        <w:rPr>
          <w:rFonts w:ascii="Times New Roman" w:hAnsi="Times New Roman"/>
          <w:sz w:val="24"/>
          <w:szCs w:val="24"/>
        </w:rPr>
        <w:t>.</w:t>
      </w:r>
    </w:p>
    <w:p w14:paraId="03291B44" w14:textId="77777777" w:rsidR="00DD06B5" w:rsidRPr="00362681" w:rsidRDefault="002A0BBC" w:rsidP="00400C84">
      <w:pPr>
        <w:pStyle w:val="11"/>
        <w:numPr>
          <w:ilvl w:val="0"/>
          <w:numId w:val="2"/>
        </w:numPr>
        <w:tabs>
          <w:tab w:val="left" w:pos="426"/>
          <w:tab w:val="left" w:pos="993"/>
          <w:tab w:val="left" w:pos="5424"/>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Реализация административно-правовых норм</w:t>
      </w:r>
      <w:r w:rsidRPr="00362681">
        <w:rPr>
          <w:rFonts w:ascii="Times New Roman" w:hAnsi="Times New Roman"/>
          <w:sz w:val="24"/>
          <w:szCs w:val="24"/>
        </w:rPr>
        <w:tab/>
      </w:r>
      <w:r w:rsidR="00362681">
        <w:rPr>
          <w:rFonts w:ascii="Times New Roman" w:hAnsi="Times New Roman"/>
          <w:sz w:val="24"/>
          <w:szCs w:val="24"/>
          <w:lang w:val="en-US"/>
        </w:rPr>
        <w:t>.</w:t>
      </w:r>
    </w:p>
    <w:p w14:paraId="5B07B580"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характерные особенности административно-правовых отношений</w:t>
      </w:r>
      <w:r w:rsidR="00362681" w:rsidRPr="00362681">
        <w:rPr>
          <w:rFonts w:ascii="Times New Roman" w:hAnsi="Times New Roman"/>
          <w:sz w:val="24"/>
          <w:szCs w:val="24"/>
        </w:rPr>
        <w:t>.</w:t>
      </w:r>
    </w:p>
    <w:p w14:paraId="51CAD960"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Виды административно-правовых отношений</w:t>
      </w:r>
      <w:r w:rsidR="00362681">
        <w:rPr>
          <w:rFonts w:ascii="Times New Roman" w:hAnsi="Times New Roman"/>
          <w:sz w:val="24"/>
          <w:szCs w:val="24"/>
          <w:lang w:val="en-US"/>
        </w:rPr>
        <w:t>.</w:t>
      </w:r>
    </w:p>
    <w:p w14:paraId="6E021B9A"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Соотношение позитивно-регулятивных и юрисдикционных административно-правовых отношений</w:t>
      </w:r>
      <w:r w:rsidR="00362681" w:rsidRPr="00362681">
        <w:rPr>
          <w:rFonts w:ascii="Times New Roman" w:hAnsi="Times New Roman"/>
          <w:sz w:val="24"/>
          <w:szCs w:val="24"/>
        </w:rPr>
        <w:t>.</w:t>
      </w:r>
    </w:p>
    <w:p w14:paraId="61E9DA14"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Структура административно-правового отношения</w:t>
      </w:r>
      <w:r w:rsidR="00362681">
        <w:rPr>
          <w:rFonts w:ascii="Times New Roman" w:hAnsi="Times New Roman"/>
          <w:sz w:val="24"/>
          <w:szCs w:val="24"/>
          <w:lang w:val="en-US"/>
        </w:rPr>
        <w:t>.</w:t>
      </w:r>
    </w:p>
    <w:p w14:paraId="63602A46"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Субъекты административно-правовых отношений</w:t>
      </w:r>
      <w:r w:rsidR="00362681">
        <w:rPr>
          <w:rFonts w:ascii="Times New Roman" w:hAnsi="Times New Roman"/>
          <w:sz w:val="24"/>
          <w:szCs w:val="24"/>
          <w:lang w:val="en-US"/>
        </w:rPr>
        <w:t>.</w:t>
      </w:r>
    </w:p>
    <w:p w14:paraId="7B42A6AD"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Особенности юридических фактов, с которыми связаны возникновение, изменение и прекращение административно-правовых отношений.</w:t>
      </w:r>
    </w:p>
    <w:p w14:paraId="47014697"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Субъект административного права и субъект административного правоотношения: соотношение понятий</w:t>
      </w:r>
      <w:r w:rsidR="00362681" w:rsidRPr="00362681">
        <w:rPr>
          <w:rFonts w:ascii="Times New Roman" w:hAnsi="Times New Roman"/>
          <w:sz w:val="24"/>
          <w:szCs w:val="24"/>
        </w:rPr>
        <w:t>.</w:t>
      </w:r>
    </w:p>
    <w:p w14:paraId="16FDDF8E"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структура административной правосубъектности</w:t>
      </w:r>
      <w:r w:rsidR="00362681" w:rsidRPr="00362681">
        <w:rPr>
          <w:rFonts w:ascii="Times New Roman" w:hAnsi="Times New Roman"/>
          <w:sz w:val="24"/>
          <w:szCs w:val="24"/>
        </w:rPr>
        <w:t>.</w:t>
      </w:r>
    </w:p>
    <w:p w14:paraId="2476161E"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Административно-правовой статус гражданина РФ</w:t>
      </w:r>
      <w:r w:rsidR="00362681" w:rsidRPr="00362681">
        <w:rPr>
          <w:rFonts w:ascii="Times New Roman" w:hAnsi="Times New Roman"/>
          <w:sz w:val="24"/>
          <w:szCs w:val="24"/>
        </w:rPr>
        <w:t>.</w:t>
      </w:r>
    </w:p>
    <w:p w14:paraId="613B33F8"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Права и обязанности граждан в сфере государственного управления</w:t>
      </w:r>
      <w:r w:rsidR="00362681" w:rsidRPr="00362681">
        <w:rPr>
          <w:rFonts w:ascii="Times New Roman" w:hAnsi="Times New Roman"/>
          <w:sz w:val="24"/>
          <w:szCs w:val="24"/>
        </w:rPr>
        <w:t>.</w:t>
      </w:r>
    </w:p>
    <w:p w14:paraId="37459E57"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Гарантии прав и свобод граждан в сфере осуществления исполнительной власти</w:t>
      </w:r>
      <w:r w:rsidR="00362681" w:rsidRPr="00362681">
        <w:rPr>
          <w:rFonts w:ascii="Times New Roman" w:hAnsi="Times New Roman"/>
          <w:sz w:val="24"/>
          <w:szCs w:val="24"/>
        </w:rPr>
        <w:t>.</w:t>
      </w:r>
    </w:p>
    <w:p w14:paraId="04D84301"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Способы защиты прав граждан в сфере исполнительной власти</w:t>
      </w:r>
      <w:r w:rsidR="00362681" w:rsidRPr="00362681">
        <w:rPr>
          <w:rFonts w:ascii="Times New Roman" w:hAnsi="Times New Roman"/>
          <w:sz w:val="24"/>
          <w:szCs w:val="24"/>
        </w:rPr>
        <w:t>.</w:t>
      </w:r>
    </w:p>
    <w:p w14:paraId="778F3734"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Судебная защита прав граждан в сфере исполнительной власти</w:t>
      </w:r>
      <w:r w:rsidR="00362681" w:rsidRPr="00362681">
        <w:rPr>
          <w:rFonts w:ascii="Times New Roman" w:hAnsi="Times New Roman"/>
          <w:sz w:val="24"/>
          <w:szCs w:val="24"/>
        </w:rPr>
        <w:t>.</w:t>
      </w:r>
    </w:p>
    <w:p w14:paraId="4C45CEC9"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Рассмотрение обращений граждан в административном порядке</w:t>
      </w:r>
      <w:r w:rsidR="00362681" w:rsidRPr="00362681">
        <w:rPr>
          <w:rFonts w:ascii="Times New Roman" w:hAnsi="Times New Roman"/>
          <w:sz w:val="24"/>
          <w:szCs w:val="24"/>
        </w:rPr>
        <w:t>.</w:t>
      </w:r>
    </w:p>
    <w:p w14:paraId="2D1AC977"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Административно-правовой статус иностранных граждан и лиц без гражданства</w:t>
      </w:r>
      <w:r w:rsidR="00362681" w:rsidRPr="00362681">
        <w:rPr>
          <w:rFonts w:ascii="Times New Roman" w:hAnsi="Times New Roman"/>
          <w:sz w:val="24"/>
          <w:szCs w:val="24"/>
        </w:rPr>
        <w:t>.</w:t>
      </w:r>
    </w:p>
    <w:p w14:paraId="77AFA8E7"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Система органов исполнительной власти в Российской Федерации</w:t>
      </w:r>
      <w:r w:rsidR="00362681" w:rsidRPr="00362681">
        <w:rPr>
          <w:rFonts w:ascii="Times New Roman" w:hAnsi="Times New Roman"/>
          <w:sz w:val="24"/>
          <w:szCs w:val="24"/>
        </w:rPr>
        <w:t>.</w:t>
      </w:r>
    </w:p>
    <w:p w14:paraId="28EF9B7B"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Правительство РФ, его правовой статус</w:t>
      </w:r>
      <w:r w:rsidR="00362681" w:rsidRPr="00362681">
        <w:rPr>
          <w:rFonts w:ascii="Times New Roman" w:hAnsi="Times New Roman"/>
          <w:sz w:val="24"/>
          <w:szCs w:val="24"/>
        </w:rPr>
        <w:t>.</w:t>
      </w:r>
    </w:p>
    <w:p w14:paraId="0B2C9760"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Федеральные органы исполнительной власти</w:t>
      </w:r>
      <w:r w:rsidR="00362681">
        <w:rPr>
          <w:rFonts w:ascii="Times New Roman" w:hAnsi="Times New Roman"/>
          <w:sz w:val="24"/>
          <w:szCs w:val="24"/>
          <w:lang w:val="en-US"/>
        </w:rPr>
        <w:t>.</w:t>
      </w:r>
    </w:p>
    <w:p w14:paraId="48B8019C"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Правовой статус и полномочия территориальных органов федеральных органов исполнительной власти</w:t>
      </w:r>
      <w:r w:rsidR="00362681" w:rsidRPr="00362681">
        <w:rPr>
          <w:rFonts w:ascii="Times New Roman" w:hAnsi="Times New Roman"/>
          <w:sz w:val="24"/>
          <w:szCs w:val="24"/>
        </w:rPr>
        <w:t>.</w:t>
      </w:r>
    </w:p>
    <w:p w14:paraId="56229F4D"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Органы исполнительной власти субъектов Российской Федерации</w:t>
      </w:r>
      <w:r w:rsidR="00362681" w:rsidRPr="00362681">
        <w:rPr>
          <w:rFonts w:ascii="Times New Roman" w:hAnsi="Times New Roman"/>
          <w:sz w:val="24"/>
          <w:szCs w:val="24"/>
        </w:rPr>
        <w:t>.</w:t>
      </w:r>
    </w:p>
    <w:p w14:paraId="094640D1" w14:textId="77777777" w:rsidR="00DD06B5" w:rsidRPr="00362681" w:rsidRDefault="002A0BBC" w:rsidP="00400C84">
      <w:pPr>
        <w:pStyle w:val="11"/>
        <w:numPr>
          <w:ilvl w:val="0"/>
          <w:numId w:val="2"/>
        </w:numPr>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Формы и методы взаимодействия федеральных органов исполнительной власти и органов исполнительной власти субъектов Российской Федерации. Порядок разрешения разногласий.</w:t>
      </w:r>
    </w:p>
    <w:p w14:paraId="67313E5B"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Полномочия Президента РФ в сфере исполнительной власти</w:t>
      </w:r>
      <w:r w:rsidR="00362681" w:rsidRPr="00362681">
        <w:rPr>
          <w:rFonts w:ascii="Times New Roman" w:hAnsi="Times New Roman"/>
          <w:sz w:val="24"/>
          <w:szCs w:val="24"/>
        </w:rPr>
        <w:t>.</w:t>
      </w:r>
    </w:p>
    <w:p w14:paraId="67321E3F"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Органы управления общей компетенции</w:t>
      </w:r>
      <w:r w:rsidR="00362681">
        <w:rPr>
          <w:rFonts w:ascii="Times New Roman" w:hAnsi="Times New Roman"/>
          <w:sz w:val="24"/>
          <w:szCs w:val="24"/>
          <w:lang w:val="en-US"/>
        </w:rPr>
        <w:t>.</w:t>
      </w:r>
    </w:p>
    <w:p w14:paraId="08BF3407"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Межотраслевые органы управления</w:t>
      </w:r>
      <w:r w:rsidR="00362681">
        <w:rPr>
          <w:rFonts w:ascii="Times New Roman" w:hAnsi="Times New Roman"/>
          <w:sz w:val="24"/>
          <w:szCs w:val="24"/>
          <w:lang w:val="en-US"/>
        </w:rPr>
        <w:t>.</w:t>
      </w:r>
    </w:p>
    <w:p w14:paraId="2A3B9B8E"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Органы управления отраслевой компетенции</w:t>
      </w:r>
      <w:r w:rsidR="00362681">
        <w:rPr>
          <w:rFonts w:ascii="Times New Roman" w:hAnsi="Times New Roman"/>
          <w:sz w:val="24"/>
          <w:szCs w:val="24"/>
          <w:lang w:val="en-US"/>
        </w:rPr>
        <w:t>.</w:t>
      </w:r>
    </w:p>
    <w:p w14:paraId="4BCB541A"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Органы местного самоуправления как субъекты административного права</w:t>
      </w:r>
      <w:r w:rsidR="00362681" w:rsidRPr="00362681">
        <w:rPr>
          <w:rFonts w:ascii="Times New Roman" w:hAnsi="Times New Roman"/>
          <w:sz w:val="24"/>
          <w:szCs w:val="24"/>
        </w:rPr>
        <w:t>.</w:t>
      </w:r>
    </w:p>
    <w:p w14:paraId="52664827"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Соотношение норм административного и гражданского права в регулировании правового </w:t>
      </w:r>
      <w:proofErr w:type="gramStart"/>
      <w:r w:rsidRPr="00362681">
        <w:rPr>
          <w:rFonts w:ascii="Times New Roman" w:hAnsi="Times New Roman"/>
          <w:sz w:val="24"/>
          <w:szCs w:val="24"/>
        </w:rPr>
        <w:t>статуса  предприятий</w:t>
      </w:r>
      <w:proofErr w:type="gramEnd"/>
      <w:r w:rsidRPr="00362681">
        <w:rPr>
          <w:rFonts w:ascii="Times New Roman" w:hAnsi="Times New Roman"/>
          <w:sz w:val="24"/>
          <w:szCs w:val="24"/>
        </w:rPr>
        <w:t xml:space="preserve"> и учреждений</w:t>
      </w:r>
      <w:r w:rsidR="00362681" w:rsidRPr="00362681">
        <w:rPr>
          <w:rFonts w:ascii="Times New Roman" w:hAnsi="Times New Roman"/>
          <w:sz w:val="24"/>
          <w:szCs w:val="24"/>
        </w:rPr>
        <w:t>.</w:t>
      </w:r>
    </w:p>
    <w:p w14:paraId="38EAF0C9"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Элементы административно-правового статуса органи</w:t>
      </w:r>
      <w:r w:rsidR="00362681">
        <w:rPr>
          <w:rFonts w:ascii="Times New Roman" w:hAnsi="Times New Roman"/>
          <w:sz w:val="24"/>
          <w:szCs w:val="24"/>
        </w:rPr>
        <w:t>заций, предприятий и учреждений</w:t>
      </w:r>
      <w:r w:rsidR="00362681" w:rsidRPr="00362681">
        <w:rPr>
          <w:rFonts w:ascii="Times New Roman" w:hAnsi="Times New Roman"/>
          <w:sz w:val="24"/>
          <w:szCs w:val="24"/>
        </w:rPr>
        <w:t>.</w:t>
      </w:r>
    </w:p>
    <w:p w14:paraId="28242916"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lastRenderedPageBreak/>
        <w:t>Роль органов исполнительной власти в создании и деятельности организаций</w:t>
      </w:r>
      <w:r w:rsidR="00362681" w:rsidRPr="00362681">
        <w:rPr>
          <w:rFonts w:ascii="Times New Roman" w:hAnsi="Times New Roman"/>
          <w:sz w:val="24"/>
          <w:szCs w:val="24"/>
        </w:rPr>
        <w:t>.</w:t>
      </w:r>
    </w:p>
    <w:p w14:paraId="0E48F136"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Особенности административно-правового статуса предприятий транспортной сферы</w:t>
      </w:r>
      <w:r w:rsidR="00362681" w:rsidRPr="00362681">
        <w:rPr>
          <w:rFonts w:ascii="Times New Roman" w:hAnsi="Times New Roman"/>
          <w:sz w:val="24"/>
          <w:szCs w:val="24"/>
        </w:rPr>
        <w:t>.</w:t>
      </w:r>
    </w:p>
    <w:p w14:paraId="1F5A4B48"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Соотношение норм административного, гражданского и иных отраслей права в </w:t>
      </w:r>
      <w:r w:rsidR="00362681">
        <w:rPr>
          <w:rFonts w:ascii="Times New Roman" w:hAnsi="Times New Roman"/>
          <w:sz w:val="24"/>
          <w:szCs w:val="24"/>
        </w:rPr>
        <w:t>регулировании правового статуса</w:t>
      </w:r>
      <w:r w:rsidRPr="00362681">
        <w:rPr>
          <w:rFonts w:ascii="Times New Roman" w:hAnsi="Times New Roman"/>
          <w:sz w:val="24"/>
          <w:szCs w:val="24"/>
        </w:rPr>
        <w:t xml:space="preserve"> общественных объединений</w:t>
      </w:r>
      <w:r w:rsidR="00362681" w:rsidRPr="00362681">
        <w:rPr>
          <w:rFonts w:ascii="Times New Roman" w:hAnsi="Times New Roman"/>
          <w:sz w:val="24"/>
          <w:szCs w:val="24"/>
        </w:rPr>
        <w:t>.</w:t>
      </w:r>
    </w:p>
    <w:p w14:paraId="6606D881"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Виды общественных объединений</w:t>
      </w:r>
      <w:r w:rsidR="00362681">
        <w:rPr>
          <w:rFonts w:ascii="Times New Roman" w:hAnsi="Times New Roman"/>
          <w:sz w:val="24"/>
          <w:szCs w:val="24"/>
          <w:lang w:val="en-US"/>
        </w:rPr>
        <w:t>.</w:t>
      </w:r>
    </w:p>
    <w:p w14:paraId="2FACB46A"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Особенности административно-правового положения религиозных объединений</w:t>
      </w:r>
      <w:r w:rsidR="00362681" w:rsidRPr="00362681">
        <w:rPr>
          <w:rFonts w:ascii="Times New Roman" w:hAnsi="Times New Roman"/>
          <w:sz w:val="24"/>
          <w:szCs w:val="24"/>
        </w:rPr>
        <w:t>.</w:t>
      </w:r>
    </w:p>
    <w:p w14:paraId="0F922166"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Особенности административно-правовог</w:t>
      </w:r>
      <w:r w:rsidR="00362681">
        <w:rPr>
          <w:rFonts w:ascii="Times New Roman" w:hAnsi="Times New Roman"/>
          <w:sz w:val="24"/>
          <w:szCs w:val="24"/>
        </w:rPr>
        <w:t>о положения политических партий</w:t>
      </w:r>
      <w:r w:rsidR="00362681" w:rsidRPr="00362681">
        <w:rPr>
          <w:rFonts w:ascii="Times New Roman" w:hAnsi="Times New Roman"/>
          <w:sz w:val="24"/>
          <w:szCs w:val="24"/>
        </w:rPr>
        <w:t>.</w:t>
      </w:r>
    </w:p>
    <w:p w14:paraId="74180631"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Особенности административно-правового положения профессиональных союзов</w:t>
      </w:r>
      <w:r w:rsidR="00362681" w:rsidRPr="00362681">
        <w:rPr>
          <w:rFonts w:ascii="Times New Roman" w:hAnsi="Times New Roman"/>
          <w:sz w:val="24"/>
          <w:szCs w:val="24"/>
        </w:rPr>
        <w:t>.</w:t>
      </w:r>
    </w:p>
    <w:p w14:paraId="58B27239"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Элементы административно-правового статуса общественных объединений</w:t>
      </w:r>
      <w:r w:rsidR="00362681" w:rsidRPr="00362681">
        <w:rPr>
          <w:rFonts w:ascii="Times New Roman" w:hAnsi="Times New Roman"/>
          <w:sz w:val="24"/>
          <w:szCs w:val="24"/>
        </w:rPr>
        <w:t>.</w:t>
      </w:r>
    </w:p>
    <w:p w14:paraId="50D4C840"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Роль органов исполнительной власти в регулировании деятельности общественных объединений</w:t>
      </w:r>
      <w:r w:rsidR="00362681" w:rsidRPr="00362681">
        <w:rPr>
          <w:rFonts w:ascii="Times New Roman" w:hAnsi="Times New Roman"/>
          <w:sz w:val="24"/>
          <w:szCs w:val="24"/>
        </w:rPr>
        <w:t>.</w:t>
      </w:r>
    </w:p>
    <w:p w14:paraId="0E132D66"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государственной службы как института административного права</w:t>
      </w:r>
      <w:r w:rsidR="00362681" w:rsidRPr="00362681">
        <w:rPr>
          <w:rFonts w:ascii="Times New Roman" w:hAnsi="Times New Roman"/>
          <w:sz w:val="24"/>
          <w:szCs w:val="24"/>
        </w:rPr>
        <w:t>.</w:t>
      </w:r>
    </w:p>
    <w:p w14:paraId="10C155FC"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Государственно-служебные отношения как вид административно-правовых отношений, их особенности</w:t>
      </w:r>
      <w:r w:rsidR="00362681" w:rsidRPr="00362681">
        <w:rPr>
          <w:rFonts w:ascii="Times New Roman" w:hAnsi="Times New Roman"/>
          <w:sz w:val="24"/>
          <w:szCs w:val="24"/>
        </w:rPr>
        <w:t>.</w:t>
      </w:r>
    </w:p>
    <w:p w14:paraId="640C534D" w14:textId="77777777" w:rsidR="00DD06B5" w:rsidRPr="00362681" w:rsidRDefault="002A0BBC" w:rsidP="00400C84">
      <w:pPr>
        <w:pStyle w:val="11"/>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Соотношение норм административного и трудового права в регулировании государственно-служебных отношений</w:t>
      </w:r>
      <w:r w:rsidR="00362681" w:rsidRPr="00362681">
        <w:rPr>
          <w:rFonts w:ascii="Times New Roman" w:hAnsi="Times New Roman"/>
          <w:sz w:val="24"/>
          <w:szCs w:val="24"/>
        </w:rPr>
        <w:t>.</w:t>
      </w:r>
    </w:p>
    <w:p w14:paraId="47E49800"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Правовые основы и система государственной службы в РФ</w:t>
      </w:r>
      <w:r w:rsidR="00362681" w:rsidRPr="00362681">
        <w:rPr>
          <w:rFonts w:ascii="Times New Roman" w:hAnsi="Times New Roman"/>
          <w:sz w:val="24"/>
          <w:szCs w:val="24"/>
        </w:rPr>
        <w:t>.</w:t>
      </w:r>
    </w:p>
    <w:p w14:paraId="27A8087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Современная реформа</w:t>
      </w:r>
      <w:r w:rsidR="00362681">
        <w:rPr>
          <w:rFonts w:ascii="Times New Roman" w:hAnsi="Times New Roman"/>
          <w:sz w:val="24"/>
          <w:szCs w:val="24"/>
        </w:rPr>
        <w:t xml:space="preserve"> системы государственной службы</w:t>
      </w:r>
      <w:r w:rsidR="00362681" w:rsidRPr="00362681">
        <w:rPr>
          <w:rFonts w:ascii="Times New Roman" w:hAnsi="Times New Roman"/>
          <w:sz w:val="24"/>
          <w:szCs w:val="24"/>
        </w:rPr>
        <w:t>.</w:t>
      </w:r>
    </w:p>
    <w:p w14:paraId="7459E6F1"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Основные принципы построения и функционирования си</w:t>
      </w:r>
      <w:r w:rsidR="00362681">
        <w:rPr>
          <w:rFonts w:ascii="Times New Roman" w:hAnsi="Times New Roman"/>
          <w:sz w:val="24"/>
          <w:szCs w:val="24"/>
        </w:rPr>
        <w:t>стемы государственной службы РФ</w:t>
      </w:r>
      <w:r w:rsidR="00362681" w:rsidRPr="00362681">
        <w:rPr>
          <w:rFonts w:ascii="Times New Roman" w:hAnsi="Times New Roman"/>
          <w:sz w:val="24"/>
          <w:szCs w:val="24"/>
        </w:rPr>
        <w:t>.</w:t>
      </w:r>
    </w:p>
    <w:p w14:paraId="37FD955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виды государственных служащих</w:t>
      </w:r>
      <w:r w:rsidR="00362681" w:rsidRPr="00362681">
        <w:rPr>
          <w:rFonts w:ascii="Times New Roman" w:hAnsi="Times New Roman"/>
          <w:sz w:val="24"/>
          <w:szCs w:val="24"/>
        </w:rPr>
        <w:t>.</w:t>
      </w:r>
    </w:p>
    <w:p w14:paraId="16576375"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Государственные должности государственной службы</w:t>
      </w:r>
      <w:r w:rsidR="00362681">
        <w:rPr>
          <w:rFonts w:ascii="Times New Roman" w:hAnsi="Times New Roman"/>
          <w:sz w:val="24"/>
          <w:szCs w:val="24"/>
          <w:lang w:val="en-US"/>
        </w:rPr>
        <w:t>.</w:t>
      </w:r>
    </w:p>
    <w:p w14:paraId="318F371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Государственный служащий и основ</w:t>
      </w:r>
      <w:r w:rsidR="00362681">
        <w:rPr>
          <w:rFonts w:ascii="Times New Roman" w:hAnsi="Times New Roman"/>
          <w:sz w:val="24"/>
          <w:szCs w:val="24"/>
        </w:rPr>
        <w:t>ы его правового статуса</w:t>
      </w:r>
      <w:r w:rsidR="00362681" w:rsidRPr="00362681">
        <w:rPr>
          <w:rFonts w:ascii="Times New Roman" w:hAnsi="Times New Roman"/>
          <w:sz w:val="24"/>
          <w:szCs w:val="24"/>
        </w:rPr>
        <w:t>.</w:t>
      </w:r>
    </w:p>
    <w:p w14:paraId="5E41B1BE"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Особенности функционирования и прохождения военной службы в РФ. Административно-правовой статус военнослужащих</w:t>
      </w:r>
      <w:r w:rsidR="00362681">
        <w:rPr>
          <w:rFonts w:ascii="Times New Roman" w:hAnsi="Times New Roman"/>
          <w:sz w:val="24"/>
          <w:szCs w:val="24"/>
          <w:lang w:val="en-US"/>
        </w:rPr>
        <w:t>.</w:t>
      </w:r>
    </w:p>
    <w:p w14:paraId="194CA2F0"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Требования, предъявляемые к лицам, претендующим на занятие различных должностей государственной службы</w:t>
      </w:r>
      <w:r w:rsidR="00362681" w:rsidRPr="00362681">
        <w:rPr>
          <w:rFonts w:ascii="Times New Roman" w:hAnsi="Times New Roman"/>
          <w:sz w:val="24"/>
          <w:szCs w:val="24"/>
        </w:rPr>
        <w:t>.</w:t>
      </w:r>
    </w:p>
    <w:p w14:paraId="2C138DA8"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Порядок прохождения государственной службы, чины, ранги и специальные звания.</w:t>
      </w:r>
    </w:p>
    <w:p w14:paraId="052E2FE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Поступление на госу</w:t>
      </w:r>
      <w:r w:rsidR="00362681">
        <w:rPr>
          <w:rFonts w:ascii="Times New Roman" w:hAnsi="Times New Roman"/>
          <w:sz w:val="24"/>
          <w:szCs w:val="24"/>
        </w:rPr>
        <w:t>дарственную гражданскую службу.</w:t>
      </w:r>
    </w:p>
    <w:p w14:paraId="57F0DB3B"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требования, предъявляемые к служебному контракту</w:t>
      </w:r>
      <w:r w:rsidR="00362681" w:rsidRPr="00362681">
        <w:rPr>
          <w:rFonts w:ascii="Times New Roman" w:hAnsi="Times New Roman"/>
          <w:sz w:val="24"/>
          <w:szCs w:val="24"/>
        </w:rPr>
        <w:t>.</w:t>
      </w:r>
    </w:p>
    <w:p w14:paraId="4E173B40"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Административно-правовое регулирование прохождения государственной службы</w:t>
      </w:r>
      <w:r w:rsidR="00362681" w:rsidRPr="00362681">
        <w:rPr>
          <w:rFonts w:ascii="Times New Roman" w:hAnsi="Times New Roman"/>
          <w:sz w:val="24"/>
          <w:szCs w:val="24"/>
        </w:rPr>
        <w:t>.</w:t>
      </w:r>
    </w:p>
    <w:p w14:paraId="6C48F7C4"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Категории и группы должностей государственной гражданской службы</w:t>
      </w:r>
      <w:r w:rsidR="00362681" w:rsidRPr="00362681">
        <w:rPr>
          <w:rFonts w:ascii="Times New Roman" w:hAnsi="Times New Roman"/>
          <w:sz w:val="24"/>
          <w:szCs w:val="24"/>
        </w:rPr>
        <w:t>.</w:t>
      </w:r>
    </w:p>
    <w:p w14:paraId="4655FB29"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Классные чины государственных гражданских служащих</w:t>
      </w:r>
      <w:r w:rsidR="00362681" w:rsidRPr="00362681">
        <w:rPr>
          <w:rFonts w:ascii="Times New Roman" w:hAnsi="Times New Roman"/>
          <w:sz w:val="24"/>
          <w:szCs w:val="24"/>
        </w:rPr>
        <w:t>.</w:t>
      </w:r>
    </w:p>
    <w:p w14:paraId="6B912F88"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proofErr w:type="spellStart"/>
      <w:r w:rsidRPr="00362681">
        <w:rPr>
          <w:rFonts w:ascii="Times New Roman" w:hAnsi="Times New Roman"/>
          <w:sz w:val="24"/>
          <w:szCs w:val="24"/>
        </w:rPr>
        <w:t>Правоограничения</w:t>
      </w:r>
      <w:proofErr w:type="spellEnd"/>
      <w:r w:rsidRPr="00362681">
        <w:rPr>
          <w:rFonts w:ascii="Times New Roman" w:hAnsi="Times New Roman"/>
          <w:sz w:val="24"/>
          <w:szCs w:val="24"/>
        </w:rPr>
        <w:t xml:space="preserve"> и льготы государственных служащих</w:t>
      </w:r>
      <w:r w:rsidR="00362681" w:rsidRPr="00362681">
        <w:rPr>
          <w:rFonts w:ascii="Times New Roman" w:hAnsi="Times New Roman"/>
          <w:sz w:val="24"/>
          <w:szCs w:val="24"/>
        </w:rPr>
        <w:t>.</w:t>
      </w:r>
    </w:p>
    <w:p w14:paraId="3BD953DE"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Основы правового регулирования стимулирования и поощрения государственных </w:t>
      </w:r>
      <w:r w:rsidR="00362681">
        <w:rPr>
          <w:rFonts w:ascii="Times New Roman" w:hAnsi="Times New Roman"/>
          <w:sz w:val="24"/>
          <w:szCs w:val="24"/>
        </w:rPr>
        <w:t>служащих в Российской Федерации</w:t>
      </w:r>
      <w:r w:rsidR="00362681" w:rsidRPr="00362681">
        <w:rPr>
          <w:rFonts w:ascii="Times New Roman" w:hAnsi="Times New Roman"/>
          <w:sz w:val="24"/>
          <w:szCs w:val="24"/>
        </w:rPr>
        <w:t>.</w:t>
      </w:r>
    </w:p>
    <w:p w14:paraId="1B732F03"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Основания прекращения государственно-служебных отношений.</w:t>
      </w:r>
    </w:p>
    <w:p w14:paraId="2CDF44E2"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Основания и виды юридической ответственности в системе государственной службы</w:t>
      </w:r>
      <w:r w:rsidR="00362681" w:rsidRPr="00362681">
        <w:rPr>
          <w:rFonts w:ascii="Times New Roman" w:hAnsi="Times New Roman"/>
          <w:sz w:val="24"/>
          <w:szCs w:val="24"/>
        </w:rPr>
        <w:t>.</w:t>
      </w:r>
    </w:p>
    <w:p w14:paraId="0C624DD3"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Конфликт интересов на государственной службе и способы его разрешения</w:t>
      </w:r>
      <w:r w:rsidR="00362681" w:rsidRPr="00362681">
        <w:rPr>
          <w:rFonts w:ascii="Times New Roman" w:hAnsi="Times New Roman"/>
          <w:sz w:val="24"/>
          <w:szCs w:val="24"/>
        </w:rPr>
        <w:t>.</w:t>
      </w:r>
    </w:p>
    <w:p w14:paraId="32504236"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lastRenderedPageBreak/>
        <w:t>Дисциплинарное производство по делам, связанным с прохождением государственной службы</w:t>
      </w:r>
      <w:r w:rsidR="00362681" w:rsidRPr="00362681">
        <w:rPr>
          <w:rFonts w:ascii="Times New Roman" w:hAnsi="Times New Roman"/>
          <w:sz w:val="24"/>
          <w:szCs w:val="24"/>
        </w:rPr>
        <w:t>.</w:t>
      </w:r>
    </w:p>
    <w:p w14:paraId="4C08F20D"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Административно-правовые основы противодействия коррупции в системе государственной службы РФ</w:t>
      </w:r>
      <w:r w:rsidR="00362681" w:rsidRPr="00362681">
        <w:rPr>
          <w:rFonts w:ascii="Times New Roman" w:hAnsi="Times New Roman"/>
          <w:sz w:val="24"/>
          <w:szCs w:val="24"/>
        </w:rPr>
        <w:t>.</w:t>
      </w:r>
    </w:p>
    <w:p w14:paraId="0E3AADCC"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История возникновения и развития института государственной службы в России</w:t>
      </w:r>
      <w:r w:rsidR="00362681" w:rsidRPr="00362681">
        <w:rPr>
          <w:rFonts w:ascii="Times New Roman" w:hAnsi="Times New Roman"/>
          <w:sz w:val="24"/>
          <w:szCs w:val="24"/>
        </w:rPr>
        <w:t>.</w:t>
      </w:r>
    </w:p>
    <w:p w14:paraId="7C2A331D"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Основы организации государственной службы в зарубежных странах</w:t>
      </w:r>
      <w:r w:rsidR="00362681" w:rsidRPr="00362681">
        <w:rPr>
          <w:rFonts w:ascii="Times New Roman" w:hAnsi="Times New Roman"/>
          <w:sz w:val="24"/>
          <w:szCs w:val="24"/>
        </w:rPr>
        <w:t>.</w:t>
      </w:r>
    </w:p>
    <w:p w14:paraId="79F7CEB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proofErr w:type="gramStart"/>
      <w:r w:rsidRPr="00362681">
        <w:rPr>
          <w:rFonts w:ascii="Times New Roman" w:hAnsi="Times New Roman"/>
          <w:sz w:val="24"/>
          <w:szCs w:val="24"/>
        </w:rPr>
        <w:t>Понятие,  назначение</w:t>
      </w:r>
      <w:proofErr w:type="gramEnd"/>
      <w:r w:rsidRPr="00362681">
        <w:rPr>
          <w:rFonts w:ascii="Times New Roman" w:hAnsi="Times New Roman"/>
          <w:sz w:val="24"/>
          <w:szCs w:val="24"/>
        </w:rPr>
        <w:t xml:space="preserve"> и виды форм реализации исполнительной власти</w:t>
      </w:r>
      <w:r w:rsidR="00362681" w:rsidRPr="00362681">
        <w:rPr>
          <w:rFonts w:ascii="Times New Roman" w:hAnsi="Times New Roman"/>
          <w:sz w:val="24"/>
          <w:szCs w:val="24"/>
        </w:rPr>
        <w:t>.</w:t>
      </w:r>
    </w:p>
    <w:p w14:paraId="32C2A4B1"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Виды актов реализации исполнительной власти; критерии их классификации</w:t>
      </w:r>
      <w:r w:rsidR="00362681" w:rsidRPr="00362681">
        <w:rPr>
          <w:rFonts w:ascii="Times New Roman" w:hAnsi="Times New Roman"/>
          <w:sz w:val="24"/>
          <w:szCs w:val="24"/>
        </w:rPr>
        <w:t>.</w:t>
      </w:r>
    </w:p>
    <w:p w14:paraId="7034DC29"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Правовые акты государственного управления, их значение и характерные особенности</w:t>
      </w:r>
      <w:r w:rsidR="00362681" w:rsidRPr="00362681">
        <w:rPr>
          <w:rFonts w:ascii="Times New Roman" w:hAnsi="Times New Roman"/>
          <w:sz w:val="24"/>
          <w:szCs w:val="24"/>
        </w:rPr>
        <w:t>.</w:t>
      </w:r>
    </w:p>
    <w:p w14:paraId="36EF0423"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Акт государственного управления и управленческое решение органа исполнительной власти</w:t>
      </w:r>
      <w:r w:rsidR="00362681" w:rsidRPr="00362681">
        <w:rPr>
          <w:rFonts w:ascii="Times New Roman" w:hAnsi="Times New Roman"/>
          <w:sz w:val="24"/>
          <w:szCs w:val="24"/>
        </w:rPr>
        <w:t>.</w:t>
      </w:r>
    </w:p>
    <w:p w14:paraId="0A7E7448"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Юридические требования, предъявляемые к актам государственного управления, последствия их</w:t>
      </w:r>
      <w:r w:rsidR="00362681">
        <w:rPr>
          <w:rFonts w:ascii="Times New Roman" w:hAnsi="Times New Roman"/>
          <w:sz w:val="24"/>
          <w:szCs w:val="24"/>
        </w:rPr>
        <w:t xml:space="preserve"> несоблюдения</w:t>
      </w:r>
      <w:r w:rsidR="00362681" w:rsidRPr="00362681">
        <w:rPr>
          <w:rFonts w:ascii="Times New Roman" w:hAnsi="Times New Roman"/>
          <w:sz w:val="24"/>
          <w:szCs w:val="24"/>
        </w:rPr>
        <w:t>.</w:t>
      </w:r>
    </w:p>
    <w:p w14:paraId="303F9F29"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порядок проведения антикоррупционной экспертизы правовых ак</w:t>
      </w:r>
      <w:r w:rsidR="00362681">
        <w:rPr>
          <w:rFonts w:ascii="Times New Roman" w:hAnsi="Times New Roman"/>
          <w:sz w:val="24"/>
          <w:szCs w:val="24"/>
        </w:rPr>
        <w:t>тов государственного управления</w:t>
      </w:r>
      <w:r w:rsidR="00362681" w:rsidRPr="00362681">
        <w:rPr>
          <w:rFonts w:ascii="Times New Roman" w:hAnsi="Times New Roman"/>
          <w:sz w:val="24"/>
          <w:szCs w:val="24"/>
        </w:rPr>
        <w:t>.</w:t>
      </w:r>
    </w:p>
    <w:p w14:paraId="13C9B9CB"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Действие правовых актов управления</w:t>
      </w:r>
      <w:r w:rsidR="00362681">
        <w:rPr>
          <w:rFonts w:ascii="Times New Roman" w:hAnsi="Times New Roman"/>
          <w:sz w:val="24"/>
          <w:szCs w:val="24"/>
          <w:lang w:val="en-US"/>
        </w:rPr>
        <w:t>.</w:t>
      </w:r>
    </w:p>
    <w:p w14:paraId="3CE968AE"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Административно-правовой договор</w:t>
      </w:r>
      <w:r w:rsidR="00362681">
        <w:rPr>
          <w:rFonts w:ascii="Times New Roman" w:hAnsi="Times New Roman"/>
          <w:sz w:val="24"/>
          <w:szCs w:val="24"/>
          <w:lang w:val="en-US"/>
        </w:rPr>
        <w:t>.</w:t>
      </w:r>
    </w:p>
    <w:p w14:paraId="61619D12"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сущность и виды методов государственного управления</w:t>
      </w:r>
      <w:r w:rsidR="00362681" w:rsidRPr="00362681">
        <w:rPr>
          <w:rFonts w:ascii="Times New Roman" w:hAnsi="Times New Roman"/>
          <w:sz w:val="24"/>
          <w:szCs w:val="24"/>
        </w:rPr>
        <w:t>.</w:t>
      </w:r>
    </w:p>
    <w:p w14:paraId="78D3AEC7"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Убеждение как метод государственного управления</w:t>
      </w:r>
      <w:r w:rsidR="00362681" w:rsidRPr="00362681">
        <w:rPr>
          <w:rFonts w:ascii="Times New Roman" w:hAnsi="Times New Roman"/>
          <w:sz w:val="24"/>
          <w:szCs w:val="24"/>
        </w:rPr>
        <w:t>.</w:t>
      </w:r>
    </w:p>
    <w:p w14:paraId="6BE4F011"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r w:rsidR="00362681" w:rsidRPr="00362681">
        <w:rPr>
          <w:rFonts w:ascii="Times New Roman" w:hAnsi="Times New Roman"/>
          <w:sz w:val="24"/>
          <w:szCs w:val="24"/>
        </w:rPr>
        <w:t>.</w:t>
      </w:r>
    </w:p>
    <w:p w14:paraId="48DAAC0B"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правовая природа, особенности и виды административного принуждения</w:t>
      </w:r>
      <w:r w:rsidR="00362681" w:rsidRPr="00362681">
        <w:rPr>
          <w:rFonts w:ascii="Times New Roman" w:hAnsi="Times New Roman"/>
          <w:sz w:val="24"/>
          <w:szCs w:val="24"/>
        </w:rPr>
        <w:t>.</w:t>
      </w:r>
    </w:p>
    <w:p w14:paraId="0807032F"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Административно-правовая превенция и административно-предупредительные меры</w:t>
      </w:r>
      <w:r w:rsidR="00362681" w:rsidRPr="00362681">
        <w:rPr>
          <w:rFonts w:ascii="Times New Roman" w:hAnsi="Times New Roman"/>
          <w:sz w:val="24"/>
          <w:szCs w:val="24"/>
        </w:rPr>
        <w:t>.</w:t>
      </w:r>
    </w:p>
    <w:p w14:paraId="1011C5BE"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Меры административного пресечения: их значение, виды, основания и принципы применения</w:t>
      </w:r>
      <w:r w:rsidR="00362681" w:rsidRPr="00362681">
        <w:rPr>
          <w:rFonts w:ascii="Times New Roman" w:hAnsi="Times New Roman"/>
          <w:sz w:val="24"/>
          <w:szCs w:val="24"/>
        </w:rPr>
        <w:t>.</w:t>
      </w:r>
    </w:p>
    <w:p w14:paraId="14DBCF2F"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Административное задержание граждан. Превентивное и процессуальное задержание</w:t>
      </w:r>
      <w:r w:rsidR="00362681" w:rsidRPr="0006484A">
        <w:rPr>
          <w:rFonts w:ascii="Times New Roman" w:hAnsi="Times New Roman"/>
          <w:sz w:val="24"/>
          <w:szCs w:val="24"/>
        </w:rPr>
        <w:t>.</w:t>
      </w:r>
    </w:p>
    <w:p w14:paraId="4FA80AA6" w14:textId="77777777" w:rsidR="00DD06B5" w:rsidRPr="00362681" w:rsidRDefault="00362681"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Pr>
          <w:rFonts w:ascii="Times New Roman" w:hAnsi="Times New Roman"/>
          <w:sz w:val="24"/>
          <w:szCs w:val="24"/>
        </w:rPr>
        <w:t>Личный досмотр и досмотр вещей.</w:t>
      </w:r>
    </w:p>
    <w:p w14:paraId="7CAD7491"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Изъятие вещей и документов, явившихся непосредственным объектом правонарушения</w:t>
      </w:r>
      <w:r w:rsidR="00362681" w:rsidRPr="00362681">
        <w:rPr>
          <w:rFonts w:ascii="Times New Roman" w:hAnsi="Times New Roman"/>
          <w:sz w:val="24"/>
          <w:szCs w:val="24"/>
        </w:rPr>
        <w:t>.</w:t>
      </w:r>
    </w:p>
    <w:p w14:paraId="255DDEF4"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Отстранение от управления транспортным средством и направление на медицинское освидетельствование на состояние опьянения</w:t>
      </w:r>
      <w:r w:rsidR="00362681" w:rsidRPr="00362681">
        <w:rPr>
          <w:rFonts w:ascii="Times New Roman" w:hAnsi="Times New Roman"/>
          <w:sz w:val="24"/>
          <w:szCs w:val="24"/>
        </w:rPr>
        <w:t>.</w:t>
      </w:r>
    </w:p>
    <w:p w14:paraId="1D3F0F49"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Меры процессуального обеспечения производства по делам об административных правонарушениях</w:t>
      </w:r>
      <w:r w:rsidR="00362681" w:rsidRPr="00362681">
        <w:rPr>
          <w:rFonts w:ascii="Times New Roman" w:hAnsi="Times New Roman"/>
          <w:sz w:val="24"/>
          <w:szCs w:val="24"/>
        </w:rPr>
        <w:t>.</w:t>
      </w:r>
    </w:p>
    <w:p w14:paraId="173A126D"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общая характеристика ответственности по административному праву</w:t>
      </w:r>
      <w:r w:rsidR="00362681" w:rsidRPr="00362681">
        <w:rPr>
          <w:rFonts w:ascii="Times New Roman" w:hAnsi="Times New Roman"/>
          <w:sz w:val="24"/>
          <w:szCs w:val="24"/>
        </w:rPr>
        <w:t>.</w:t>
      </w:r>
    </w:p>
    <w:p w14:paraId="29E1AE33"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Общая характеристика административной ответственности, её отличие от других видов юридической от</w:t>
      </w:r>
      <w:r w:rsidR="00362681">
        <w:rPr>
          <w:rFonts w:ascii="Times New Roman" w:hAnsi="Times New Roman"/>
          <w:sz w:val="24"/>
          <w:szCs w:val="24"/>
        </w:rPr>
        <w:t>ветственности</w:t>
      </w:r>
      <w:r w:rsidR="00362681" w:rsidRPr="00362681">
        <w:rPr>
          <w:rFonts w:ascii="Times New Roman" w:hAnsi="Times New Roman"/>
          <w:sz w:val="24"/>
          <w:szCs w:val="24"/>
        </w:rPr>
        <w:t>.</w:t>
      </w:r>
    </w:p>
    <w:p w14:paraId="51E4A2C2"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Административная ответственность юридических лиц.</w:t>
      </w:r>
    </w:p>
    <w:p w14:paraId="4B44CA36"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Понятие, признаки и юридический состав административного </w:t>
      </w:r>
      <w:r w:rsidRPr="00362681">
        <w:rPr>
          <w:rFonts w:ascii="Times New Roman" w:hAnsi="Times New Roman"/>
          <w:sz w:val="24"/>
          <w:szCs w:val="24"/>
        </w:rPr>
        <w:lastRenderedPageBreak/>
        <w:t>правонарушения</w:t>
      </w:r>
      <w:r w:rsidR="00362681" w:rsidRPr="00362681">
        <w:rPr>
          <w:rFonts w:ascii="Times New Roman" w:hAnsi="Times New Roman"/>
          <w:sz w:val="24"/>
          <w:szCs w:val="24"/>
        </w:rPr>
        <w:t>.</w:t>
      </w:r>
    </w:p>
    <w:p w14:paraId="290E5C60"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Субъекты административной ответственности и субъекты административных правонарушений: соотношение понятий</w:t>
      </w:r>
      <w:r w:rsidR="00362681" w:rsidRPr="00362681">
        <w:rPr>
          <w:rFonts w:ascii="Times New Roman" w:hAnsi="Times New Roman"/>
          <w:sz w:val="24"/>
          <w:szCs w:val="24"/>
        </w:rPr>
        <w:t>.</w:t>
      </w:r>
    </w:p>
    <w:p w14:paraId="26FA91C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Ограничение административной ответственности</w:t>
      </w:r>
      <w:r w:rsidR="00362681">
        <w:rPr>
          <w:rFonts w:ascii="Times New Roman" w:hAnsi="Times New Roman"/>
          <w:sz w:val="24"/>
          <w:szCs w:val="24"/>
          <w:lang w:val="en-US"/>
        </w:rPr>
        <w:t>.</w:t>
      </w:r>
    </w:p>
    <w:p w14:paraId="75B7ADB9"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Освобождение от административной ответственности</w:t>
      </w:r>
      <w:r w:rsidR="00362681">
        <w:rPr>
          <w:rFonts w:ascii="Times New Roman" w:hAnsi="Times New Roman"/>
          <w:sz w:val="24"/>
          <w:szCs w:val="24"/>
          <w:lang w:val="en-US"/>
        </w:rPr>
        <w:t>.</w:t>
      </w:r>
    </w:p>
    <w:p w14:paraId="22908D04"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Критерии отграничения административных правонарушений от сходных с ними преступлений.</w:t>
      </w:r>
    </w:p>
    <w:p w14:paraId="1E7EA135"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виды административных наказаний</w:t>
      </w:r>
      <w:r w:rsidR="00362681" w:rsidRPr="00362681">
        <w:rPr>
          <w:rFonts w:ascii="Times New Roman" w:hAnsi="Times New Roman"/>
          <w:sz w:val="24"/>
          <w:szCs w:val="24"/>
        </w:rPr>
        <w:t>.</w:t>
      </w:r>
    </w:p>
    <w:p w14:paraId="7AFB1E0E"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Штраф как вид административного наказания</w:t>
      </w:r>
      <w:r w:rsidR="00362681" w:rsidRPr="00362681">
        <w:rPr>
          <w:rFonts w:ascii="Times New Roman" w:hAnsi="Times New Roman"/>
          <w:sz w:val="24"/>
          <w:szCs w:val="24"/>
        </w:rPr>
        <w:t>.</w:t>
      </w:r>
    </w:p>
    <w:p w14:paraId="0EBCFAF2"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Административный арест как вид административного наказания</w:t>
      </w:r>
      <w:r w:rsidR="00362681" w:rsidRPr="00362681">
        <w:rPr>
          <w:rFonts w:ascii="Times New Roman" w:hAnsi="Times New Roman"/>
          <w:sz w:val="24"/>
          <w:szCs w:val="24"/>
        </w:rPr>
        <w:t>.</w:t>
      </w:r>
    </w:p>
    <w:p w14:paraId="02F3D322"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Правила назначения административных наказаний</w:t>
      </w:r>
      <w:r w:rsidR="00362681">
        <w:rPr>
          <w:rFonts w:ascii="Times New Roman" w:hAnsi="Times New Roman"/>
          <w:sz w:val="24"/>
          <w:szCs w:val="24"/>
          <w:lang w:val="en-US"/>
        </w:rPr>
        <w:t>.</w:t>
      </w:r>
    </w:p>
    <w:p w14:paraId="5EF78230"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Исполнение административных наказаний</w:t>
      </w:r>
      <w:r w:rsidR="00362681">
        <w:rPr>
          <w:rFonts w:ascii="Times New Roman" w:hAnsi="Times New Roman"/>
          <w:sz w:val="24"/>
          <w:szCs w:val="24"/>
          <w:lang w:val="en-US"/>
        </w:rPr>
        <w:t>.</w:t>
      </w:r>
    </w:p>
    <w:p w14:paraId="584A462D"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Правовые основы и общая характеристика дисциплинарной ответственности по административному праву</w:t>
      </w:r>
      <w:r w:rsidR="00362681" w:rsidRPr="00362681">
        <w:rPr>
          <w:rFonts w:ascii="Times New Roman" w:hAnsi="Times New Roman"/>
          <w:sz w:val="24"/>
          <w:szCs w:val="24"/>
        </w:rPr>
        <w:t>.</w:t>
      </w:r>
    </w:p>
    <w:p w14:paraId="34731BEB"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Материальная ответственность по административному праву</w:t>
      </w:r>
      <w:r w:rsidR="00362681" w:rsidRPr="00362681">
        <w:rPr>
          <w:rFonts w:ascii="Times New Roman" w:hAnsi="Times New Roman"/>
          <w:sz w:val="24"/>
          <w:szCs w:val="24"/>
        </w:rPr>
        <w:t>.</w:t>
      </w:r>
    </w:p>
    <w:p w14:paraId="3F02CB9B"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Административная ответственность за правонарушения на транспорте</w:t>
      </w:r>
      <w:r w:rsidR="00362681" w:rsidRPr="00362681">
        <w:rPr>
          <w:rFonts w:ascii="Times New Roman" w:hAnsi="Times New Roman"/>
          <w:sz w:val="24"/>
          <w:szCs w:val="24"/>
        </w:rPr>
        <w:t>.</w:t>
      </w:r>
    </w:p>
    <w:p w14:paraId="6949CCD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Административные правонарушения в области таможенного дела (нарушение таможенных правил)</w:t>
      </w:r>
      <w:r w:rsidR="00362681" w:rsidRPr="00362681">
        <w:rPr>
          <w:rFonts w:ascii="Times New Roman" w:hAnsi="Times New Roman"/>
          <w:sz w:val="24"/>
          <w:szCs w:val="24"/>
        </w:rPr>
        <w:t>.</w:t>
      </w:r>
    </w:p>
    <w:p w14:paraId="4F44B557"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Административно-процессуальное право: понятие предмет метод</w:t>
      </w:r>
      <w:r w:rsidR="00362681" w:rsidRPr="00362681">
        <w:rPr>
          <w:rFonts w:ascii="Times New Roman" w:hAnsi="Times New Roman"/>
          <w:sz w:val="24"/>
          <w:szCs w:val="24"/>
        </w:rPr>
        <w:t>.</w:t>
      </w:r>
    </w:p>
    <w:p w14:paraId="19EDA4E6"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Сущность </w:t>
      </w:r>
      <w:proofErr w:type="gramStart"/>
      <w:r w:rsidRPr="00362681">
        <w:rPr>
          <w:rFonts w:ascii="Times New Roman" w:hAnsi="Times New Roman"/>
          <w:sz w:val="24"/>
          <w:szCs w:val="24"/>
        </w:rPr>
        <w:t>и  в</w:t>
      </w:r>
      <w:r w:rsidR="00362681">
        <w:rPr>
          <w:rFonts w:ascii="Times New Roman" w:hAnsi="Times New Roman"/>
          <w:sz w:val="24"/>
          <w:szCs w:val="24"/>
        </w:rPr>
        <w:t>иды</w:t>
      </w:r>
      <w:proofErr w:type="gramEnd"/>
      <w:r w:rsidR="00362681">
        <w:rPr>
          <w:rFonts w:ascii="Times New Roman" w:hAnsi="Times New Roman"/>
          <w:sz w:val="24"/>
          <w:szCs w:val="24"/>
        </w:rPr>
        <w:t xml:space="preserve"> административного процесса.</w:t>
      </w:r>
    </w:p>
    <w:p w14:paraId="4CDBBA4F"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Административно-процедурное производство и административная юрисдикция.</w:t>
      </w:r>
    </w:p>
    <w:p w14:paraId="24874FB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Виды процедурных производств.</w:t>
      </w:r>
    </w:p>
    <w:p w14:paraId="760A630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Лицензирование как административно-процедурное производство</w:t>
      </w:r>
      <w:r w:rsidR="00362681" w:rsidRPr="00362681">
        <w:rPr>
          <w:rFonts w:ascii="Times New Roman" w:hAnsi="Times New Roman"/>
          <w:sz w:val="24"/>
          <w:szCs w:val="24"/>
        </w:rPr>
        <w:t>.</w:t>
      </w:r>
    </w:p>
    <w:p w14:paraId="078679FC"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Регистрационное производство как административно-процедурное производство. Виды регистрационных производств</w:t>
      </w:r>
      <w:r w:rsidR="00362681">
        <w:rPr>
          <w:rFonts w:ascii="Times New Roman" w:hAnsi="Times New Roman"/>
          <w:sz w:val="24"/>
          <w:szCs w:val="24"/>
          <w:lang w:val="en-US"/>
        </w:rPr>
        <w:t>.</w:t>
      </w:r>
    </w:p>
    <w:p w14:paraId="4D027C0F"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Порядок рассмотрения обращений граждан</w:t>
      </w:r>
      <w:r w:rsidR="00362681">
        <w:rPr>
          <w:rFonts w:ascii="Times New Roman" w:hAnsi="Times New Roman"/>
          <w:sz w:val="24"/>
          <w:szCs w:val="24"/>
          <w:lang w:val="en-US"/>
        </w:rPr>
        <w:t>.</w:t>
      </w:r>
    </w:p>
    <w:p w14:paraId="735E182C"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Порядок принятия, согласования, регистрации и вступления в силу ак</w:t>
      </w:r>
      <w:r w:rsidR="00362681">
        <w:rPr>
          <w:rFonts w:ascii="Times New Roman" w:hAnsi="Times New Roman"/>
          <w:sz w:val="24"/>
          <w:szCs w:val="24"/>
        </w:rPr>
        <w:t>тов государственного управления</w:t>
      </w:r>
      <w:r w:rsidR="00362681" w:rsidRPr="00362681">
        <w:rPr>
          <w:rFonts w:ascii="Times New Roman" w:hAnsi="Times New Roman"/>
          <w:sz w:val="24"/>
          <w:szCs w:val="24"/>
        </w:rPr>
        <w:t>.</w:t>
      </w:r>
    </w:p>
    <w:p w14:paraId="7BD2502F"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Административная юрисдикция: понятие, сущность, субъекты</w:t>
      </w:r>
      <w:r w:rsidR="00362681" w:rsidRPr="00362681">
        <w:rPr>
          <w:rFonts w:ascii="Times New Roman" w:hAnsi="Times New Roman"/>
          <w:sz w:val="24"/>
          <w:szCs w:val="24"/>
        </w:rPr>
        <w:t>.</w:t>
      </w:r>
    </w:p>
    <w:p w14:paraId="4E5B132F"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Производство по принудительному исполнению судебных решений как вид административно-юрисдикционного процесса</w:t>
      </w:r>
      <w:r w:rsidR="00362681" w:rsidRPr="00362681">
        <w:rPr>
          <w:rFonts w:ascii="Times New Roman" w:hAnsi="Times New Roman"/>
          <w:sz w:val="24"/>
          <w:szCs w:val="24"/>
        </w:rPr>
        <w:t>.</w:t>
      </w:r>
    </w:p>
    <w:p w14:paraId="16FBD282"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Производство по делам об административных правонарушениях: понятие, принципы, стадии, участники</w:t>
      </w:r>
      <w:r w:rsidR="00362681" w:rsidRPr="00362681">
        <w:rPr>
          <w:rFonts w:ascii="Times New Roman" w:hAnsi="Times New Roman"/>
          <w:sz w:val="24"/>
          <w:szCs w:val="24"/>
        </w:rPr>
        <w:t>.</w:t>
      </w:r>
    </w:p>
    <w:p w14:paraId="55C7964C"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Понятие и система органов, уполномоченных рассматривать дела об административных правонарушениях.</w:t>
      </w:r>
    </w:p>
    <w:p w14:paraId="64DDCFFA"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Процессуальные документы и их роль в производстве по делу об административном правонарушении</w:t>
      </w:r>
      <w:r w:rsidR="00362681" w:rsidRPr="00362681">
        <w:rPr>
          <w:rFonts w:ascii="Times New Roman" w:hAnsi="Times New Roman"/>
          <w:sz w:val="24"/>
          <w:szCs w:val="24"/>
        </w:rPr>
        <w:t>.</w:t>
      </w:r>
    </w:p>
    <w:p w14:paraId="2C809904"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Административная юстиция: понятие, сущность и современный этап развития РФ</w:t>
      </w:r>
      <w:r w:rsidR="00362681" w:rsidRPr="00362681">
        <w:rPr>
          <w:rFonts w:ascii="Times New Roman" w:hAnsi="Times New Roman"/>
          <w:sz w:val="24"/>
          <w:szCs w:val="24"/>
        </w:rPr>
        <w:t>.</w:t>
      </w:r>
    </w:p>
    <w:p w14:paraId="5C7AF735" w14:textId="77777777" w:rsidR="00DD06B5" w:rsidRPr="00362681" w:rsidRDefault="002A0BBC" w:rsidP="00400C84">
      <w:pPr>
        <w:pStyle w:val="11"/>
        <w:numPr>
          <w:ilvl w:val="0"/>
          <w:numId w:val="2"/>
        </w:numPr>
        <w:tabs>
          <w:tab w:val="left" w:pos="450"/>
          <w:tab w:val="left" w:pos="74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Кодекс административного судопроизводства РФ: понятие, предмет регулирования, задачи и общие правила подсудности</w:t>
      </w:r>
      <w:r w:rsidR="00362681" w:rsidRPr="00362681">
        <w:rPr>
          <w:rFonts w:ascii="Times New Roman" w:hAnsi="Times New Roman"/>
          <w:sz w:val="24"/>
          <w:szCs w:val="24"/>
        </w:rPr>
        <w:t>.</w:t>
      </w:r>
    </w:p>
    <w:p w14:paraId="746A9467"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Сущность и способы обеспечения законности в государственном управлении</w:t>
      </w:r>
      <w:r w:rsidR="00362681" w:rsidRPr="00362681">
        <w:rPr>
          <w:rFonts w:ascii="Times New Roman" w:hAnsi="Times New Roman"/>
          <w:sz w:val="24"/>
          <w:szCs w:val="24"/>
        </w:rPr>
        <w:t>.</w:t>
      </w:r>
    </w:p>
    <w:p w14:paraId="37CC1FB1"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Понятие и виды контроля в государственном управлении</w:t>
      </w:r>
      <w:r w:rsidR="00362681" w:rsidRPr="00362681">
        <w:rPr>
          <w:rFonts w:ascii="Times New Roman" w:hAnsi="Times New Roman"/>
          <w:sz w:val="24"/>
          <w:szCs w:val="24"/>
        </w:rPr>
        <w:t>.</w:t>
      </w:r>
    </w:p>
    <w:p w14:paraId="2CE88EE9"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 xml:space="preserve">Контрольные полномочия законодательных (представительных) органов </w:t>
      </w:r>
      <w:r w:rsidRPr="00362681">
        <w:rPr>
          <w:rFonts w:ascii="Times New Roman" w:hAnsi="Times New Roman"/>
          <w:sz w:val="24"/>
          <w:szCs w:val="24"/>
        </w:rPr>
        <w:lastRenderedPageBreak/>
        <w:t>власти.</w:t>
      </w:r>
    </w:p>
    <w:p w14:paraId="70BF50AA"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Контро</w:t>
      </w:r>
      <w:r w:rsidR="00362681">
        <w:rPr>
          <w:rFonts w:ascii="Times New Roman" w:hAnsi="Times New Roman"/>
          <w:sz w:val="24"/>
          <w:szCs w:val="24"/>
        </w:rPr>
        <w:t>льные полномочия Президента РФ.</w:t>
      </w:r>
    </w:p>
    <w:p w14:paraId="768689A8"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Контроль органов исполнительной власти</w:t>
      </w:r>
      <w:r w:rsidR="00362681">
        <w:rPr>
          <w:rFonts w:ascii="Times New Roman" w:hAnsi="Times New Roman"/>
          <w:sz w:val="24"/>
          <w:szCs w:val="24"/>
          <w:lang w:val="en-US"/>
        </w:rPr>
        <w:t>.</w:t>
      </w:r>
    </w:p>
    <w:p w14:paraId="225BF4A2"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Понятие, сущность и виды судебного контроля</w:t>
      </w:r>
      <w:r w:rsidR="00362681" w:rsidRPr="00362681">
        <w:rPr>
          <w:rFonts w:ascii="Times New Roman" w:hAnsi="Times New Roman"/>
          <w:sz w:val="24"/>
          <w:szCs w:val="24"/>
        </w:rPr>
        <w:t>.</w:t>
      </w:r>
    </w:p>
    <w:p w14:paraId="3CC4B568"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Соотношение контроля и надзора в государственном управлении</w:t>
      </w:r>
      <w:r w:rsidR="00362681" w:rsidRPr="00362681">
        <w:rPr>
          <w:rFonts w:ascii="Times New Roman" w:hAnsi="Times New Roman"/>
          <w:sz w:val="24"/>
          <w:szCs w:val="24"/>
        </w:rPr>
        <w:t>.</w:t>
      </w:r>
    </w:p>
    <w:p w14:paraId="6170265A"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Прокурорский надзор: понятие, цели и задачи</w:t>
      </w:r>
      <w:r w:rsidR="00362681" w:rsidRPr="00362681">
        <w:rPr>
          <w:rFonts w:ascii="Times New Roman" w:hAnsi="Times New Roman"/>
          <w:sz w:val="24"/>
          <w:szCs w:val="24"/>
        </w:rPr>
        <w:t>.</w:t>
      </w:r>
    </w:p>
    <w:p w14:paraId="267C4727"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Административный надзор и его виды</w:t>
      </w:r>
      <w:r w:rsidR="00362681" w:rsidRPr="00362681">
        <w:rPr>
          <w:rFonts w:ascii="Times New Roman" w:hAnsi="Times New Roman"/>
          <w:sz w:val="24"/>
          <w:szCs w:val="24"/>
        </w:rPr>
        <w:t>.</w:t>
      </w:r>
    </w:p>
    <w:p w14:paraId="08C271B2"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Транспортный надзор как вид административного надзора</w:t>
      </w:r>
      <w:r w:rsidR="00362681" w:rsidRPr="00362681">
        <w:rPr>
          <w:rFonts w:ascii="Times New Roman" w:hAnsi="Times New Roman"/>
          <w:sz w:val="24"/>
          <w:szCs w:val="24"/>
        </w:rPr>
        <w:t>.</w:t>
      </w:r>
    </w:p>
    <w:p w14:paraId="26907AEE"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Специальные административно-политические режимы: понятие, сущность и виды</w:t>
      </w:r>
      <w:r w:rsidR="00362681" w:rsidRPr="00362681">
        <w:rPr>
          <w:rFonts w:ascii="Times New Roman" w:hAnsi="Times New Roman"/>
          <w:sz w:val="24"/>
          <w:szCs w:val="24"/>
        </w:rPr>
        <w:t>.</w:t>
      </w:r>
    </w:p>
    <w:p w14:paraId="0FC8B7F5"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Режим чрезвычайного положения</w:t>
      </w:r>
      <w:r w:rsidR="00362681">
        <w:rPr>
          <w:rFonts w:ascii="Times New Roman" w:hAnsi="Times New Roman"/>
          <w:sz w:val="24"/>
          <w:szCs w:val="24"/>
          <w:lang w:val="en-US"/>
        </w:rPr>
        <w:t>.</w:t>
      </w:r>
    </w:p>
    <w:p w14:paraId="2245EE06" w14:textId="77777777" w:rsidR="00DD06B5" w:rsidRPr="00362681" w:rsidRDefault="00362681" w:rsidP="00400C84">
      <w:pPr>
        <w:numPr>
          <w:ilvl w:val="0"/>
          <w:numId w:val="2"/>
        </w:numPr>
        <w:tabs>
          <w:tab w:val="left" w:pos="450"/>
          <w:tab w:val="left" w:pos="743"/>
        </w:tabs>
        <w:spacing w:after="0"/>
        <w:ind w:left="0" w:firstLine="709"/>
        <w:jc w:val="both"/>
        <w:rPr>
          <w:rFonts w:ascii="Times New Roman" w:hAnsi="Times New Roman"/>
          <w:sz w:val="24"/>
          <w:szCs w:val="24"/>
        </w:rPr>
      </w:pPr>
      <w:r>
        <w:rPr>
          <w:rFonts w:ascii="Times New Roman" w:hAnsi="Times New Roman"/>
          <w:sz w:val="24"/>
          <w:szCs w:val="24"/>
        </w:rPr>
        <w:t>Режим чрезвычайной ситуации</w:t>
      </w:r>
      <w:r>
        <w:rPr>
          <w:rFonts w:ascii="Times New Roman" w:hAnsi="Times New Roman"/>
          <w:sz w:val="24"/>
          <w:szCs w:val="24"/>
          <w:lang w:val="en-US"/>
        </w:rPr>
        <w:t>.</w:t>
      </w:r>
    </w:p>
    <w:p w14:paraId="6FC9229C" w14:textId="77777777" w:rsidR="00DD06B5" w:rsidRPr="00362681" w:rsidRDefault="002A0BBC" w:rsidP="00400C84">
      <w:pPr>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Режим военного положения</w:t>
      </w:r>
      <w:r w:rsidR="00362681">
        <w:rPr>
          <w:rFonts w:ascii="Times New Roman" w:hAnsi="Times New Roman"/>
          <w:sz w:val="24"/>
          <w:szCs w:val="24"/>
          <w:lang w:val="en-US"/>
        </w:rPr>
        <w:t>.</w:t>
      </w:r>
    </w:p>
    <w:p w14:paraId="1241B0FD" w14:textId="77777777" w:rsidR="00DD06B5" w:rsidRPr="00362681" w:rsidRDefault="002A0BBC" w:rsidP="00400C84">
      <w:pPr>
        <w:widowControl/>
        <w:numPr>
          <w:ilvl w:val="0"/>
          <w:numId w:val="2"/>
        </w:numPr>
        <w:tabs>
          <w:tab w:val="left" w:pos="450"/>
          <w:tab w:val="left" w:pos="743"/>
        </w:tabs>
        <w:spacing w:after="0"/>
        <w:ind w:left="0" w:firstLine="709"/>
        <w:jc w:val="both"/>
        <w:rPr>
          <w:rFonts w:ascii="Times New Roman" w:hAnsi="Times New Roman"/>
          <w:sz w:val="24"/>
          <w:szCs w:val="24"/>
        </w:rPr>
      </w:pPr>
      <w:r w:rsidRPr="00362681">
        <w:rPr>
          <w:rFonts w:ascii="Times New Roman" w:hAnsi="Times New Roman"/>
          <w:sz w:val="24"/>
          <w:szCs w:val="24"/>
        </w:rPr>
        <w:t>Пограничные режимы</w:t>
      </w:r>
      <w:r w:rsidR="00362681">
        <w:rPr>
          <w:rFonts w:ascii="Times New Roman" w:hAnsi="Times New Roman"/>
          <w:sz w:val="24"/>
          <w:szCs w:val="24"/>
          <w:lang w:val="en-US"/>
        </w:rPr>
        <w:t>.</w:t>
      </w:r>
    </w:p>
    <w:p w14:paraId="7D2F8630"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Отрасли и сферы государственного управления: сочетание федеральных и региональных полномочий</w:t>
      </w:r>
      <w:r w:rsidR="00362681" w:rsidRPr="00362681">
        <w:rPr>
          <w:rFonts w:ascii="Times New Roman" w:hAnsi="Times New Roman"/>
          <w:sz w:val="24"/>
          <w:szCs w:val="24"/>
        </w:rPr>
        <w:t>.</w:t>
      </w:r>
    </w:p>
    <w:p w14:paraId="233BED0E"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Конституционные основы государственного регулирования, координаци</w:t>
      </w:r>
      <w:r w:rsidR="00362681">
        <w:rPr>
          <w:rFonts w:ascii="Times New Roman" w:hAnsi="Times New Roman"/>
          <w:sz w:val="24"/>
          <w:szCs w:val="24"/>
        </w:rPr>
        <w:t>и и контроля в сфере экономики.</w:t>
      </w:r>
    </w:p>
    <w:p w14:paraId="4D01F140"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 xml:space="preserve">Сочетание административных и экономических методов в деятельности </w:t>
      </w:r>
      <w:r w:rsidR="00362681">
        <w:rPr>
          <w:rFonts w:ascii="Times New Roman" w:hAnsi="Times New Roman"/>
          <w:sz w:val="24"/>
          <w:szCs w:val="24"/>
        </w:rPr>
        <w:t xml:space="preserve">органов исполнительной власти. </w:t>
      </w:r>
      <w:r w:rsidRPr="00362681">
        <w:rPr>
          <w:rFonts w:ascii="Times New Roman" w:hAnsi="Times New Roman"/>
          <w:sz w:val="24"/>
          <w:szCs w:val="24"/>
        </w:rPr>
        <w:t>Программно-целевой метод государственного управления.</w:t>
      </w:r>
    </w:p>
    <w:p w14:paraId="5E9102CF"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Компетенция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14:paraId="7C25A1E0"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Антимонопольная политика как средство поддержания конкуренции.</w:t>
      </w:r>
    </w:p>
    <w:p w14:paraId="4AC0170B"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Государственная монополия на производство и оборот отдельных вид</w:t>
      </w:r>
      <w:r w:rsidR="00362681">
        <w:rPr>
          <w:rFonts w:ascii="Times New Roman" w:hAnsi="Times New Roman"/>
          <w:sz w:val="24"/>
          <w:szCs w:val="24"/>
        </w:rPr>
        <w:t>ов продукции и товаров (услуг).</w:t>
      </w:r>
    </w:p>
    <w:p w14:paraId="4640E6D3"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Лицензирование отдельных видов деятельности в сфере экономики.</w:t>
      </w:r>
    </w:p>
    <w:p w14:paraId="42E400B9"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Организация стандартизации, сертификации продукции и услуг.</w:t>
      </w:r>
    </w:p>
    <w:p w14:paraId="3FFC8B67"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Управление государственной собственностью. Формы и методы; компетенция органов исполнительной власти.</w:t>
      </w:r>
    </w:p>
    <w:p w14:paraId="567CD239"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области финансов и кредита</w:t>
      </w:r>
      <w:r w:rsidR="00362681" w:rsidRPr="00362681">
        <w:rPr>
          <w:rFonts w:ascii="Times New Roman" w:hAnsi="Times New Roman"/>
          <w:sz w:val="24"/>
          <w:szCs w:val="24"/>
        </w:rPr>
        <w:t>.</w:t>
      </w:r>
    </w:p>
    <w:p w14:paraId="0D99AC74"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области внешнеэкономической деятельности</w:t>
      </w:r>
      <w:r w:rsidR="00362681" w:rsidRPr="00362681">
        <w:rPr>
          <w:rFonts w:ascii="Times New Roman" w:hAnsi="Times New Roman"/>
          <w:sz w:val="24"/>
          <w:szCs w:val="24"/>
        </w:rPr>
        <w:t>.</w:t>
      </w:r>
    </w:p>
    <w:p w14:paraId="5B798627"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обл</w:t>
      </w:r>
      <w:r w:rsidR="00362681">
        <w:rPr>
          <w:rFonts w:ascii="Times New Roman" w:hAnsi="Times New Roman"/>
          <w:sz w:val="24"/>
          <w:szCs w:val="24"/>
        </w:rPr>
        <w:t>асти промышленного производства</w:t>
      </w:r>
      <w:r w:rsidR="00362681" w:rsidRPr="00362681">
        <w:rPr>
          <w:rFonts w:ascii="Times New Roman" w:hAnsi="Times New Roman"/>
          <w:sz w:val="24"/>
          <w:szCs w:val="24"/>
        </w:rPr>
        <w:t>.</w:t>
      </w:r>
    </w:p>
    <w:p w14:paraId="601C5FDB"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области строительства и жилищно-коммунального хозяйства</w:t>
      </w:r>
      <w:r w:rsidR="00362681" w:rsidRPr="00362681">
        <w:rPr>
          <w:rFonts w:ascii="Times New Roman" w:hAnsi="Times New Roman"/>
          <w:sz w:val="24"/>
          <w:szCs w:val="24"/>
        </w:rPr>
        <w:t>.</w:t>
      </w:r>
    </w:p>
    <w:p w14:paraId="3B963EA8"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Транспорт как сфера экономической деятельности и отрасль государственного управления. Государственное</w:t>
      </w:r>
      <w:r w:rsidR="00362681">
        <w:rPr>
          <w:rFonts w:ascii="Times New Roman" w:hAnsi="Times New Roman"/>
          <w:sz w:val="24"/>
          <w:szCs w:val="24"/>
        </w:rPr>
        <w:t xml:space="preserve"> управление в сфере транспорта.</w:t>
      </w:r>
    </w:p>
    <w:p w14:paraId="0DEE94AB"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области связи и информации</w:t>
      </w:r>
      <w:r w:rsidR="00362681" w:rsidRPr="00362681">
        <w:rPr>
          <w:rFonts w:ascii="Times New Roman" w:hAnsi="Times New Roman"/>
          <w:sz w:val="24"/>
          <w:szCs w:val="24"/>
        </w:rPr>
        <w:t>.</w:t>
      </w:r>
    </w:p>
    <w:p w14:paraId="14CA0B3D"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области природопользования</w:t>
      </w:r>
      <w:r w:rsidR="00362681" w:rsidRPr="00362681">
        <w:rPr>
          <w:rFonts w:ascii="Times New Roman" w:hAnsi="Times New Roman"/>
          <w:sz w:val="24"/>
          <w:szCs w:val="24"/>
        </w:rPr>
        <w:t>.</w:t>
      </w:r>
    </w:p>
    <w:p w14:paraId="261DCF98"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lastRenderedPageBreak/>
        <w:t>Административно-правовые основы управления агропромышленным комплексом</w:t>
      </w:r>
      <w:r w:rsidR="00362681" w:rsidRPr="00362681">
        <w:rPr>
          <w:rFonts w:ascii="Times New Roman" w:hAnsi="Times New Roman"/>
          <w:sz w:val="24"/>
          <w:szCs w:val="24"/>
        </w:rPr>
        <w:t>.</w:t>
      </w:r>
    </w:p>
    <w:p w14:paraId="60B1C90B"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Конституционные основы управления в социально-культурной сфере</w:t>
      </w:r>
      <w:r w:rsidR="00362681" w:rsidRPr="00362681">
        <w:rPr>
          <w:rFonts w:ascii="Times New Roman" w:hAnsi="Times New Roman"/>
          <w:sz w:val="24"/>
          <w:szCs w:val="24"/>
        </w:rPr>
        <w:t>.</w:t>
      </w:r>
    </w:p>
    <w:p w14:paraId="1F7A8822"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социально-культурной сфере</w:t>
      </w:r>
      <w:r w:rsidR="00362681" w:rsidRPr="00362681">
        <w:rPr>
          <w:rFonts w:ascii="Times New Roman" w:hAnsi="Times New Roman"/>
          <w:sz w:val="24"/>
          <w:szCs w:val="24"/>
        </w:rPr>
        <w:t>.</w:t>
      </w:r>
    </w:p>
    <w:p w14:paraId="3AC551B9"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Лицензирование отдельных видов деятельности в сфере экономики в социально-культурной сфере</w:t>
      </w:r>
      <w:r w:rsidR="00362681" w:rsidRPr="00362681">
        <w:rPr>
          <w:rFonts w:ascii="Times New Roman" w:hAnsi="Times New Roman"/>
          <w:sz w:val="24"/>
          <w:szCs w:val="24"/>
        </w:rPr>
        <w:t>.</w:t>
      </w:r>
    </w:p>
    <w:p w14:paraId="3EDD0A16"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сфере образования</w:t>
      </w:r>
      <w:r w:rsidR="00362681" w:rsidRPr="00362681">
        <w:rPr>
          <w:rFonts w:ascii="Times New Roman" w:hAnsi="Times New Roman"/>
          <w:sz w:val="24"/>
          <w:szCs w:val="24"/>
        </w:rPr>
        <w:t>.</w:t>
      </w:r>
    </w:p>
    <w:p w14:paraId="40D8CCB4"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области науки</w:t>
      </w:r>
      <w:r w:rsidR="00362681" w:rsidRPr="00362681">
        <w:rPr>
          <w:rFonts w:ascii="Times New Roman" w:hAnsi="Times New Roman"/>
          <w:sz w:val="24"/>
          <w:szCs w:val="24"/>
        </w:rPr>
        <w:t>.</w:t>
      </w:r>
    </w:p>
    <w:p w14:paraId="5831DFA5"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Административно-правовые основы управления в области культуры</w:t>
      </w:r>
      <w:r w:rsidR="00362681" w:rsidRPr="00362681">
        <w:rPr>
          <w:rFonts w:ascii="Times New Roman" w:hAnsi="Times New Roman"/>
          <w:sz w:val="24"/>
          <w:szCs w:val="24"/>
        </w:rPr>
        <w:t>.</w:t>
      </w:r>
    </w:p>
    <w:p w14:paraId="0C5D9702"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Административно-правовые основы здравоохранения</w:t>
      </w:r>
      <w:r w:rsidR="00362681">
        <w:rPr>
          <w:rFonts w:ascii="Times New Roman" w:hAnsi="Times New Roman"/>
          <w:sz w:val="24"/>
          <w:szCs w:val="24"/>
          <w:lang w:val="en-US"/>
        </w:rPr>
        <w:t>.</w:t>
      </w:r>
    </w:p>
    <w:p w14:paraId="7D76E7F0"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Административно-правовые основы социальной защиты населения</w:t>
      </w:r>
      <w:r w:rsidR="00362681" w:rsidRPr="00362681">
        <w:rPr>
          <w:rFonts w:ascii="Times New Roman" w:hAnsi="Times New Roman"/>
          <w:sz w:val="24"/>
          <w:szCs w:val="24"/>
        </w:rPr>
        <w:t>.</w:t>
      </w:r>
    </w:p>
    <w:p w14:paraId="55ACD593"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Административно-правовое регулирование спорта и туризма</w:t>
      </w:r>
      <w:r w:rsidR="00362681" w:rsidRPr="00362681">
        <w:rPr>
          <w:rFonts w:ascii="Times New Roman" w:hAnsi="Times New Roman"/>
          <w:sz w:val="24"/>
          <w:szCs w:val="24"/>
        </w:rPr>
        <w:t>.</w:t>
      </w:r>
    </w:p>
    <w:p w14:paraId="628A5E1D"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Компетенция Президента </w:t>
      </w:r>
      <w:proofErr w:type="gramStart"/>
      <w:r w:rsidRPr="00362681">
        <w:rPr>
          <w:rFonts w:ascii="Times New Roman" w:hAnsi="Times New Roman"/>
          <w:sz w:val="24"/>
          <w:szCs w:val="24"/>
        </w:rPr>
        <w:t>РФ  в</w:t>
      </w:r>
      <w:proofErr w:type="gramEnd"/>
      <w:r w:rsidRPr="00362681">
        <w:rPr>
          <w:rFonts w:ascii="Times New Roman" w:hAnsi="Times New Roman"/>
          <w:sz w:val="24"/>
          <w:szCs w:val="24"/>
        </w:rPr>
        <w:t xml:space="preserve"> административно-политической сфере</w:t>
      </w:r>
      <w:r w:rsidR="00362681" w:rsidRPr="00362681">
        <w:rPr>
          <w:rFonts w:ascii="Times New Roman" w:hAnsi="Times New Roman"/>
          <w:sz w:val="24"/>
          <w:szCs w:val="24"/>
        </w:rPr>
        <w:t>.</w:t>
      </w:r>
    </w:p>
    <w:p w14:paraId="71496615"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r w:rsidR="00362681" w:rsidRPr="00362681">
        <w:rPr>
          <w:rFonts w:ascii="Times New Roman" w:hAnsi="Times New Roman"/>
          <w:sz w:val="24"/>
          <w:szCs w:val="24"/>
        </w:rPr>
        <w:t>.</w:t>
      </w:r>
    </w:p>
    <w:p w14:paraId="27DE34E2"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Административно-правовые основы организации управления в сфере обороны</w:t>
      </w:r>
      <w:r w:rsidR="00362681" w:rsidRPr="00362681">
        <w:rPr>
          <w:rFonts w:ascii="Times New Roman" w:hAnsi="Times New Roman"/>
          <w:sz w:val="24"/>
          <w:szCs w:val="24"/>
        </w:rPr>
        <w:t>.</w:t>
      </w:r>
    </w:p>
    <w:p w14:paraId="129F8251"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Административно-правовые основы </w:t>
      </w:r>
      <w:r w:rsidR="00362681">
        <w:rPr>
          <w:rFonts w:ascii="Times New Roman" w:hAnsi="Times New Roman"/>
          <w:sz w:val="24"/>
          <w:szCs w:val="24"/>
        </w:rPr>
        <w:t xml:space="preserve">организации управления в сфере </w:t>
      </w:r>
      <w:r w:rsidRPr="00362681">
        <w:rPr>
          <w:rFonts w:ascii="Times New Roman" w:hAnsi="Times New Roman"/>
          <w:sz w:val="24"/>
          <w:szCs w:val="24"/>
        </w:rPr>
        <w:t>национальной безопасности</w:t>
      </w:r>
      <w:r w:rsidR="00362681" w:rsidRPr="00362681">
        <w:rPr>
          <w:rFonts w:ascii="Times New Roman" w:hAnsi="Times New Roman"/>
          <w:sz w:val="24"/>
          <w:szCs w:val="24"/>
        </w:rPr>
        <w:t>.</w:t>
      </w:r>
    </w:p>
    <w:p w14:paraId="0C572A75"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Административно-правовые основы управления в области внутренних дел</w:t>
      </w:r>
      <w:r w:rsidR="00362681" w:rsidRPr="00362681">
        <w:rPr>
          <w:rFonts w:ascii="Times New Roman" w:hAnsi="Times New Roman"/>
          <w:sz w:val="24"/>
          <w:szCs w:val="24"/>
        </w:rPr>
        <w:t>.</w:t>
      </w:r>
    </w:p>
    <w:p w14:paraId="0704737E" w14:textId="77777777" w:rsidR="00DD06B5" w:rsidRPr="00362681" w:rsidRDefault="002A0BBC" w:rsidP="00400C84">
      <w:pPr>
        <w:pStyle w:val="11"/>
        <w:widowControl/>
        <w:numPr>
          <w:ilvl w:val="0"/>
          <w:numId w:val="2"/>
        </w:numPr>
        <w:tabs>
          <w:tab w:val="left" w:pos="426"/>
          <w:tab w:val="left" w:pos="993"/>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Административно-правовые основы управления </w:t>
      </w:r>
      <w:proofErr w:type="gramStart"/>
      <w:r w:rsidRPr="00362681">
        <w:rPr>
          <w:rFonts w:ascii="Times New Roman" w:hAnsi="Times New Roman"/>
          <w:sz w:val="24"/>
          <w:szCs w:val="24"/>
        </w:rPr>
        <w:t>в  области</w:t>
      </w:r>
      <w:proofErr w:type="gramEnd"/>
      <w:r w:rsidRPr="00362681">
        <w:rPr>
          <w:rFonts w:ascii="Times New Roman" w:hAnsi="Times New Roman"/>
          <w:sz w:val="24"/>
          <w:szCs w:val="24"/>
        </w:rPr>
        <w:t xml:space="preserve"> иностранных дел</w:t>
      </w:r>
      <w:r w:rsidR="00362681" w:rsidRPr="00362681">
        <w:rPr>
          <w:rFonts w:ascii="Times New Roman" w:hAnsi="Times New Roman"/>
          <w:sz w:val="24"/>
          <w:szCs w:val="24"/>
        </w:rPr>
        <w:t>.</w:t>
      </w:r>
    </w:p>
    <w:p w14:paraId="50CF69F6" w14:textId="77777777" w:rsidR="00DD06B5" w:rsidRPr="00362681" w:rsidRDefault="002A0BBC" w:rsidP="00400C84">
      <w:pPr>
        <w:widowControl/>
        <w:numPr>
          <w:ilvl w:val="0"/>
          <w:numId w:val="2"/>
        </w:numPr>
        <w:tabs>
          <w:tab w:val="left" w:pos="426"/>
          <w:tab w:val="left" w:pos="993"/>
        </w:tabs>
        <w:spacing w:after="0"/>
        <w:ind w:left="0" w:firstLine="709"/>
        <w:jc w:val="both"/>
        <w:rPr>
          <w:rFonts w:ascii="Times New Roman" w:hAnsi="Times New Roman"/>
          <w:sz w:val="24"/>
          <w:szCs w:val="24"/>
        </w:rPr>
      </w:pPr>
      <w:r w:rsidRPr="00362681">
        <w:rPr>
          <w:rFonts w:ascii="Times New Roman" w:hAnsi="Times New Roman"/>
          <w:sz w:val="24"/>
          <w:szCs w:val="24"/>
        </w:rPr>
        <w:t>Административно-правовые основы управления в сфере юстиции</w:t>
      </w:r>
      <w:r w:rsidR="00362681" w:rsidRPr="00362681">
        <w:rPr>
          <w:rFonts w:ascii="Times New Roman" w:hAnsi="Times New Roman"/>
          <w:sz w:val="24"/>
          <w:szCs w:val="24"/>
        </w:rPr>
        <w:t>.</w:t>
      </w:r>
    </w:p>
    <w:p w14:paraId="4020DD41" w14:textId="77777777" w:rsidR="00DD06B5" w:rsidRPr="00362681" w:rsidRDefault="00DD06B5" w:rsidP="00400C84">
      <w:pPr>
        <w:spacing w:after="0"/>
        <w:ind w:firstLine="709"/>
        <w:jc w:val="both"/>
        <w:rPr>
          <w:rFonts w:ascii="Times New Roman" w:hAnsi="Times New Roman"/>
          <w:iCs/>
          <w:sz w:val="24"/>
          <w:szCs w:val="24"/>
        </w:rPr>
      </w:pPr>
    </w:p>
    <w:p w14:paraId="47D4ED1D" w14:textId="77777777" w:rsidR="00DD06B5" w:rsidRPr="00362681" w:rsidRDefault="00DD06B5" w:rsidP="00400C84">
      <w:pPr>
        <w:spacing w:after="0"/>
        <w:ind w:firstLine="709"/>
        <w:jc w:val="both"/>
        <w:rPr>
          <w:rFonts w:ascii="Times New Roman" w:hAnsi="Times New Roman"/>
          <w:iCs/>
          <w:sz w:val="24"/>
          <w:szCs w:val="24"/>
        </w:rPr>
      </w:pPr>
    </w:p>
    <w:p w14:paraId="4E995DF5" w14:textId="77777777" w:rsidR="0006484A" w:rsidRPr="0006484A" w:rsidRDefault="0006484A" w:rsidP="0006484A">
      <w:pPr>
        <w:spacing w:after="0"/>
        <w:ind w:firstLine="709"/>
        <w:jc w:val="both"/>
        <w:rPr>
          <w:rFonts w:ascii="Times New Roman" w:hAnsi="Times New Roman"/>
          <w:b/>
          <w:sz w:val="24"/>
          <w:szCs w:val="24"/>
        </w:rPr>
      </w:pPr>
      <w:r>
        <w:rPr>
          <w:rFonts w:ascii="Times New Roman" w:hAnsi="Times New Roman"/>
          <w:b/>
          <w:sz w:val="24"/>
          <w:szCs w:val="24"/>
        </w:rPr>
        <w:t>Семестр 4</w:t>
      </w:r>
    </w:p>
    <w:p w14:paraId="6CB65379" w14:textId="77777777" w:rsidR="00DD06B5" w:rsidRPr="00362681" w:rsidRDefault="00DD06B5" w:rsidP="00400C84">
      <w:pPr>
        <w:spacing w:after="0"/>
        <w:ind w:firstLine="709"/>
        <w:jc w:val="both"/>
        <w:rPr>
          <w:rFonts w:ascii="Times New Roman" w:hAnsi="Times New Roman"/>
          <w:iCs/>
          <w:sz w:val="24"/>
          <w:szCs w:val="24"/>
        </w:rPr>
      </w:pPr>
    </w:p>
    <w:p w14:paraId="29AD3023" w14:textId="77777777" w:rsidR="00DD06B5" w:rsidRPr="00362681" w:rsidRDefault="002A0BBC" w:rsidP="001D16EC">
      <w:pPr>
        <w:spacing w:after="0"/>
        <w:ind w:firstLine="709"/>
        <w:jc w:val="center"/>
        <w:rPr>
          <w:rFonts w:ascii="Times New Roman" w:hAnsi="Times New Roman"/>
          <w:sz w:val="24"/>
          <w:szCs w:val="24"/>
        </w:rPr>
      </w:pPr>
      <w:r w:rsidRPr="00362681">
        <w:rPr>
          <w:rFonts w:ascii="Times New Roman" w:hAnsi="Times New Roman"/>
          <w:b/>
          <w:bCs/>
          <w:sz w:val="24"/>
          <w:szCs w:val="24"/>
          <w:u w:val="single"/>
        </w:rPr>
        <w:t>Примерный перечень</w:t>
      </w:r>
    </w:p>
    <w:p w14:paraId="741C66D5" w14:textId="77777777" w:rsidR="00DD06B5" w:rsidRPr="00362681" w:rsidRDefault="002A0BBC" w:rsidP="001D16EC">
      <w:pPr>
        <w:spacing w:after="0"/>
        <w:ind w:firstLine="709"/>
        <w:jc w:val="center"/>
        <w:rPr>
          <w:rFonts w:ascii="Times New Roman" w:hAnsi="Times New Roman"/>
          <w:sz w:val="24"/>
          <w:szCs w:val="24"/>
        </w:rPr>
      </w:pPr>
      <w:r w:rsidRPr="00362681">
        <w:rPr>
          <w:rFonts w:ascii="Times New Roman" w:hAnsi="Times New Roman"/>
          <w:b/>
          <w:bCs/>
          <w:sz w:val="24"/>
          <w:szCs w:val="24"/>
          <w:u w:val="single"/>
        </w:rPr>
        <w:t>ситуационных задач и заданий</w:t>
      </w:r>
    </w:p>
    <w:p w14:paraId="00A1FB75" w14:textId="77777777" w:rsidR="00DD06B5" w:rsidRPr="00362681" w:rsidRDefault="00DD06B5" w:rsidP="001D16EC">
      <w:pPr>
        <w:spacing w:after="0"/>
        <w:ind w:firstLine="709"/>
        <w:jc w:val="center"/>
        <w:rPr>
          <w:rFonts w:ascii="Times New Roman" w:hAnsi="Times New Roman"/>
          <w:b/>
          <w:bCs/>
          <w:sz w:val="24"/>
          <w:szCs w:val="24"/>
          <w:u w:val="single"/>
        </w:rPr>
      </w:pPr>
    </w:p>
    <w:p w14:paraId="61387791" w14:textId="77777777" w:rsidR="00DD06B5" w:rsidRPr="00362681" w:rsidRDefault="002A0BBC" w:rsidP="00400C84">
      <w:pPr>
        <w:pStyle w:val="11"/>
        <w:shd w:val="clear" w:color="auto" w:fill="FFFFFF"/>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rPr>
        <w:t>1) В соответствии с изученными подходами к классификации административно-правовых норм необходимо определить вид и структуру следующих норм:</w:t>
      </w:r>
    </w:p>
    <w:p w14:paraId="4E4FDB21" w14:textId="77777777" w:rsidR="00DD06B5" w:rsidRPr="00362681" w:rsidRDefault="002A0BBC" w:rsidP="00400C84">
      <w:pPr>
        <w:pStyle w:val="11"/>
        <w:shd w:val="clear" w:color="auto" w:fill="FFFFFF"/>
        <w:tabs>
          <w:tab w:val="left" w:pos="360"/>
        </w:tabs>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rPr>
        <w:t>- «Предупреждение выносится в письменной форме» — ст. 3.4. Кодекса Российской Федерации об административных правонарушениях;</w:t>
      </w:r>
    </w:p>
    <w:p w14:paraId="6896640B" w14:textId="77777777" w:rsidR="00DD06B5" w:rsidRPr="00362681" w:rsidRDefault="002A0BBC" w:rsidP="00400C84">
      <w:pPr>
        <w:pStyle w:val="11"/>
        <w:shd w:val="clear" w:color="auto" w:fill="FFFFFF"/>
        <w:tabs>
          <w:tab w:val="left" w:pos="360"/>
        </w:tabs>
        <w:spacing w:after="0"/>
        <w:ind w:left="0" w:firstLine="709"/>
        <w:contextualSpacing w:val="0"/>
        <w:jc w:val="both"/>
        <w:rPr>
          <w:rFonts w:ascii="Times New Roman" w:hAnsi="Times New Roman"/>
          <w:sz w:val="24"/>
          <w:szCs w:val="24"/>
        </w:rPr>
      </w:pPr>
      <w:r w:rsidRPr="00362681">
        <w:rPr>
          <w:rFonts w:ascii="Times New Roman" w:hAnsi="Times New Roman"/>
          <w:sz w:val="24"/>
          <w:szCs w:val="24"/>
        </w:rPr>
        <w:t xml:space="preserve">-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w:t>
      </w:r>
      <w:proofErr w:type="spellStart"/>
      <w:r w:rsidRPr="00362681">
        <w:rPr>
          <w:rFonts w:ascii="Times New Roman" w:hAnsi="Times New Roman"/>
          <w:sz w:val="24"/>
          <w:szCs w:val="24"/>
        </w:rPr>
        <w:t>вразмере</w:t>
      </w:r>
      <w:proofErr w:type="spellEnd"/>
      <w:r w:rsidRPr="00362681">
        <w:rPr>
          <w:rFonts w:ascii="Times New Roman" w:hAnsi="Times New Roman"/>
          <w:sz w:val="24"/>
          <w:szCs w:val="24"/>
        </w:rPr>
        <w:t xml:space="preserve">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14:paraId="6C88D8C7" w14:textId="77777777" w:rsidR="00DD06B5" w:rsidRPr="00362681" w:rsidRDefault="002A0BBC" w:rsidP="00400C84">
      <w:pPr>
        <w:pStyle w:val="11"/>
        <w:shd w:val="clear" w:color="auto" w:fill="FFFFFF"/>
        <w:tabs>
          <w:tab w:val="left" w:pos="360"/>
        </w:tabs>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rPr>
        <w:lastRenderedPageBreak/>
        <w:t>- «Полиция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14:paraId="58F141E1" w14:textId="77777777" w:rsidR="00DD06B5" w:rsidRPr="00362681" w:rsidRDefault="002A0BBC" w:rsidP="00400C84">
      <w:pPr>
        <w:pStyle w:val="11"/>
        <w:shd w:val="clear" w:color="auto" w:fill="FFFFFF"/>
        <w:tabs>
          <w:tab w:val="left" w:pos="360"/>
        </w:tabs>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rPr>
        <w:t>-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14:paraId="3A792AAF"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color w:val="000000"/>
          <w:sz w:val="24"/>
          <w:szCs w:val="24"/>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14:paraId="55673C29"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sz w:val="24"/>
          <w:szCs w:val="24"/>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747BE0C2"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sz w:val="24"/>
          <w:szCs w:val="24"/>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14:paraId="4F6A79F2"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color w:val="000000"/>
          <w:sz w:val="24"/>
          <w:szCs w:val="24"/>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42D52257"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color w:val="000000"/>
          <w:sz w:val="24"/>
          <w:szCs w:val="24"/>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05932CE4"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color w:val="000000"/>
          <w:sz w:val="24"/>
          <w:szCs w:val="24"/>
        </w:rPr>
        <w:t xml:space="preserve">Государственный орган, зарегистрировавший региональное общественное объединение, после двух письменных представлений объединению о том, что его </w:t>
      </w:r>
      <w:r w:rsidRPr="00362681">
        <w:rPr>
          <w:rFonts w:ascii="Times New Roman" w:hAnsi="Times New Roman"/>
          <w:color w:val="000000"/>
          <w:sz w:val="24"/>
          <w:szCs w:val="24"/>
        </w:rPr>
        <w:lastRenderedPageBreak/>
        <w:t>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7A2DCCAA"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color w:val="000000"/>
          <w:sz w:val="24"/>
          <w:szCs w:val="24"/>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4A118B8B"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color w:val="000000"/>
          <w:sz w:val="24"/>
          <w:szCs w:val="24"/>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1E234205"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color w:val="000000"/>
          <w:sz w:val="24"/>
          <w:szCs w:val="24"/>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14:paraId="49A86A38" w14:textId="77777777" w:rsidR="00DD06B5" w:rsidRPr="00362681" w:rsidRDefault="002A0BBC" w:rsidP="00400C84">
      <w:pPr>
        <w:pStyle w:val="11"/>
        <w:numPr>
          <w:ilvl w:val="0"/>
          <w:numId w:val="3"/>
        </w:numPr>
        <w:shd w:val="clear" w:color="auto" w:fill="FFFFFF"/>
        <w:spacing w:after="0"/>
        <w:ind w:firstLine="709"/>
        <w:contextualSpacing w:val="0"/>
        <w:jc w:val="both"/>
        <w:rPr>
          <w:rFonts w:ascii="Times New Roman" w:hAnsi="Times New Roman"/>
          <w:sz w:val="24"/>
          <w:szCs w:val="24"/>
        </w:rPr>
      </w:pPr>
      <w:r w:rsidRPr="00362681">
        <w:rPr>
          <w:rFonts w:ascii="Times New Roman" w:hAnsi="Times New Roman"/>
          <w:sz w:val="24"/>
          <w:szCs w:val="24"/>
        </w:rPr>
        <w:t>Разграничьте по основаниям, порядку и срокам применения следующие категории:</w:t>
      </w:r>
    </w:p>
    <w:p w14:paraId="5CFFCD3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привод</w:t>
      </w:r>
    </w:p>
    <w:p w14:paraId="5C70C63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доставление</w:t>
      </w:r>
    </w:p>
    <w:p w14:paraId="6D721DC0"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административное задержание</w:t>
      </w:r>
    </w:p>
    <w:p w14:paraId="4DEC37CD"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административный арест</w:t>
      </w:r>
    </w:p>
    <w:p w14:paraId="7A25806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задержание подозреваемого в совершении преступления</w:t>
      </w:r>
    </w:p>
    <w:p w14:paraId="0BBC9DF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 помещение в специальные учреждения иностранных граждан или </w:t>
      </w:r>
      <w:proofErr w:type="spellStart"/>
      <w:r w:rsidRPr="00362681">
        <w:rPr>
          <w:rFonts w:ascii="Times New Roman" w:hAnsi="Times New Roman"/>
          <w:sz w:val="24"/>
          <w:szCs w:val="24"/>
        </w:rPr>
        <w:t>илиц</w:t>
      </w:r>
      <w:proofErr w:type="spellEnd"/>
      <w:r w:rsidRPr="00362681">
        <w:rPr>
          <w:rFonts w:ascii="Times New Roman" w:hAnsi="Times New Roman"/>
          <w:sz w:val="24"/>
          <w:szCs w:val="24"/>
        </w:rPr>
        <w:t xml:space="preserve"> без гражданства, подлежащих административному выдворению за пределы РФ.</w:t>
      </w:r>
    </w:p>
    <w:p w14:paraId="5E056BA4"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color w:val="000000"/>
          <w:sz w:val="24"/>
          <w:szCs w:val="24"/>
          <w:lang w:eastAsia="ar-SA"/>
        </w:rPr>
        <w:t xml:space="preserve">Гражданин </w:t>
      </w:r>
      <w:r w:rsidRPr="00362681">
        <w:rPr>
          <w:rFonts w:ascii="Times New Roman" w:hAnsi="Times New Roman"/>
          <w:iCs/>
          <w:color w:val="000000"/>
          <w:sz w:val="24"/>
          <w:szCs w:val="24"/>
          <w:lang w:eastAsia="ar-SA"/>
        </w:rPr>
        <w:t xml:space="preserve">Блинов </w:t>
      </w:r>
      <w:r w:rsidRPr="00362681">
        <w:rPr>
          <w:rFonts w:ascii="Times New Roman" w:hAnsi="Times New Roman"/>
          <w:color w:val="000000"/>
          <w:sz w:val="24"/>
          <w:szCs w:val="24"/>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w:t>
      </w:r>
      <w:proofErr w:type="gramStart"/>
      <w:r w:rsidRPr="00362681">
        <w:rPr>
          <w:rFonts w:ascii="Times New Roman" w:hAnsi="Times New Roman"/>
          <w:color w:val="000000"/>
          <w:sz w:val="24"/>
          <w:szCs w:val="24"/>
          <w:lang w:eastAsia="ar-SA"/>
        </w:rPr>
        <w:t>района,  автомобиль</w:t>
      </w:r>
      <w:proofErr w:type="gramEnd"/>
      <w:r w:rsidRPr="00362681">
        <w:rPr>
          <w:rFonts w:ascii="Times New Roman" w:hAnsi="Times New Roman"/>
          <w:color w:val="000000"/>
          <w:sz w:val="24"/>
          <w:szCs w:val="24"/>
          <w:lang w:eastAsia="ar-SA"/>
        </w:rPr>
        <w:t xml:space="preserve">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362681">
        <w:rPr>
          <w:rFonts w:ascii="Times New Roman" w:hAnsi="Times New Roman"/>
          <w:iCs/>
          <w:color w:val="000000"/>
          <w:sz w:val="24"/>
          <w:szCs w:val="24"/>
          <w:lang w:eastAsia="ar-SA"/>
        </w:rPr>
        <w:t xml:space="preserve">Блинов </w:t>
      </w:r>
      <w:r w:rsidRPr="00362681">
        <w:rPr>
          <w:rFonts w:ascii="Times New Roman" w:hAnsi="Times New Roman"/>
          <w:color w:val="000000"/>
          <w:sz w:val="24"/>
          <w:szCs w:val="24"/>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362681">
        <w:rPr>
          <w:rFonts w:ascii="Times New Roman" w:hAnsi="Times New Roman"/>
          <w:iCs/>
          <w:color w:val="000000"/>
          <w:sz w:val="24"/>
          <w:szCs w:val="24"/>
          <w:lang w:eastAsia="ar-SA"/>
        </w:rPr>
        <w:t xml:space="preserve">Блинову? Оцените законность их </w:t>
      </w:r>
      <w:r w:rsidRPr="00362681">
        <w:rPr>
          <w:rFonts w:ascii="Times New Roman" w:hAnsi="Times New Roman"/>
          <w:iCs/>
          <w:color w:val="000000"/>
          <w:sz w:val="24"/>
          <w:szCs w:val="24"/>
          <w:lang w:eastAsia="ar-SA"/>
        </w:rPr>
        <w:lastRenderedPageBreak/>
        <w:t>применения.</w:t>
      </w:r>
    </w:p>
    <w:p w14:paraId="10FF5B08"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color w:val="000000"/>
          <w:sz w:val="24"/>
          <w:szCs w:val="24"/>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14:paraId="2F53FD53"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color w:val="000000"/>
          <w:sz w:val="24"/>
          <w:szCs w:val="24"/>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14:paraId="442A3491"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sz w:val="24"/>
          <w:szCs w:val="24"/>
          <w:lang w:eastAsia="ar-SA"/>
        </w:rPr>
        <w:t xml:space="preserve">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w:t>
      </w:r>
      <w:proofErr w:type="gramStart"/>
      <w:r w:rsidRPr="00362681">
        <w:rPr>
          <w:rFonts w:ascii="Times New Roman" w:hAnsi="Times New Roman"/>
          <w:sz w:val="24"/>
          <w:szCs w:val="24"/>
          <w:lang w:eastAsia="ar-SA"/>
        </w:rPr>
        <w:t>Зиновьева,  и</w:t>
      </w:r>
      <w:proofErr w:type="gramEnd"/>
      <w:r w:rsidRPr="00362681">
        <w:rPr>
          <w:rFonts w:ascii="Times New Roman" w:hAnsi="Times New Roman"/>
          <w:sz w:val="24"/>
          <w:szCs w:val="24"/>
          <w:lang w:eastAsia="ar-SA"/>
        </w:rPr>
        <w:t xml:space="preserve"> отсоединили кабель между его домом и </w:t>
      </w:r>
      <w:proofErr w:type="spellStart"/>
      <w:r w:rsidRPr="00362681">
        <w:rPr>
          <w:rFonts w:ascii="Times New Roman" w:hAnsi="Times New Roman"/>
          <w:sz w:val="24"/>
          <w:szCs w:val="24"/>
          <w:lang w:eastAsia="ar-SA"/>
        </w:rPr>
        <w:t>энергораспределяющей</w:t>
      </w:r>
      <w:proofErr w:type="spellEnd"/>
      <w:r w:rsidRPr="00362681">
        <w:rPr>
          <w:rFonts w:ascii="Times New Roman" w:hAnsi="Times New Roman"/>
          <w:sz w:val="24"/>
          <w:szCs w:val="24"/>
          <w:lang w:eastAsia="ar-SA"/>
        </w:rPr>
        <w:t xml:space="preserve"> подстанцией. Решив не мириться с таким положением дел, </w:t>
      </w:r>
      <w:proofErr w:type="gramStart"/>
      <w:r w:rsidRPr="00362681">
        <w:rPr>
          <w:rFonts w:ascii="Times New Roman" w:hAnsi="Times New Roman"/>
          <w:sz w:val="24"/>
          <w:szCs w:val="24"/>
          <w:lang w:eastAsia="ar-SA"/>
        </w:rPr>
        <w:t>Зиновьев,  обладая</w:t>
      </w:r>
      <w:proofErr w:type="gramEnd"/>
      <w:r w:rsidRPr="00362681">
        <w:rPr>
          <w:rFonts w:ascii="Times New Roman" w:hAnsi="Times New Roman"/>
          <w:sz w:val="24"/>
          <w:szCs w:val="24"/>
          <w:lang w:eastAsia="ar-SA"/>
        </w:rPr>
        <w:t xml:space="preserve">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222F693B"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sz w:val="24"/>
          <w:szCs w:val="24"/>
          <w:lang w:eastAsia="ar-SA"/>
        </w:rPr>
        <w:t xml:space="preserve">Водитель Ефимов при движении на автомобиле </w:t>
      </w:r>
      <w:proofErr w:type="gramStart"/>
      <w:r w:rsidRPr="00362681">
        <w:rPr>
          <w:rFonts w:ascii="Times New Roman" w:hAnsi="Times New Roman"/>
          <w:sz w:val="24"/>
          <w:szCs w:val="24"/>
          <w:lang w:eastAsia="ar-SA"/>
        </w:rPr>
        <w:t>увидел</w:t>
      </w:r>
      <w:proofErr w:type="gramEnd"/>
      <w:r w:rsidRPr="00362681">
        <w:rPr>
          <w:rFonts w:ascii="Times New Roman" w:hAnsi="Times New Roman"/>
          <w:sz w:val="24"/>
          <w:szCs w:val="24"/>
          <w:lang w:eastAsia="ar-SA"/>
        </w:rPr>
        <w:t xml:space="preserve">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14:paraId="0FE4CC03"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sz w:val="24"/>
          <w:szCs w:val="24"/>
          <w:lang w:eastAsia="ar-SA"/>
        </w:rPr>
        <w:t>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57733ED1"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sz w:val="24"/>
          <w:szCs w:val="24"/>
          <w:lang w:eastAsia="ar-SA"/>
        </w:rPr>
        <w:t>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14:paraId="7B3DCCD0"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sz w:val="24"/>
          <w:szCs w:val="24"/>
          <w:lang w:eastAsia="ar-SA"/>
        </w:rPr>
        <w:t xml:space="preserve">Гражданин Дягилев имеет трех детей в возрасте от 11 до 20 лет, является </w:t>
      </w:r>
      <w:r w:rsidRPr="00362681">
        <w:rPr>
          <w:rFonts w:ascii="Times New Roman" w:hAnsi="Times New Roman"/>
          <w:sz w:val="24"/>
          <w:szCs w:val="24"/>
          <w:lang w:eastAsia="ar-SA"/>
        </w:rPr>
        <w:lastRenderedPageBreak/>
        <w:t>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14:paraId="0CE72F31"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sz w:val="24"/>
          <w:szCs w:val="24"/>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362681">
        <w:rPr>
          <w:rFonts w:ascii="Times New Roman" w:hAnsi="Times New Roman"/>
          <w:color w:val="000000"/>
          <w:sz w:val="24"/>
          <w:szCs w:val="24"/>
          <w:lang w:eastAsia="ar-SA"/>
        </w:rPr>
        <w:t xml:space="preserve">В объяснениях </w:t>
      </w:r>
      <w:r w:rsidRPr="00362681">
        <w:rPr>
          <w:rFonts w:ascii="Times New Roman" w:hAnsi="Times New Roman"/>
          <w:iCs/>
          <w:color w:val="000000"/>
          <w:sz w:val="24"/>
          <w:szCs w:val="24"/>
          <w:lang w:eastAsia="ar-SA"/>
        </w:rPr>
        <w:t xml:space="preserve">Карпова, </w:t>
      </w:r>
      <w:r w:rsidRPr="00362681">
        <w:rPr>
          <w:rFonts w:ascii="Times New Roman" w:hAnsi="Times New Roman"/>
          <w:color w:val="000000"/>
          <w:sz w:val="24"/>
          <w:szCs w:val="24"/>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362681">
        <w:rPr>
          <w:rFonts w:ascii="Times New Roman" w:hAnsi="Times New Roman"/>
          <w:iCs/>
          <w:color w:val="000000"/>
          <w:sz w:val="24"/>
          <w:szCs w:val="24"/>
          <w:lang w:eastAsia="ar-SA"/>
        </w:rPr>
        <w:t xml:space="preserve">Карпов </w:t>
      </w:r>
      <w:r w:rsidRPr="00362681">
        <w:rPr>
          <w:rFonts w:ascii="Times New Roman" w:hAnsi="Times New Roman"/>
          <w:color w:val="000000"/>
          <w:sz w:val="24"/>
          <w:szCs w:val="24"/>
          <w:lang w:eastAsia="ar-SA"/>
        </w:rPr>
        <w:t>административной ответственности?</w:t>
      </w:r>
    </w:p>
    <w:p w14:paraId="1C0A265F" w14:textId="77777777" w:rsidR="00DD06B5" w:rsidRPr="00362681" w:rsidRDefault="002A0BBC" w:rsidP="00400C84">
      <w:pPr>
        <w:numPr>
          <w:ilvl w:val="0"/>
          <w:numId w:val="3"/>
        </w:numPr>
        <w:spacing w:after="0"/>
        <w:ind w:firstLine="709"/>
        <w:jc w:val="both"/>
        <w:rPr>
          <w:rFonts w:ascii="Times New Roman" w:hAnsi="Times New Roman"/>
          <w:sz w:val="24"/>
          <w:szCs w:val="24"/>
        </w:rPr>
      </w:pPr>
      <w:r w:rsidRPr="00362681">
        <w:rPr>
          <w:rFonts w:ascii="Times New Roman" w:hAnsi="Times New Roman"/>
          <w:color w:val="000000"/>
          <w:sz w:val="24"/>
          <w:szCs w:val="24"/>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276"/>
        <w:gridCol w:w="1853"/>
        <w:gridCol w:w="3334"/>
        <w:gridCol w:w="2108"/>
      </w:tblGrid>
      <w:tr w:rsidR="00DD06B5" w:rsidRPr="00362681" w14:paraId="675C5AB4" w14:textId="77777777">
        <w:tc>
          <w:tcPr>
            <w:tcW w:w="2225" w:type="dxa"/>
            <w:tcBorders>
              <w:top w:val="single" w:sz="4" w:space="0" w:color="000000"/>
              <w:left w:val="single" w:sz="4" w:space="0" w:color="000000"/>
              <w:bottom w:val="single" w:sz="4" w:space="0" w:color="000000"/>
            </w:tcBorders>
            <w:shd w:val="clear" w:color="auto" w:fill="auto"/>
          </w:tcPr>
          <w:p w14:paraId="4C6ECD7F" w14:textId="77777777" w:rsidR="00DD06B5" w:rsidRPr="00362681" w:rsidRDefault="002A0BBC" w:rsidP="00BA5F7D">
            <w:pPr>
              <w:spacing w:after="0"/>
              <w:rPr>
                <w:rFonts w:ascii="Times New Roman" w:hAnsi="Times New Roman"/>
                <w:sz w:val="24"/>
                <w:szCs w:val="24"/>
              </w:rPr>
            </w:pPr>
            <w:r w:rsidRPr="00362681">
              <w:rPr>
                <w:rFonts w:ascii="Times New Roman" w:hAnsi="Times New Roman"/>
                <w:sz w:val="24"/>
                <w:szCs w:val="24"/>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14:paraId="51CE69D0" w14:textId="77777777" w:rsidR="00DD06B5" w:rsidRPr="00362681" w:rsidRDefault="002A0BBC" w:rsidP="00BA5F7D">
            <w:pPr>
              <w:spacing w:after="0"/>
              <w:rPr>
                <w:rFonts w:ascii="Times New Roman" w:hAnsi="Times New Roman"/>
                <w:sz w:val="24"/>
                <w:szCs w:val="24"/>
              </w:rPr>
            </w:pPr>
            <w:r w:rsidRPr="00362681">
              <w:rPr>
                <w:rFonts w:ascii="Times New Roman" w:hAnsi="Times New Roman"/>
                <w:sz w:val="24"/>
                <w:szCs w:val="24"/>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14:paraId="76BE20E2" w14:textId="77777777" w:rsidR="00DD06B5" w:rsidRPr="00362681" w:rsidRDefault="002A0BBC" w:rsidP="00BA5F7D">
            <w:pPr>
              <w:spacing w:after="0"/>
              <w:rPr>
                <w:rFonts w:ascii="Times New Roman" w:hAnsi="Times New Roman"/>
                <w:sz w:val="24"/>
                <w:szCs w:val="24"/>
              </w:rPr>
            </w:pPr>
            <w:r w:rsidRPr="00362681">
              <w:rPr>
                <w:rFonts w:ascii="Times New Roman" w:hAnsi="Times New Roman"/>
                <w:sz w:val="24"/>
                <w:szCs w:val="24"/>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77007383" w14:textId="77777777" w:rsidR="00DD06B5" w:rsidRPr="00362681" w:rsidRDefault="002A0BBC" w:rsidP="00BA5F7D">
            <w:pPr>
              <w:spacing w:after="0"/>
              <w:rPr>
                <w:rFonts w:ascii="Times New Roman" w:hAnsi="Times New Roman"/>
                <w:sz w:val="24"/>
                <w:szCs w:val="24"/>
              </w:rPr>
            </w:pPr>
            <w:r w:rsidRPr="00362681">
              <w:rPr>
                <w:rFonts w:ascii="Times New Roman" w:hAnsi="Times New Roman"/>
                <w:sz w:val="24"/>
                <w:szCs w:val="24"/>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DD06B5" w:rsidRPr="00362681" w14:paraId="0B5FC1E6" w14:textId="77777777">
        <w:tc>
          <w:tcPr>
            <w:tcW w:w="2225" w:type="dxa"/>
            <w:tcBorders>
              <w:top w:val="single" w:sz="4" w:space="0" w:color="000000"/>
              <w:left w:val="single" w:sz="4" w:space="0" w:color="000000"/>
              <w:bottom w:val="single" w:sz="4" w:space="0" w:color="000000"/>
            </w:tcBorders>
            <w:shd w:val="clear" w:color="auto" w:fill="auto"/>
          </w:tcPr>
          <w:p w14:paraId="5D109DCE" w14:textId="77777777" w:rsidR="00DD06B5" w:rsidRPr="00362681" w:rsidRDefault="002A0BBC" w:rsidP="00BA5F7D">
            <w:pPr>
              <w:spacing w:after="0"/>
              <w:rPr>
                <w:rFonts w:ascii="Times New Roman" w:hAnsi="Times New Roman"/>
                <w:sz w:val="24"/>
                <w:szCs w:val="24"/>
              </w:rPr>
            </w:pPr>
            <w:r w:rsidRPr="00362681">
              <w:rPr>
                <w:rFonts w:ascii="Times New Roman" w:hAnsi="Times New Roman"/>
                <w:sz w:val="24"/>
                <w:szCs w:val="24"/>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14:paraId="6182CFAF" w14:textId="77777777" w:rsidR="00DD06B5" w:rsidRPr="00362681" w:rsidRDefault="00DD06B5" w:rsidP="00BA5F7D">
            <w:pPr>
              <w:snapToGrid w:val="0"/>
              <w:spacing w:after="0"/>
              <w:ind w:firstLine="709"/>
              <w:rPr>
                <w:rFonts w:ascii="Times New Roman" w:hAnsi="Times New Roman"/>
                <w:sz w:val="24"/>
                <w:szCs w:val="24"/>
                <w:lang w:eastAsia="ar-SA"/>
              </w:rPr>
            </w:pPr>
          </w:p>
        </w:tc>
        <w:tc>
          <w:tcPr>
            <w:tcW w:w="3258" w:type="dxa"/>
            <w:tcBorders>
              <w:top w:val="single" w:sz="4" w:space="0" w:color="000000"/>
              <w:left w:val="single" w:sz="4" w:space="0" w:color="000000"/>
              <w:bottom w:val="single" w:sz="4" w:space="0" w:color="000000"/>
            </w:tcBorders>
            <w:shd w:val="clear" w:color="auto" w:fill="auto"/>
          </w:tcPr>
          <w:p w14:paraId="72666355" w14:textId="77777777" w:rsidR="00DD06B5" w:rsidRPr="00362681" w:rsidRDefault="00DD06B5" w:rsidP="00BA5F7D">
            <w:pPr>
              <w:snapToGrid w:val="0"/>
              <w:spacing w:after="0"/>
              <w:ind w:firstLine="709"/>
              <w:rPr>
                <w:rFonts w:ascii="Times New Roman" w:hAnsi="Times New Roman"/>
                <w:sz w:val="24"/>
                <w:szCs w:val="24"/>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5CFDB042" w14:textId="77777777" w:rsidR="00DD06B5" w:rsidRPr="00362681" w:rsidRDefault="00DD06B5" w:rsidP="00BA5F7D">
            <w:pPr>
              <w:snapToGrid w:val="0"/>
              <w:spacing w:after="0"/>
              <w:ind w:firstLine="709"/>
              <w:rPr>
                <w:rFonts w:ascii="Times New Roman" w:hAnsi="Times New Roman"/>
                <w:sz w:val="24"/>
                <w:szCs w:val="24"/>
                <w:lang w:eastAsia="ar-SA"/>
              </w:rPr>
            </w:pPr>
          </w:p>
        </w:tc>
      </w:tr>
      <w:tr w:rsidR="00DD06B5" w:rsidRPr="00362681" w14:paraId="16F7D050" w14:textId="77777777">
        <w:tc>
          <w:tcPr>
            <w:tcW w:w="2225" w:type="dxa"/>
            <w:tcBorders>
              <w:top w:val="single" w:sz="4" w:space="0" w:color="000000"/>
              <w:left w:val="single" w:sz="4" w:space="0" w:color="000000"/>
              <w:bottom w:val="single" w:sz="4" w:space="0" w:color="000000"/>
            </w:tcBorders>
            <w:shd w:val="clear" w:color="auto" w:fill="auto"/>
          </w:tcPr>
          <w:p w14:paraId="739E59EF" w14:textId="77777777" w:rsidR="00DD06B5" w:rsidRPr="00362681" w:rsidRDefault="002A0BBC" w:rsidP="00BA5F7D">
            <w:pPr>
              <w:spacing w:after="0"/>
              <w:rPr>
                <w:rFonts w:ascii="Times New Roman" w:hAnsi="Times New Roman"/>
                <w:sz w:val="24"/>
                <w:szCs w:val="24"/>
              </w:rPr>
            </w:pPr>
            <w:r w:rsidRPr="00362681">
              <w:rPr>
                <w:rFonts w:ascii="Times New Roman" w:hAnsi="Times New Roman"/>
                <w:sz w:val="24"/>
                <w:szCs w:val="24"/>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14:paraId="1CED2DAC" w14:textId="77777777" w:rsidR="00DD06B5" w:rsidRPr="00362681" w:rsidRDefault="00DD06B5" w:rsidP="00BA5F7D">
            <w:pPr>
              <w:snapToGrid w:val="0"/>
              <w:spacing w:after="0"/>
              <w:ind w:firstLine="709"/>
              <w:rPr>
                <w:rFonts w:ascii="Times New Roman" w:hAnsi="Times New Roman"/>
                <w:sz w:val="24"/>
                <w:szCs w:val="24"/>
                <w:lang w:eastAsia="ar-SA"/>
              </w:rPr>
            </w:pPr>
          </w:p>
        </w:tc>
        <w:tc>
          <w:tcPr>
            <w:tcW w:w="3258" w:type="dxa"/>
            <w:tcBorders>
              <w:top w:val="single" w:sz="4" w:space="0" w:color="000000"/>
              <w:left w:val="single" w:sz="4" w:space="0" w:color="000000"/>
              <w:bottom w:val="single" w:sz="4" w:space="0" w:color="000000"/>
            </w:tcBorders>
            <w:shd w:val="clear" w:color="auto" w:fill="auto"/>
          </w:tcPr>
          <w:p w14:paraId="51FDDF19" w14:textId="77777777" w:rsidR="00DD06B5" w:rsidRPr="00362681" w:rsidRDefault="00DD06B5" w:rsidP="00BA5F7D">
            <w:pPr>
              <w:snapToGrid w:val="0"/>
              <w:spacing w:after="0"/>
              <w:ind w:firstLine="709"/>
              <w:rPr>
                <w:rFonts w:ascii="Times New Roman" w:hAnsi="Times New Roman"/>
                <w:sz w:val="24"/>
                <w:szCs w:val="24"/>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1364A417" w14:textId="77777777" w:rsidR="00DD06B5" w:rsidRPr="00362681" w:rsidRDefault="00DD06B5" w:rsidP="00BA5F7D">
            <w:pPr>
              <w:snapToGrid w:val="0"/>
              <w:spacing w:after="0"/>
              <w:ind w:firstLine="709"/>
              <w:rPr>
                <w:rFonts w:ascii="Times New Roman" w:hAnsi="Times New Roman"/>
                <w:sz w:val="24"/>
                <w:szCs w:val="24"/>
                <w:lang w:eastAsia="ar-SA"/>
              </w:rPr>
            </w:pPr>
          </w:p>
        </w:tc>
      </w:tr>
      <w:tr w:rsidR="00DD06B5" w:rsidRPr="00362681" w14:paraId="48C7D321" w14:textId="77777777">
        <w:tc>
          <w:tcPr>
            <w:tcW w:w="2225" w:type="dxa"/>
            <w:tcBorders>
              <w:top w:val="single" w:sz="4" w:space="0" w:color="000000"/>
              <w:left w:val="single" w:sz="4" w:space="0" w:color="000000"/>
              <w:bottom w:val="single" w:sz="4" w:space="0" w:color="000000"/>
            </w:tcBorders>
            <w:shd w:val="clear" w:color="auto" w:fill="auto"/>
          </w:tcPr>
          <w:p w14:paraId="3BFF4B41" w14:textId="77777777" w:rsidR="00DD06B5" w:rsidRPr="00362681" w:rsidRDefault="002A0BBC" w:rsidP="00BA5F7D">
            <w:pPr>
              <w:spacing w:after="0"/>
              <w:rPr>
                <w:rFonts w:ascii="Times New Roman" w:hAnsi="Times New Roman"/>
                <w:sz w:val="24"/>
                <w:szCs w:val="24"/>
              </w:rPr>
            </w:pPr>
            <w:r w:rsidRPr="00362681">
              <w:rPr>
                <w:rFonts w:ascii="Times New Roman" w:hAnsi="Times New Roman"/>
                <w:sz w:val="24"/>
                <w:szCs w:val="24"/>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14:paraId="4BF6CD50" w14:textId="77777777" w:rsidR="00DD06B5" w:rsidRPr="00362681" w:rsidRDefault="00DD06B5" w:rsidP="00BA5F7D">
            <w:pPr>
              <w:snapToGrid w:val="0"/>
              <w:spacing w:after="0"/>
              <w:ind w:firstLine="709"/>
              <w:rPr>
                <w:rFonts w:ascii="Times New Roman" w:hAnsi="Times New Roman"/>
                <w:sz w:val="24"/>
                <w:szCs w:val="24"/>
                <w:lang w:eastAsia="ar-SA"/>
              </w:rPr>
            </w:pPr>
          </w:p>
        </w:tc>
        <w:tc>
          <w:tcPr>
            <w:tcW w:w="3258" w:type="dxa"/>
            <w:tcBorders>
              <w:top w:val="single" w:sz="4" w:space="0" w:color="000000"/>
              <w:left w:val="single" w:sz="4" w:space="0" w:color="000000"/>
              <w:bottom w:val="single" w:sz="4" w:space="0" w:color="000000"/>
            </w:tcBorders>
            <w:shd w:val="clear" w:color="auto" w:fill="auto"/>
          </w:tcPr>
          <w:p w14:paraId="562F4197" w14:textId="77777777" w:rsidR="00DD06B5" w:rsidRPr="00362681" w:rsidRDefault="00DD06B5" w:rsidP="00BA5F7D">
            <w:pPr>
              <w:snapToGrid w:val="0"/>
              <w:spacing w:after="0"/>
              <w:ind w:firstLine="709"/>
              <w:rPr>
                <w:rFonts w:ascii="Times New Roman" w:hAnsi="Times New Roman"/>
                <w:sz w:val="24"/>
                <w:szCs w:val="24"/>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6DF41B4A" w14:textId="77777777" w:rsidR="00DD06B5" w:rsidRPr="00362681" w:rsidRDefault="00DD06B5" w:rsidP="00BA5F7D">
            <w:pPr>
              <w:snapToGrid w:val="0"/>
              <w:spacing w:after="0"/>
              <w:ind w:firstLine="709"/>
              <w:rPr>
                <w:rFonts w:ascii="Times New Roman" w:hAnsi="Times New Roman"/>
                <w:sz w:val="24"/>
                <w:szCs w:val="24"/>
                <w:lang w:eastAsia="ar-SA"/>
              </w:rPr>
            </w:pPr>
          </w:p>
        </w:tc>
      </w:tr>
      <w:tr w:rsidR="00DD06B5" w:rsidRPr="00362681" w14:paraId="0489AEC9" w14:textId="77777777">
        <w:tc>
          <w:tcPr>
            <w:tcW w:w="2225" w:type="dxa"/>
            <w:tcBorders>
              <w:top w:val="single" w:sz="4" w:space="0" w:color="000000"/>
              <w:left w:val="single" w:sz="4" w:space="0" w:color="000000"/>
              <w:bottom w:val="single" w:sz="4" w:space="0" w:color="000000"/>
            </w:tcBorders>
            <w:shd w:val="clear" w:color="auto" w:fill="auto"/>
          </w:tcPr>
          <w:p w14:paraId="34FB6C89" w14:textId="77777777" w:rsidR="00DD06B5" w:rsidRPr="00362681" w:rsidRDefault="002A0BBC" w:rsidP="00BA5F7D">
            <w:pPr>
              <w:spacing w:after="0"/>
              <w:rPr>
                <w:rFonts w:ascii="Times New Roman" w:hAnsi="Times New Roman"/>
                <w:sz w:val="24"/>
                <w:szCs w:val="24"/>
              </w:rPr>
            </w:pPr>
            <w:r w:rsidRPr="00362681">
              <w:rPr>
                <w:rFonts w:ascii="Times New Roman" w:hAnsi="Times New Roman"/>
                <w:sz w:val="24"/>
                <w:szCs w:val="24"/>
                <w:lang w:eastAsia="ar-SA"/>
              </w:rPr>
              <w:t>Особый разрешительный 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14:paraId="2C7F8B8D" w14:textId="77777777" w:rsidR="00DD06B5" w:rsidRPr="00362681" w:rsidRDefault="00DD06B5" w:rsidP="00BA5F7D">
            <w:pPr>
              <w:snapToGrid w:val="0"/>
              <w:spacing w:after="0"/>
              <w:ind w:firstLine="709"/>
              <w:rPr>
                <w:rFonts w:ascii="Times New Roman" w:hAnsi="Times New Roman"/>
                <w:sz w:val="24"/>
                <w:szCs w:val="24"/>
                <w:lang w:eastAsia="ar-SA"/>
              </w:rPr>
            </w:pPr>
          </w:p>
        </w:tc>
        <w:tc>
          <w:tcPr>
            <w:tcW w:w="3258" w:type="dxa"/>
            <w:tcBorders>
              <w:top w:val="single" w:sz="4" w:space="0" w:color="000000"/>
              <w:left w:val="single" w:sz="4" w:space="0" w:color="000000"/>
              <w:bottom w:val="single" w:sz="4" w:space="0" w:color="000000"/>
            </w:tcBorders>
            <w:shd w:val="clear" w:color="auto" w:fill="auto"/>
          </w:tcPr>
          <w:p w14:paraId="34197A83" w14:textId="77777777" w:rsidR="00DD06B5" w:rsidRPr="00362681" w:rsidRDefault="00DD06B5" w:rsidP="00BA5F7D">
            <w:pPr>
              <w:snapToGrid w:val="0"/>
              <w:spacing w:after="0"/>
              <w:ind w:firstLine="709"/>
              <w:rPr>
                <w:rFonts w:ascii="Times New Roman" w:hAnsi="Times New Roman"/>
                <w:sz w:val="24"/>
                <w:szCs w:val="24"/>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507DC8B5" w14:textId="77777777" w:rsidR="00DD06B5" w:rsidRPr="00362681" w:rsidRDefault="00DD06B5" w:rsidP="00BA5F7D">
            <w:pPr>
              <w:snapToGrid w:val="0"/>
              <w:spacing w:after="0"/>
              <w:ind w:firstLine="709"/>
              <w:rPr>
                <w:rFonts w:ascii="Times New Roman" w:hAnsi="Times New Roman"/>
                <w:sz w:val="24"/>
                <w:szCs w:val="24"/>
                <w:lang w:eastAsia="ar-SA"/>
              </w:rPr>
            </w:pPr>
          </w:p>
        </w:tc>
      </w:tr>
    </w:tbl>
    <w:p w14:paraId="3102FF21" w14:textId="77777777" w:rsidR="00DD06B5" w:rsidRPr="00362681" w:rsidRDefault="002A0BBC" w:rsidP="00400C84">
      <w:pPr>
        <w:pStyle w:val="11"/>
        <w:shd w:val="clear" w:color="auto" w:fill="FFFFFF"/>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14:paraId="5B0271F9" w14:textId="77777777" w:rsidR="00DD06B5" w:rsidRPr="00362681" w:rsidRDefault="002A0BBC" w:rsidP="00400C84">
      <w:pPr>
        <w:pStyle w:val="11"/>
        <w:shd w:val="clear" w:color="auto" w:fill="FFFFFF"/>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rPr>
        <w:t xml:space="preserve">23) </w:t>
      </w:r>
      <w:r w:rsidRPr="00362681">
        <w:rPr>
          <w:rFonts w:ascii="Times New Roman" w:hAnsi="Times New Roman"/>
          <w:color w:val="000000"/>
          <w:sz w:val="24"/>
          <w:szCs w:val="24"/>
          <w:lang w:eastAsia="ar-SA"/>
        </w:rPr>
        <w:t xml:space="preserve">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w:t>
      </w:r>
      <w:r w:rsidRPr="00362681">
        <w:rPr>
          <w:rFonts w:ascii="Times New Roman" w:hAnsi="Times New Roman"/>
          <w:color w:val="000000"/>
          <w:sz w:val="24"/>
          <w:szCs w:val="24"/>
          <w:lang w:eastAsia="ar-SA"/>
        </w:rPr>
        <w:lastRenderedPageBreak/>
        <w:t>«Спикер»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14:paraId="07DB4742" w14:textId="77777777" w:rsidR="00DD06B5" w:rsidRPr="00362681" w:rsidRDefault="002A0BBC" w:rsidP="00400C84">
      <w:pPr>
        <w:pStyle w:val="11"/>
        <w:shd w:val="clear" w:color="auto" w:fill="FFFFFF"/>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lang w:eastAsia="ar-SA"/>
        </w:rPr>
        <w:t xml:space="preserve">24) 30 ноября 2018 г. начальник ОГИБДД Советского РУВД </w:t>
      </w:r>
      <w:r w:rsidRPr="00362681">
        <w:rPr>
          <w:rFonts w:ascii="Times New Roman" w:hAnsi="Times New Roman"/>
          <w:iCs/>
          <w:color w:val="000000"/>
          <w:sz w:val="24"/>
          <w:szCs w:val="24"/>
          <w:lang w:eastAsia="ar-SA"/>
        </w:rPr>
        <w:t xml:space="preserve">г. </w:t>
      </w:r>
      <w:r w:rsidRPr="00362681">
        <w:rPr>
          <w:rFonts w:ascii="Times New Roman" w:hAnsi="Times New Roman"/>
          <w:color w:val="000000"/>
          <w:sz w:val="24"/>
          <w:szCs w:val="24"/>
          <w:lang w:eastAsia="ar-SA"/>
        </w:rPr>
        <w:t xml:space="preserve">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w:t>
      </w:r>
      <w:proofErr w:type="spellStart"/>
      <w:r w:rsidRPr="00362681">
        <w:rPr>
          <w:rFonts w:ascii="Times New Roman" w:hAnsi="Times New Roman"/>
          <w:color w:val="000000"/>
          <w:sz w:val="24"/>
          <w:szCs w:val="24"/>
          <w:lang w:eastAsia="ar-SA"/>
        </w:rPr>
        <w:t>включенииразрешающего</w:t>
      </w:r>
      <w:proofErr w:type="spellEnd"/>
      <w:r w:rsidRPr="00362681">
        <w:rPr>
          <w:rFonts w:ascii="Times New Roman" w:hAnsi="Times New Roman"/>
          <w:color w:val="000000"/>
          <w:sz w:val="24"/>
          <w:szCs w:val="24"/>
          <w:lang w:eastAsia="ar-SA"/>
        </w:rPr>
        <w:t xml:space="preserve"> сигнала светофора не уступил дорогу автомобилю под управлением </w:t>
      </w:r>
      <w:proofErr w:type="spellStart"/>
      <w:r w:rsidRPr="00362681">
        <w:rPr>
          <w:rFonts w:ascii="Times New Roman" w:hAnsi="Times New Roman"/>
          <w:color w:val="000000"/>
          <w:sz w:val="24"/>
          <w:szCs w:val="24"/>
          <w:lang w:eastAsia="ar-SA"/>
        </w:rPr>
        <w:t>Казарян</w:t>
      </w:r>
      <w:proofErr w:type="spellEnd"/>
      <w:r w:rsidRPr="00362681">
        <w:rPr>
          <w:rFonts w:ascii="Times New Roman" w:hAnsi="Times New Roman"/>
          <w:color w:val="000000"/>
          <w:sz w:val="24"/>
          <w:szCs w:val="24"/>
          <w:lang w:eastAsia="ar-SA"/>
        </w:rPr>
        <w:t xml:space="preserve"> М.М., завершающему движение через перекресток, и допустил с ним столкновение, в результате чего </w:t>
      </w:r>
      <w:proofErr w:type="spellStart"/>
      <w:r w:rsidRPr="00362681">
        <w:rPr>
          <w:rFonts w:ascii="Times New Roman" w:hAnsi="Times New Roman"/>
          <w:color w:val="000000"/>
          <w:sz w:val="24"/>
          <w:szCs w:val="24"/>
          <w:lang w:eastAsia="ar-SA"/>
        </w:rPr>
        <w:t>Казарян</w:t>
      </w:r>
      <w:proofErr w:type="spellEnd"/>
      <w:r w:rsidRPr="00362681">
        <w:rPr>
          <w:rFonts w:ascii="Times New Roman" w:hAnsi="Times New Roman"/>
          <w:color w:val="000000"/>
          <w:sz w:val="24"/>
          <w:szCs w:val="24"/>
          <w:lang w:eastAsia="ar-SA"/>
        </w:rPr>
        <w:t xml:space="preserve">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w:t>
      </w:r>
      <w:proofErr w:type="spellStart"/>
      <w:r w:rsidRPr="00362681">
        <w:rPr>
          <w:rFonts w:ascii="Times New Roman" w:hAnsi="Times New Roman"/>
          <w:color w:val="000000"/>
          <w:sz w:val="24"/>
          <w:szCs w:val="24"/>
          <w:lang w:eastAsia="ar-SA"/>
        </w:rPr>
        <w:t>Казаряном</w:t>
      </w:r>
      <w:proofErr w:type="spellEnd"/>
      <w:r w:rsidRPr="00362681">
        <w:rPr>
          <w:rFonts w:ascii="Times New Roman" w:hAnsi="Times New Roman"/>
          <w:color w:val="000000"/>
          <w:sz w:val="24"/>
          <w:szCs w:val="24"/>
          <w:lang w:eastAsia="ar-SA"/>
        </w:rPr>
        <w:t xml:space="preserve">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024974BD" w14:textId="77777777" w:rsidR="00DD06B5" w:rsidRPr="00362681" w:rsidRDefault="002A0BBC" w:rsidP="00400C84">
      <w:pPr>
        <w:pStyle w:val="11"/>
        <w:shd w:val="clear" w:color="auto" w:fill="FFFFFF"/>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362681">
        <w:rPr>
          <w:rFonts w:ascii="Times New Roman" w:hAnsi="Times New Roman"/>
          <w:sz w:val="24"/>
          <w:szCs w:val="24"/>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57102E42"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w:t>
      </w:r>
      <w:r w:rsidRPr="00362681">
        <w:rPr>
          <w:rFonts w:ascii="Times New Roman" w:hAnsi="Times New Roman"/>
          <w:color w:val="000000"/>
          <w:sz w:val="24"/>
          <w:szCs w:val="24"/>
          <w:lang w:eastAsia="ar-SA"/>
        </w:rPr>
        <w:lastRenderedPageBreak/>
        <w:t>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14:paraId="22CB6B47"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sz w:val="24"/>
          <w:szCs w:val="24"/>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14:paraId="70DF5057" w14:textId="77777777" w:rsidR="00DD06B5" w:rsidRPr="00362681" w:rsidRDefault="002A0BBC" w:rsidP="00400C84">
      <w:pPr>
        <w:shd w:val="clear" w:color="auto" w:fill="FFFFFF"/>
        <w:tabs>
          <w:tab w:val="left" w:pos="360"/>
        </w:tabs>
        <w:spacing w:after="0"/>
        <w:ind w:firstLine="709"/>
        <w:jc w:val="both"/>
        <w:rPr>
          <w:rFonts w:ascii="Times New Roman" w:hAnsi="Times New Roman"/>
          <w:sz w:val="24"/>
          <w:szCs w:val="24"/>
        </w:rPr>
      </w:pPr>
      <w:r w:rsidRPr="00362681">
        <w:rPr>
          <w:rFonts w:ascii="Times New Roman" w:hAnsi="Times New Roman"/>
          <w:sz w:val="24"/>
          <w:szCs w:val="24"/>
          <w:lang w:eastAsia="ar-SA"/>
        </w:rPr>
        <w:t xml:space="preserve">28) </w:t>
      </w:r>
      <w:r w:rsidRPr="00362681">
        <w:rPr>
          <w:rFonts w:ascii="Times New Roman" w:hAnsi="Times New Roman"/>
          <w:color w:val="000000"/>
          <w:sz w:val="24"/>
          <w:szCs w:val="24"/>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421A19BC"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14:paraId="7E5A0C26"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color w:val="000000"/>
          <w:sz w:val="24"/>
          <w:szCs w:val="24"/>
          <w:lang w:eastAsia="ar-SA"/>
        </w:rPr>
        <w:t xml:space="preserve">30) </w:t>
      </w:r>
      <w:r w:rsidRPr="00362681">
        <w:rPr>
          <w:rFonts w:ascii="Times New Roman" w:hAnsi="Times New Roman"/>
          <w:color w:val="000000"/>
          <w:sz w:val="24"/>
          <w:szCs w:val="24"/>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DD06B5" w:rsidRPr="00362681" w14:paraId="1EC1A179" w14:textId="77777777">
        <w:tc>
          <w:tcPr>
            <w:tcW w:w="1361" w:type="dxa"/>
            <w:tcBorders>
              <w:top w:val="single" w:sz="4" w:space="0" w:color="000000"/>
              <w:left w:val="single" w:sz="4" w:space="0" w:color="000000"/>
              <w:bottom w:val="single" w:sz="4" w:space="0" w:color="000000"/>
            </w:tcBorders>
            <w:shd w:val="clear" w:color="auto" w:fill="auto"/>
          </w:tcPr>
          <w:p w14:paraId="5F90F940"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57B6F85F"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14:paraId="21633279"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14:paraId="75941D40"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14:paraId="4E332386"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1AE6AE83"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Функции (не менее трех)</w:t>
            </w:r>
          </w:p>
        </w:tc>
      </w:tr>
      <w:tr w:rsidR="00DD06B5" w:rsidRPr="00362681" w14:paraId="0689CCD0" w14:textId="77777777">
        <w:tc>
          <w:tcPr>
            <w:tcW w:w="1361" w:type="dxa"/>
            <w:tcBorders>
              <w:top w:val="single" w:sz="4" w:space="0" w:color="000000"/>
              <w:left w:val="single" w:sz="4" w:space="0" w:color="000000"/>
              <w:bottom w:val="single" w:sz="4" w:space="0" w:color="000000"/>
            </w:tcBorders>
            <w:shd w:val="clear" w:color="auto" w:fill="auto"/>
          </w:tcPr>
          <w:p w14:paraId="055C562F"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Министерство</w:t>
            </w:r>
          </w:p>
        </w:tc>
        <w:tc>
          <w:tcPr>
            <w:tcW w:w="1193" w:type="dxa"/>
            <w:tcBorders>
              <w:top w:val="single" w:sz="4" w:space="0" w:color="000000"/>
              <w:left w:val="single" w:sz="4" w:space="0" w:color="000000"/>
              <w:bottom w:val="single" w:sz="4" w:space="0" w:color="000000"/>
            </w:tcBorders>
            <w:shd w:val="clear" w:color="auto" w:fill="auto"/>
          </w:tcPr>
          <w:p w14:paraId="4262F788"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69BEE78F"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5BC639E8"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5EA854C4"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AC8DB16" w14:textId="77777777" w:rsidR="00DD06B5" w:rsidRPr="002200BD" w:rsidRDefault="00DD06B5" w:rsidP="002200BD">
            <w:pPr>
              <w:tabs>
                <w:tab w:val="left" w:pos="569"/>
              </w:tabs>
              <w:snapToGrid w:val="0"/>
              <w:spacing w:after="0"/>
              <w:ind w:firstLine="709"/>
              <w:rPr>
                <w:rFonts w:ascii="Times New Roman" w:hAnsi="Times New Roman"/>
                <w:color w:val="000000"/>
              </w:rPr>
            </w:pPr>
          </w:p>
        </w:tc>
      </w:tr>
      <w:tr w:rsidR="00DD06B5" w:rsidRPr="00362681" w14:paraId="4578542A" w14:textId="77777777">
        <w:tc>
          <w:tcPr>
            <w:tcW w:w="1361" w:type="dxa"/>
            <w:tcBorders>
              <w:top w:val="single" w:sz="4" w:space="0" w:color="000000"/>
              <w:left w:val="single" w:sz="4" w:space="0" w:color="000000"/>
              <w:bottom w:val="single" w:sz="4" w:space="0" w:color="000000"/>
            </w:tcBorders>
            <w:shd w:val="clear" w:color="auto" w:fill="auto"/>
          </w:tcPr>
          <w:p w14:paraId="6F82F7BD"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0E670600"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215DD6B0"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2801E99E"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6C6C1768"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09CAD5CA" w14:textId="77777777" w:rsidR="00DD06B5" w:rsidRPr="002200BD" w:rsidRDefault="00DD06B5" w:rsidP="002200BD">
            <w:pPr>
              <w:tabs>
                <w:tab w:val="left" w:pos="569"/>
              </w:tabs>
              <w:snapToGrid w:val="0"/>
              <w:spacing w:after="0"/>
              <w:ind w:firstLine="709"/>
              <w:rPr>
                <w:rFonts w:ascii="Times New Roman" w:hAnsi="Times New Roman"/>
                <w:color w:val="000000"/>
              </w:rPr>
            </w:pPr>
          </w:p>
        </w:tc>
      </w:tr>
      <w:tr w:rsidR="00DD06B5" w:rsidRPr="00362681" w14:paraId="11E31A4D" w14:textId="77777777">
        <w:tc>
          <w:tcPr>
            <w:tcW w:w="1361" w:type="dxa"/>
            <w:tcBorders>
              <w:top w:val="single" w:sz="4" w:space="0" w:color="000000"/>
              <w:left w:val="single" w:sz="4" w:space="0" w:color="000000"/>
              <w:bottom w:val="single" w:sz="4" w:space="0" w:color="000000"/>
            </w:tcBorders>
            <w:shd w:val="clear" w:color="auto" w:fill="auto"/>
          </w:tcPr>
          <w:p w14:paraId="3441A86C" w14:textId="77777777" w:rsidR="00DD06B5" w:rsidRPr="002200BD" w:rsidRDefault="002A0BBC" w:rsidP="002200BD">
            <w:pPr>
              <w:tabs>
                <w:tab w:val="left" w:pos="569"/>
              </w:tabs>
              <w:spacing w:after="0"/>
              <w:rPr>
                <w:rFonts w:ascii="Times New Roman" w:hAnsi="Times New Roman"/>
              </w:rPr>
            </w:pPr>
            <w:r w:rsidRPr="002200BD">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55E716EB"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1D670D7D"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157D3F44"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00F0D8CB" w14:textId="77777777" w:rsidR="00DD06B5" w:rsidRPr="002200BD" w:rsidRDefault="00DD06B5" w:rsidP="002200BD">
            <w:pPr>
              <w:tabs>
                <w:tab w:val="left" w:pos="569"/>
              </w:tabs>
              <w:snapToGrid w:val="0"/>
              <w:spacing w:after="0"/>
              <w:ind w:firstLine="709"/>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2B982FE" w14:textId="77777777" w:rsidR="00DD06B5" w:rsidRPr="002200BD" w:rsidRDefault="00DD06B5" w:rsidP="002200BD">
            <w:pPr>
              <w:tabs>
                <w:tab w:val="left" w:pos="569"/>
              </w:tabs>
              <w:snapToGrid w:val="0"/>
              <w:spacing w:after="0"/>
              <w:ind w:firstLine="709"/>
              <w:rPr>
                <w:rFonts w:ascii="Times New Roman" w:hAnsi="Times New Roman"/>
                <w:color w:val="000000"/>
              </w:rPr>
            </w:pPr>
          </w:p>
        </w:tc>
      </w:tr>
    </w:tbl>
    <w:p w14:paraId="5074BAA6" w14:textId="77777777" w:rsidR="00DD06B5" w:rsidRPr="00362681" w:rsidRDefault="00DD06B5" w:rsidP="00400C84">
      <w:pPr>
        <w:pStyle w:val="11"/>
        <w:spacing w:after="0"/>
        <w:ind w:left="0" w:firstLine="709"/>
        <w:contextualSpacing w:val="0"/>
        <w:jc w:val="both"/>
        <w:rPr>
          <w:rFonts w:ascii="Times New Roman" w:hAnsi="Times New Roman"/>
          <w:b/>
          <w:bCs/>
          <w:sz w:val="24"/>
          <w:szCs w:val="24"/>
          <w:u w:val="single"/>
        </w:rPr>
      </w:pPr>
    </w:p>
    <w:p w14:paraId="29295D1E" w14:textId="77777777" w:rsidR="00DD06B5" w:rsidRPr="00362681" w:rsidRDefault="00DD06B5" w:rsidP="00400C84">
      <w:pPr>
        <w:spacing w:after="0"/>
        <w:ind w:firstLine="709"/>
        <w:jc w:val="both"/>
        <w:rPr>
          <w:rFonts w:ascii="Times New Roman" w:hAnsi="Times New Roman"/>
          <w:iCs/>
          <w:sz w:val="24"/>
          <w:szCs w:val="24"/>
        </w:rPr>
      </w:pPr>
    </w:p>
    <w:p w14:paraId="32E60BC9" w14:textId="77777777" w:rsidR="002A0BBC" w:rsidRPr="002A0BBC" w:rsidRDefault="002A0BBC" w:rsidP="002A0BBC">
      <w:pPr>
        <w:spacing w:after="0"/>
        <w:ind w:firstLine="709"/>
        <w:jc w:val="center"/>
        <w:rPr>
          <w:rFonts w:ascii="Times New Roman" w:hAnsi="Times New Roman"/>
          <w:b/>
          <w:bCs/>
          <w:iCs/>
          <w:sz w:val="24"/>
          <w:szCs w:val="24"/>
          <w:u w:val="single"/>
          <w:lang w:val="en-US"/>
        </w:rPr>
      </w:pPr>
      <w:r w:rsidRPr="00362681">
        <w:rPr>
          <w:rFonts w:ascii="Times New Roman" w:hAnsi="Times New Roman"/>
          <w:b/>
          <w:bCs/>
          <w:iCs/>
          <w:sz w:val="24"/>
          <w:szCs w:val="24"/>
          <w:u w:val="single"/>
        </w:rPr>
        <w:t>Учебный проект</w:t>
      </w:r>
    </w:p>
    <w:p w14:paraId="3E5EE73A" w14:textId="77777777" w:rsidR="00DD06B5" w:rsidRDefault="002A0BBC" w:rsidP="00A1524B">
      <w:pPr>
        <w:spacing w:after="0"/>
        <w:ind w:firstLine="709"/>
        <w:jc w:val="center"/>
        <w:rPr>
          <w:rFonts w:ascii="Times New Roman" w:hAnsi="Times New Roman"/>
          <w:b/>
          <w:bCs/>
          <w:iCs/>
          <w:sz w:val="24"/>
          <w:szCs w:val="24"/>
          <w:u w:val="single"/>
          <w:lang w:val="en-US"/>
        </w:rPr>
      </w:pPr>
      <w:r w:rsidRPr="00362681">
        <w:rPr>
          <w:rFonts w:ascii="Times New Roman" w:hAnsi="Times New Roman"/>
          <w:b/>
          <w:bCs/>
          <w:iCs/>
          <w:sz w:val="24"/>
          <w:szCs w:val="24"/>
          <w:u w:val="single"/>
        </w:rPr>
        <w:t>«Дело об административном правонарушении»</w:t>
      </w:r>
    </w:p>
    <w:p w14:paraId="59D9614E" w14:textId="77777777" w:rsidR="002A0BBC" w:rsidRPr="002A0BBC" w:rsidRDefault="002A0BBC" w:rsidP="00A1524B">
      <w:pPr>
        <w:spacing w:after="0"/>
        <w:ind w:firstLine="709"/>
        <w:jc w:val="center"/>
        <w:rPr>
          <w:rFonts w:ascii="Times New Roman" w:hAnsi="Times New Roman"/>
          <w:sz w:val="24"/>
          <w:szCs w:val="24"/>
          <w:lang w:val="en-US"/>
        </w:rPr>
      </w:pPr>
    </w:p>
    <w:p w14:paraId="0376C0E3"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lastRenderedPageBreak/>
        <w:t xml:space="preserve">1.1. </w:t>
      </w:r>
      <w:r w:rsidRPr="00362681">
        <w:rPr>
          <w:rFonts w:ascii="Times New Roman" w:hAnsi="Times New Roman"/>
          <w:color w:val="000000"/>
          <w:sz w:val="24"/>
          <w:szCs w:val="24"/>
        </w:rPr>
        <w:t xml:space="preserve">Приведите пример административного правонарушения (смоделируйте ситуацию или опишите случай из жизни/ юрисдикционной или 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 по аналогии с ранее решаемыми. </w:t>
      </w:r>
    </w:p>
    <w:p w14:paraId="7DD265E1"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t>1.2.</w:t>
      </w:r>
      <w:r w:rsidRPr="00362681">
        <w:rPr>
          <w:rFonts w:ascii="Times New Roman" w:hAnsi="Times New Roman"/>
          <w:color w:val="000000"/>
          <w:sz w:val="24"/>
          <w:szCs w:val="24"/>
        </w:rPr>
        <w:t xml:space="preserve"> Назовите подлежащие применению в данной ситуации конкретные нормы законодательства об административной ответственности. </w:t>
      </w:r>
    </w:p>
    <w:p w14:paraId="0B9B6965"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t xml:space="preserve">1.3. </w:t>
      </w:r>
      <w:r w:rsidRPr="00362681">
        <w:rPr>
          <w:rFonts w:ascii="Times New Roman" w:hAnsi="Times New Roman"/>
          <w:color w:val="000000"/>
          <w:sz w:val="24"/>
          <w:szCs w:val="24"/>
        </w:rPr>
        <w:t>Определите структуру нормы права (гипотеза, диспозиция, санкция), устанавливающей административную ответственность за совершение описываемого Вами примера правонарушения.</w:t>
      </w:r>
    </w:p>
    <w:p w14:paraId="6426F685"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t>1.4.</w:t>
      </w:r>
      <w:r w:rsidRPr="00362681">
        <w:rPr>
          <w:rFonts w:ascii="Times New Roman" w:hAnsi="Times New Roman"/>
          <w:color w:val="000000"/>
          <w:sz w:val="24"/>
          <w:szCs w:val="24"/>
        </w:rPr>
        <w:t xml:space="preserve"> Определите элементы состава данного административного правонарушения (объект, объективная сторона, субъект, субъективная сторона) </w:t>
      </w:r>
    </w:p>
    <w:p w14:paraId="45CC3A50"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t xml:space="preserve">2. </w:t>
      </w:r>
      <w:r w:rsidRPr="00362681">
        <w:rPr>
          <w:rFonts w:ascii="Times New Roman" w:hAnsi="Times New Roman"/>
          <w:color w:val="000000"/>
          <w:sz w:val="24"/>
          <w:szCs w:val="24"/>
        </w:rPr>
        <w:t>Используя данные из ответов на задания 1.1.-1.4., заполните бланки протокола об административном правонарушении и постановления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юрисдикционной деятельности, уполномоченного рассматривать дело о данном правонарушении и назначать соответствующее наказание.</w:t>
      </w:r>
    </w:p>
    <w:p w14:paraId="46E5DB6A"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t xml:space="preserve">3. </w:t>
      </w:r>
      <w:r w:rsidRPr="00362681">
        <w:rPr>
          <w:rFonts w:ascii="Times New Roman" w:hAnsi="Times New Roman"/>
          <w:color w:val="000000"/>
          <w:sz w:val="24"/>
          <w:szCs w:val="24"/>
        </w:rPr>
        <w:t>Проанализируйте имеющиеся в общем доступе в сети Интернет (например, ГАС «Правосудие» или других официальных онлайн-ресурсах) решения по аналогичным исследуемому Вами делам об административных правонарушениях и юрисдикционную практику по ним. Составьте краткую статистическую справку о количестве таких правонарушений за произвольный период (например, за 2021 г.) на определенной территории (РФ или отдельного субъекта РФ) и назначаемых административных наказаниях. Сделайте выводы по правоприменительной практике рассмотрения исследуемой категории дел об административных правонарушениях.</w:t>
      </w:r>
    </w:p>
    <w:p w14:paraId="7B1F4EDD"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t xml:space="preserve">4. </w:t>
      </w:r>
      <w:r w:rsidRPr="00362681">
        <w:rPr>
          <w:rFonts w:ascii="Times New Roman" w:hAnsi="Times New Roman"/>
          <w:color w:val="000000"/>
          <w:sz w:val="24"/>
          <w:szCs w:val="24"/>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доказательств в материалы исследуемого Вами дела об административном правонарушении.</w:t>
      </w:r>
    </w:p>
    <w:p w14:paraId="7B2180EC" w14:textId="77777777" w:rsidR="00DD06B5" w:rsidRPr="00362681"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t xml:space="preserve">5. </w:t>
      </w:r>
      <w:r w:rsidRPr="00362681">
        <w:rPr>
          <w:rFonts w:ascii="Times New Roman" w:hAnsi="Times New Roman"/>
          <w:color w:val="000000"/>
          <w:sz w:val="24"/>
          <w:szCs w:val="24"/>
        </w:rPr>
        <w:t>Подготовьте презентацию к докладу для защиты проекта с кратким описанием результата исследования.</w:t>
      </w:r>
    </w:p>
    <w:p w14:paraId="4F5BDBB0" w14:textId="77777777" w:rsidR="00DD06B5" w:rsidRPr="002A0BBC" w:rsidRDefault="002A0BBC" w:rsidP="00400C84">
      <w:pPr>
        <w:pStyle w:val="11"/>
        <w:spacing w:after="0"/>
        <w:ind w:left="0" w:firstLine="709"/>
        <w:contextualSpacing w:val="0"/>
        <w:jc w:val="both"/>
        <w:rPr>
          <w:rFonts w:ascii="Times New Roman" w:hAnsi="Times New Roman"/>
          <w:sz w:val="24"/>
          <w:szCs w:val="24"/>
        </w:rPr>
      </w:pPr>
      <w:r w:rsidRPr="00362681">
        <w:rPr>
          <w:rFonts w:ascii="Times New Roman" w:hAnsi="Times New Roman"/>
          <w:b/>
          <w:bCs/>
          <w:color w:val="000000"/>
          <w:sz w:val="24"/>
          <w:szCs w:val="24"/>
        </w:rPr>
        <w:t xml:space="preserve">6. </w:t>
      </w:r>
      <w:r w:rsidRPr="00362681">
        <w:rPr>
          <w:rFonts w:ascii="Times New Roman" w:hAnsi="Times New Roman"/>
          <w:color w:val="000000"/>
          <w:sz w:val="24"/>
          <w:szCs w:val="24"/>
        </w:rPr>
        <w:t>Подготовьте для публикации в одном из научных журналов Юридического института РУТ обзорную научную статью по теме исследования с учетом вида проанализированного состава ад</w:t>
      </w:r>
      <w:r>
        <w:rPr>
          <w:rFonts w:ascii="Times New Roman" w:hAnsi="Times New Roman"/>
          <w:color w:val="000000"/>
          <w:sz w:val="24"/>
          <w:szCs w:val="24"/>
        </w:rPr>
        <w:t>министративного правонарушения.</w:t>
      </w:r>
    </w:p>
    <w:p w14:paraId="1207D5D1" w14:textId="77777777" w:rsidR="00DD06B5" w:rsidRPr="00362681" w:rsidRDefault="00DD06B5" w:rsidP="00400C84">
      <w:pPr>
        <w:spacing w:after="0"/>
        <w:ind w:firstLine="709"/>
        <w:jc w:val="both"/>
        <w:rPr>
          <w:rFonts w:ascii="Times New Roman" w:hAnsi="Times New Roman"/>
          <w:iCs/>
          <w:sz w:val="24"/>
          <w:szCs w:val="24"/>
        </w:rPr>
      </w:pPr>
    </w:p>
    <w:p w14:paraId="51A27576" w14:textId="77777777" w:rsidR="00DD06B5" w:rsidRPr="0006484A" w:rsidRDefault="002A0BBC" w:rsidP="002A0BBC">
      <w:pPr>
        <w:spacing w:after="0"/>
        <w:ind w:firstLine="709"/>
        <w:jc w:val="center"/>
        <w:rPr>
          <w:rFonts w:ascii="Times New Roman" w:hAnsi="Times New Roman"/>
          <w:b/>
          <w:bCs/>
          <w:iCs/>
          <w:sz w:val="24"/>
          <w:szCs w:val="24"/>
          <w:u w:val="single"/>
        </w:rPr>
      </w:pPr>
      <w:r w:rsidRPr="00362681">
        <w:rPr>
          <w:rFonts w:ascii="Times New Roman" w:hAnsi="Times New Roman"/>
          <w:b/>
          <w:bCs/>
          <w:iCs/>
          <w:sz w:val="24"/>
          <w:szCs w:val="24"/>
          <w:u w:val="single"/>
        </w:rPr>
        <w:t>Примерный перечень тестовых заданий</w:t>
      </w:r>
    </w:p>
    <w:p w14:paraId="60811518" w14:textId="77777777" w:rsidR="002A0BBC" w:rsidRPr="0006484A" w:rsidRDefault="002A0BBC" w:rsidP="002A0BBC">
      <w:pPr>
        <w:spacing w:after="0"/>
        <w:ind w:firstLine="709"/>
        <w:jc w:val="center"/>
        <w:rPr>
          <w:rFonts w:ascii="Times New Roman" w:hAnsi="Times New Roman"/>
          <w:b/>
          <w:bCs/>
          <w:sz w:val="24"/>
          <w:szCs w:val="24"/>
          <w:u w:val="single"/>
        </w:rPr>
      </w:pPr>
    </w:p>
    <w:p w14:paraId="531322C4" w14:textId="77777777" w:rsidR="00DD06B5" w:rsidRPr="0006484A"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1. Предмет административного права – это:</w:t>
      </w:r>
    </w:p>
    <w:p w14:paraId="2029AC5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совокупность общественных отношений, регулирующих государственное управление и деятельность органов исполнительной власти;</w:t>
      </w:r>
    </w:p>
    <w:p w14:paraId="79C672F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властная деятельность субъектов государственной администрации;</w:t>
      </w:r>
    </w:p>
    <w:p w14:paraId="4D34EE8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система органов государственной исполнительной власти;</w:t>
      </w:r>
    </w:p>
    <w:p w14:paraId="02B0976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г) совокупность общественных отношений в сфере властной деятельности и </w:t>
      </w:r>
      <w:r w:rsidRPr="00362681">
        <w:rPr>
          <w:rFonts w:ascii="Times New Roman" w:hAnsi="Times New Roman"/>
          <w:sz w:val="24"/>
          <w:szCs w:val="24"/>
        </w:rPr>
        <w:lastRenderedPageBreak/>
        <w:t>система регулирующих их административно-правовых норм.</w:t>
      </w:r>
    </w:p>
    <w:p w14:paraId="4BAE0245" w14:textId="77777777" w:rsidR="002A0BBC" w:rsidRPr="0006484A" w:rsidRDefault="002A0BBC" w:rsidP="00400C84">
      <w:pPr>
        <w:spacing w:after="0"/>
        <w:ind w:firstLine="709"/>
        <w:jc w:val="both"/>
        <w:rPr>
          <w:rFonts w:ascii="Times New Roman" w:hAnsi="Times New Roman"/>
          <w:sz w:val="24"/>
          <w:szCs w:val="24"/>
        </w:rPr>
      </w:pPr>
    </w:p>
    <w:p w14:paraId="6D99EA75"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2. Административное право в правовой системе российской федерации отличает:</w:t>
      </w:r>
    </w:p>
    <w:p w14:paraId="44C46FB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государственная административная, организующая деятельность во всех сферах общественной жизни;</w:t>
      </w:r>
    </w:p>
    <w:p w14:paraId="3EFF420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широкое пр</w:t>
      </w:r>
      <w:r>
        <w:rPr>
          <w:rFonts w:ascii="Times New Roman" w:hAnsi="Times New Roman"/>
          <w:sz w:val="24"/>
          <w:szCs w:val="24"/>
        </w:rPr>
        <w:t>именение норм финансового права</w:t>
      </w:r>
      <w:r w:rsidRPr="00362681">
        <w:rPr>
          <w:rFonts w:ascii="Times New Roman" w:hAnsi="Times New Roman"/>
          <w:sz w:val="24"/>
          <w:szCs w:val="24"/>
        </w:rPr>
        <w:t>;</w:t>
      </w:r>
    </w:p>
    <w:p w14:paraId="61960D3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в) применение </w:t>
      </w:r>
      <w:r>
        <w:rPr>
          <w:rFonts w:ascii="Times New Roman" w:hAnsi="Times New Roman"/>
          <w:sz w:val="24"/>
          <w:szCs w:val="24"/>
        </w:rPr>
        <w:t>норм трудового законодательства</w:t>
      </w:r>
      <w:r w:rsidRPr="00362681">
        <w:rPr>
          <w:rFonts w:ascii="Times New Roman" w:hAnsi="Times New Roman"/>
          <w:sz w:val="24"/>
          <w:szCs w:val="24"/>
        </w:rPr>
        <w:t>;</w:t>
      </w:r>
    </w:p>
    <w:p w14:paraId="5485FA0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административное право закрепляет систему средств исключительно административного воздействия;</w:t>
      </w:r>
    </w:p>
    <w:p w14:paraId="32D5D2D5"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14:paraId="50060B9F" w14:textId="77777777" w:rsidR="002A0BBC" w:rsidRPr="0006484A" w:rsidRDefault="002A0BBC" w:rsidP="00400C84">
      <w:pPr>
        <w:spacing w:after="0"/>
        <w:ind w:firstLine="709"/>
        <w:jc w:val="both"/>
        <w:rPr>
          <w:rFonts w:ascii="Times New Roman" w:hAnsi="Times New Roman"/>
          <w:sz w:val="24"/>
          <w:szCs w:val="24"/>
        </w:rPr>
      </w:pPr>
    </w:p>
    <w:p w14:paraId="12F8AF3A"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3. Административное право основано на функциях:</w:t>
      </w:r>
    </w:p>
    <w:p w14:paraId="6966FD1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а) теоретической; </w:t>
      </w:r>
    </w:p>
    <w:p w14:paraId="2F083DF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б) прикладной; </w:t>
      </w:r>
    </w:p>
    <w:p w14:paraId="6A3DE1B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воспитательной;</w:t>
      </w:r>
    </w:p>
    <w:p w14:paraId="6308A05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г) познавательной; </w:t>
      </w:r>
      <w:r w:rsidRPr="00362681">
        <w:rPr>
          <w:rFonts w:ascii="Times New Roman" w:hAnsi="Times New Roman"/>
          <w:sz w:val="24"/>
          <w:szCs w:val="24"/>
        </w:rPr>
        <w:tab/>
      </w:r>
    </w:p>
    <w:p w14:paraId="5CFBFD4D"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фискальной.</w:t>
      </w:r>
    </w:p>
    <w:p w14:paraId="4A3148B1" w14:textId="77777777" w:rsidR="002A0BBC" w:rsidRDefault="002A0BBC">
      <w:pPr>
        <w:widowControl/>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5FBE8058"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lastRenderedPageBreak/>
        <w:t>4. Основы предмета административного права составляют:</w:t>
      </w:r>
    </w:p>
    <w:p w14:paraId="2A4EAC3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27310083"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управленческие отношения в представительных, исполнительных, судебных органах и общественных организациях;</w:t>
      </w:r>
    </w:p>
    <w:p w14:paraId="1DED6F38"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деятельность</w:t>
      </w:r>
      <w:r>
        <w:rPr>
          <w:rFonts w:ascii="Times New Roman" w:hAnsi="Times New Roman"/>
          <w:sz w:val="24"/>
          <w:szCs w:val="24"/>
        </w:rPr>
        <w:t xml:space="preserve"> органов исполнительной власти;</w:t>
      </w:r>
    </w:p>
    <w:p w14:paraId="38D071B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отношения в любых государственных органах и организациях, кроме коммерческих и общественных организаций</w:t>
      </w:r>
      <w:r w:rsidRPr="00362681">
        <w:rPr>
          <w:rFonts w:ascii="Times New Roman" w:hAnsi="Times New Roman"/>
          <w:sz w:val="24"/>
          <w:szCs w:val="24"/>
        </w:rPr>
        <w:tab/>
        <w:t>.</w:t>
      </w:r>
    </w:p>
    <w:p w14:paraId="2FA74010" w14:textId="77777777" w:rsidR="002A0BBC" w:rsidRPr="0006484A" w:rsidRDefault="002A0BBC" w:rsidP="00400C84">
      <w:pPr>
        <w:spacing w:after="0"/>
        <w:ind w:firstLine="709"/>
        <w:jc w:val="both"/>
        <w:rPr>
          <w:rFonts w:ascii="Times New Roman" w:hAnsi="Times New Roman"/>
          <w:sz w:val="24"/>
          <w:szCs w:val="24"/>
        </w:rPr>
      </w:pPr>
    </w:p>
    <w:p w14:paraId="3E5183B3"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5. Управление — это:</w:t>
      </w:r>
    </w:p>
    <w:p w14:paraId="5836345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целенаправленное организующее воздействие на определенный объект;</w:t>
      </w:r>
    </w:p>
    <w:p w14:paraId="32836818" w14:textId="77777777" w:rsidR="00DD06B5" w:rsidRPr="002A0BBC" w:rsidRDefault="002A0BBC" w:rsidP="00400C84">
      <w:pPr>
        <w:spacing w:after="0"/>
        <w:ind w:firstLine="709"/>
        <w:jc w:val="both"/>
        <w:rPr>
          <w:rFonts w:ascii="Times New Roman" w:hAnsi="Times New Roman"/>
          <w:sz w:val="24"/>
          <w:szCs w:val="24"/>
        </w:rPr>
      </w:pPr>
      <w:r>
        <w:rPr>
          <w:rFonts w:ascii="Times New Roman" w:hAnsi="Times New Roman"/>
          <w:sz w:val="24"/>
          <w:szCs w:val="24"/>
        </w:rPr>
        <w:t>б) достижение результата;</w:t>
      </w:r>
    </w:p>
    <w:p w14:paraId="763D1CCF" w14:textId="77777777" w:rsidR="00DD06B5" w:rsidRPr="002A0BBC" w:rsidRDefault="002A0BBC" w:rsidP="00400C84">
      <w:pPr>
        <w:spacing w:after="0"/>
        <w:ind w:firstLine="709"/>
        <w:jc w:val="both"/>
        <w:rPr>
          <w:rFonts w:ascii="Times New Roman" w:hAnsi="Times New Roman"/>
          <w:sz w:val="24"/>
          <w:szCs w:val="24"/>
        </w:rPr>
      </w:pPr>
      <w:r>
        <w:rPr>
          <w:rFonts w:ascii="Times New Roman" w:hAnsi="Times New Roman"/>
          <w:sz w:val="24"/>
          <w:szCs w:val="24"/>
        </w:rPr>
        <w:t>в) волеизъявление;</w:t>
      </w:r>
    </w:p>
    <w:p w14:paraId="218724F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авторитет.</w:t>
      </w:r>
    </w:p>
    <w:p w14:paraId="58A1E3A2" w14:textId="77777777" w:rsidR="002A0BBC" w:rsidRPr="0006484A" w:rsidRDefault="002A0BBC" w:rsidP="00400C84">
      <w:pPr>
        <w:spacing w:after="0"/>
        <w:ind w:firstLine="709"/>
        <w:jc w:val="both"/>
        <w:rPr>
          <w:rFonts w:ascii="Times New Roman" w:hAnsi="Times New Roman"/>
          <w:sz w:val="24"/>
          <w:szCs w:val="24"/>
        </w:rPr>
      </w:pPr>
    </w:p>
    <w:p w14:paraId="55A697C4"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6. Государственное управление в узком смысле — это:</w:t>
      </w:r>
    </w:p>
    <w:p w14:paraId="731912D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организующая деятельность органов исполнительной власти по практическому осуществлению задач и функций исполнительной власти;</w:t>
      </w:r>
    </w:p>
    <w:p w14:paraId="23F4BDBD"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целенаправленное организующее воздействие государства в лице всех его органов на развитие общества;</w:t>
      </w:r>
    </w:p>
    <w:p w14:paraId="7F1FCA6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деятельность органов законодательной власти по подготовке, рассмотрению проектов и</w:t>
      </w:r>
      <w:r>
        <w:rPr>
          <w:rFonts w:ascii="Times New Roman" w:hAnsi="Times New Roman"/>
          <w:sz w:val="24"/>
          <w:szCs w:val="24"/>
        </w:rPr>
        <w:t xml:space="preserve"> принятию законодательных актов</w:t>
      </w:r>
      <w:r w:rsidRPr="00362681">
        <w:rPr>
          <w:rFonts w:ascii="Times New Roman" w:hAnsi="Times New Roman"/>
          <w:sz w:val="24"/>
          <w:szCs w:val="24"/>
        </w:rPr>
        <w:t>;</w:t>
      </w:r>
    </w:p>
    <w:p w14:paraId="01A4F45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деятельность аппаратов органов законодательной и судебной власти.</w:t>
      </w:r>
    </w:p>
    <w:p w14:paraId="303D76B5" w14:textId="77777777" w:rsidR="002A0BBC" w:rsidRPr="0006484A" w:rsidRDefault="002A0BBC" w:rsidP="00400C84">
      <w:pPr>
        <w:spacing w:after="0"/>
        <w:ind w:firstLine="709"/>
        <w:jc w:val="both"/>
        <w:rPr>
          <w:rFonts w:ascii="Times New Roman" w:hAnsi="Times New Roman"/>
          <w:sz w:val="24"/>
          <w:szCs w:val="24"/>
        </w:rPr>
      </w:pPr>
    </w:p>
    <w:p w14:paraId="40FFC8D5"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7. Характерные особенности метода административного права:</w:t>
      </w:r>
    </w:p>
    <w:p w14:paraId="2FC878D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14:paraId="38D1CAF2"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636367C6" w14:textId="77777777" w:rsidR="002A0BBC" w:rsidRPr="0006484A" w:rsidRDefault="002A0BBC" w:rsidP="00400C84">
      <w:pPr>
        <w:spacing w:after="0"/>
        <w:ind w:firstLine="709"/>
        <w:jc w:val="both"/>
        <w:rPr>
          <w:rFonts w:ascii="Times New Roman" w:hAnsi="Times New Roman"/>
          <w:sz w:val="24"/>
          <w:szCs w:val="24"/>
        </w:rPr>
      </w:pPr>
    </w:p>
    <w:p w14:paraId="77910A2B"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8. Отличия административного права от консти</w:t>
      </w:r>
      <w:r>
        <w:rPr>
          <w:rFonts w:ascii="Times New Roman" w:hAnsi="Times New Roman"/>
          <w:b/>
          <w:sz w:val="24"/>
          <w:szCs w:val="24"/>
          <w:u w:val="single"/>
        </w:rPr>
        <w:t>туционного права заключаются в:</w:t>
      </w:r>
    </w:p>
    <w:p w14:paraId="123FFB6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предмете;</w:t>
      </w:r>
    </w:p>
    <w:p w14:paraId="3B9C418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предмете и методе;</w:t>
      </w:r>
    </w:p>
    <w:p w14:paraId="748BEC0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методе.</w:t>
      </w:r>
    </w:p>
    <w:p w14:paraId="36EBBE83" w14:textId="77777777" w:rsidR="002A0BBC" w:rsidRPr="00D665D0" w:rsidRDefault="002A0BBC" w:rsidP="00400C84">
      <w:pPr>
        <w:spacing w:after="0"/>
        <w:ind w:firstLine="709"/>
        <w:jc w:val="both"/>
        <w:rPr>
          <w:rFonts w:ascii="Times New Roman" w:hAnsi="Times New Roman"/>
          <w:sz w:val="24"/>
          <w:szCs w:val="24"/>
        </w:rPr>
      </w:pPr>
    </w:p>
    <w:p w14:paraId="0CF870F3"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9. Отличия административного права от гражданского права заключаются в:</w:t>
      </w:r>
    </w:p>
    <w:p w14:paraId="3211C71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предмете;</w:t>
      </w:r>
    </w:p>
    <w:p w14:paraId="6F0F624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предмете и методе;</w:t>
      </w:r>
    </w:p>
    <w:p w14:paraId="3C3AC62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методе.</w:t>
      </w:r>
    </w:p>
    <w:p w14:paraId="35D02653" w14:textId="77777777" w:rsidR="002A0BBC" w:rsidRDefault="002A0BBC">
      <w:pPr>
        <w:widowControl/>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0D5B106D"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lastRenderedPageBreak/>
        <w:t>10. Одна из главных черт, отличающая административно-правовой метод регулирования от гражданско-правового:</w:t>
      </w:r>
    </w:p>
    <w:p w14:paraId="7991EA0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юридическое неравенство субъектов;</w:t>
      </w:r>
    </w:p>
    <w:p w14:paraId="6DCB225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договорный характер установления прав и обязанностей сторон;</w:t>
      </w:r>
    </w:p>
    <w:p w14:paraId="24F17F15"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судебный характер защиты нарушенных прав субъектов;</w:t>
      </w:r>
    </w:p>
    <w:p w14:paraId="5FA51ED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равенство сторон в административном правоотношении.</w:t>
      </w:r>
    </w:p>
    <w:p w14:paraId="5C9E2D79" w14:textId="77777777" w:rsidR="002A0BBC" w:rsidRPr="0006484A" w:rsidRDefault="002A0BBC" w:rsidP="00400C84">
      <w:pPr>
        <w:spacing w:after="0"/>
        <w:ind w:firstLine="709"/>
        <w:jc w:val="both"/>
        <w:rPr>
          <w:rFonts w:ascii="Times New Roman" w:hAnsi="Times New Roman"/>
          <w:sz w:val="24"/>
          <w:szCs w:val="24"/>
        </w:rPr>
      </w:pPr>
    </w:p>
    <w:p w14:paraId="3B435A57"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11. Общая часть административного права включает:</w:t>
      </w:r>
    </w:p>
    <w:p w14:paraId="21ED9E3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14:paraId="33DB58F5"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управление в сфере экономики, в социально-культурной сфере и в административно-политической сфере;</w:t>
      </w:r>
    </w:p>
    <w:p w14:paraId="00F0729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все проблемы управленческих отношений.</w:t>
      </w:r>
    </w:p>
    <w:p w14:paraId="2368DE8D" w14:textId="77777777" w:rsidR="002A0BBC" w:rsidRPr="0006484A" w:rsidRDefault="002A0BBC" w:rsidP="00400C84">
      <w:pPr>
        <w:spacing w:after="0"/>
        <w:ind w:firstLine="709"/>
        <w:jc w:val="both"/>
        <w:rPr>
          <w:rFonts w:ascii="Times New Roman" w:hAnsi="Times New Roman"/>
          <w:sz w:val="24"/>
          <w:szCs w:val="24"/>
        </w:rPr>
      </w:pPr>
    </w:p>
    <w:p w14:paraId="092E9CF2"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12. Особенная часть административного права включает следующие разделы (темы):</w:t>
      </w:r>
    </w:p>
    <w:p w14:paraId="5C47A719"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управление в адми</w:t>
      </w:r>
      <w:r>
        <w:rPr>
          <w:rFonts w:ascii="Times New Roman" w:hAnsi="Times New Roman"/>
          <w:sz w:val="24"/>
          <w:szCs w:val="24"/>
        </w:rPr>
        <w:t>нистративно-политической сфере;</w:t>
      </w:r>
    </w:p>
    <w:p w14:paraId="43E24E99"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уп</w:t>
      </w:r>
      <w:r>
        <w:rPr>
          <w:rFonts w:ascii="Times New Roman" w:hAnsi="Times New Roman"/>
          <w:sz w:val="24"/>
          <w:szCs w:val="24"/>
        </w:rPr>
        <w:t>равление в экономической сфере;</w:t>
      </w:r>
    </w:p>
    <w:p w14:paraId="5BEE23F0"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управлени</w:t>
      </w:r>
      <w:r>
        <w:rPr>
          <w:rFonts w:ascii="Times New Roman" w:hAnsi="Times New Roman"/>
          <w:sz w:val="24"/>
          <w:szCs w:val="24"/>
        </w:rPr>
        <w:t>е в социально-культурной сфере;</w:t>
      </w:r>
    </w:p>
    <w:p w14:paraId="59E59EA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предмет, метод, функции, принципы административного права;</w:t>
      </w:r>
    </w:p>
    <w:p w14:paraId="59045F2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законность в государственном управлении;</w:t>
      </w:r>
    </w:p>
    <w:p w14:paraId="17C3705A"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е) су</w:t>
      </w:r>
      <w:r>
        <w:rPr>
          <w:rFonts w:ascii="Times New Roman" w:hAnsi="Times New Roman"/>
          <w:sz w:val="24"/>
          <w:szCs w:val="24"/>
        </w:rPr>
        <w:t>бъекты административного права;</w:t>
      </w:r>
    </w:p>
    <w:p w14:paraId="3FB9F8F9" w14:textId="77777777" w:rsidR="00DD06B5" w:rsidRPr="002A0BBC" w:rsidRDefault="002A0BBC" w:rsidP="00400C84">
      <w:pPr>
        <w:spacing w:after="0"/>
        <w:ind w:firstLine="709"/>
        <w:jc w:val="both"/>
        <w:rPr>
          <w:rFonts w:ascii="Times New Roman" w:hAnsi="Times New Roman"/>
          <w:sz w:val="24"/>
          <w:szCs w:val="24"/>
        </w:rPr>
      </w:pPr>
      <w:r>
        <w:rPr>
          <w:rFonts w:ascii="Times New Roman" w:hAnsi="Times New Roman"/>
          <w:sz w:val="24"/>
          <w:szCs w:val="24"/>
        </w:rPr>
        <w:t>ж) административный процесс;</w:t>
      </w:r>
    </w:p>
    <w:p w14:paraId="5C913ED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з) межотраслевое управление;</w:t>
      </w:r>
    </w:p>
    <w:p w14:paraId="4B24F53B"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и) ответственно</w:t>
      </w:r>
      <w:r>
        <w:rPr>
          <w:rFonts w:ascii="Times New Roman" w:hAnsi="Times New Roman"/>
          <w:sz w:val="24"/>
          <w:szCs w:val="24"/>
        </w:rPr>
        <w:t>сть по административному праву;</w:t>
      </w:r>
    </w:p>
    <w:p w14:paraId="63E0AF93"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к) административно-правовые нормы и правоотношения;</w:t>
      </w:r>
    </w:p>
    <w:p w14:paraId="3DBC7DC2"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л) формы и методы деятельности органов исполнительной власти.</w:t>
      </w:r>
    </w:p>
    <w:p w14:paraId="03314FC6" w14:textId="77777777" w:rsidR="002A0BBC" w:rsidRPr="0006484A" w:rsidRDefault="002A0BBC" w:rsidP="00400C84">
      <w:pPr>
        <w:spacing w:after="0"/>
        <w:ind w:firstLine="709"/>
        <w:jc w:val="both"/>
        <w:rPr>
          <w:rFonts w:ascii="Times New Roman" w:hAnsi="Times New Roman"/>
          <w:sz w:val="24"/>
          <w:szCs w:val="24"/>
        </w:rPr>
      </w:pPr>
    </w:p>
    <w:p w14:paraId="15CE1FAC"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13. Время начала развития науки административного права в России – это:</w:t>
      </w:r>
    </w:p>
    <w:p w14:paraId="1FA1BA9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с конца 19-го века;</w:t>
      </w:r>
    </w:p>
    <w:p w14:paraId="1A7F162F"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20-е го</w:t>
      </w:r>
      <w:r>
        <w:rPr>
          <w:rFonts w:ascii="Times New Roman" w:hAnsi="Times New Roman"/>
          <w:sz w:val="24"/>
          <w:szCs w:val="24"/>
        </w:rPr>
        <w:t>ды 20-го века;</w:t>
      </w:r>
    </w:p>
    <w:p w14:paraId="1882C3D2"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начало 60-х годов 20-го века;</w:t>
      </w:r>
    </w:p>
    <w:p w14:paraId="6B9F125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1 июля 2002 года.</w:t>
      </w:r>
    </w:p>
    <w:p w14:paraId="508FCFF9" w14:textId="77777777" w:rsidR="002A0BBC" w:rsidRPr="0006484A" w:rsidRDefault="002A0BBC" w:rsidP="00400C84">
      <w:pPr>
        <w:spacing w:after="0"/>
        <w:ind w:firstLine="709"/>
        <w:jc w:val="both"/>
        <w:rPr>
          <w:rFonts w:ascii="Times New Roman" w:hAnsi="Times New Roman"/>
          <w:sz w:val="24"/>
          <w:szCs w:val="24"/>
        </w:rPr>
      </w:pPr>
    </w:p>
    <w:p w14:paraId="382A762C"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14. Административно-правовые нормы, определяющие права и обязанности субъектов правоотношений, делятся на ... нормы:</w:t>
      </w:r>
    </w:p>
    <w:p w14:paraId="5004535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а) процессуальные; </w:t>
      </w:r>
    </w:p>
    <w:p w14:paraId="50FE3D3F" w14:textId="77777777" w:rsidR="00DD06B5" w:rsidRPr="002A0BBC" w:rsidRDefault="002A0BBC" w:rsidP="00400C84">
      <w:pPr>
        <w:spacing w:after="0"/>
        <w:ind w:firstLine="709"/>
        <w:jc w:val="both"/>
        <w:rPr>
          <w:rFonts w:ascii="Times New Roman" w:hAnsi="Times New Roman"/>
          <w:sz w:val="24"/>
          <w:szCs w:val="24"/>
        </w:rPr>
      </w:pPr>
      <w:r>
        <w:rPr>
          <w:rFonts w:ascii="Times New Roman" w:hAnsi="Times New Roman"/>
          <w:sz w:val="24"/>
          <w:szCs w:val="24"/>
        </w:rPr>
        <w:t xml:space="preserve">б) обязывающие; </w:t>
      </w:r>
    </w:p>
    <w:p w14:paraId="44807167" w14:textId="77777777" w:rsidR="00DD06B5" w:rsidRPr="002A0BBC" w:rsidRDefault="002A0BBC" w:rsidP="00400C84">
      <w:pPr>
        <w:spacing w:after="0"/>
        <w:ind w:firstLine="709"/>
        <w:jc w:val="both"/>
        <w:rPr>
          <w:rFonts w:ascii="Times New Roman" w:hAnsi="Times New Roman"/>
          <w:sz w:val="24"/>
          <w:szCs w:val="24"/>
        </w:rPr>
      </w:pPr>
      <w:r>
        <w:rPr>
          <w:rFonts w:ascii="Times New Roman" w:hAnsi="Times New Roman"/>
          <w:sz w:val="24"/>
          <w:szCs w:val="24"/>
        </w:rPr>
        <w:t xml:space="preserve">в) запрещающие; </w:t>
      </w:r>
    </w:p>
    <w:p w14:paraId="0E8B5C41" w14:textId="77777777" w:rsidR="00DD06B5" w:rsidRPr="002A0BBC" w:rsidRDefault="002A0BBC" w:rsidP="00400C84">
      <w:pPr>
        <w:spacing w:after="0"/>
        <w:ind w:firstLine="709"/>
        <w:jc w:val="both"/>
        <w:rPr>
          <w:rFonts w:ascii="Times New Roman" w:hAnsi="Times New Roman"/>
          <w:sz w:val="24"/>
          <w:szCs w:val="24"/>
        </w:rPr>
      </w:pPr>
      <w:r>
        <w:rPr>
          <w:rFonts w:ascii="Times New Roman" w:hAnsi="Times New Roman"/>
          <w:sz w:val="24"/>
          <w:szCs w:val="24"/>
        </w:rPr>
        <w:t xml:space="preserve">г) </w:t>
      </w:r>
      <w:proofErr w:type="spellStart"/>
      <w:r>
        <w:rPr>
          <w:rFonts w:ascii="Times New Roman" w:hAnsi="Times New Roman"/>
          <w:sz w:val="24"/>
          <w:szCs w:val="24"/>
        </w:rPr>
        <w:t>управомочивающие</w:t>
      </w:r>
      <w:proofErr w:type="spellEnd"/>
      <w:r>
        <w:rPr>
          <w:rFonts w:ascii="Times New Roman" w:hAnsi="Times New Roman"/>
          <w:sz w:val="24"/>
          <w:szCs w:val="24"/>
        </w:rPr>
        <w:t>;</w:t>
      </w:r>
    </w:p>
    <w:p w14:paraId="135EE94E" w14:textId="77777777" w:rsid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рекомендующие.</w:t>
      </w:r>
    </w:p>
    <w:p w14:paraId="3B2917F3" w14:textId="77777777" w:rsidR="002A0BBC" w:rsidRDefault="002A0BBC">
      <w:pPr>
        <w:widowControl/>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32888B1D"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lastRenderedPageBreak/>
        <w:t>15. Юридические факты в административном праве:</w:t>
      </w:r>
    </w:p>
    <w:p w14:paraId="3B4D961A" w14:textId="77777777" w:rsidR="00DD06B5" w:rsidRPr="0006484A" w:rsidRDefault="002A0BBC" w:rsidP="00400C84">
      <w:pPr>
        <w:spacing w:after="0"/>
        <w:ind w:firstLine="709"/>
        <w:jc w:val="both"/>
        <w:rPr>
          <w:rFonts w:ascii="Times New Roman" w:hAnsi="Times New Roman"/>
          <w:sz w:val="24"/>
          <w:szCs w:val="24"/>
        </w:rPr>
      </w:pPr>
      <w:r>
        <w:rPr>
          <w:rFonts w:ascii="Times New Roman" w:hAnsi="Times New Roman"/>
          <w:sz w:val="24"/>
          <w:szCs w:val="24"/>
        </w:rPr>
        <w:t>а) не имеют значения;</w:t>
      </w:r>
    </w:p>
    <w:p w14:paraId="2A8430A0"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могут имет</w:t>
      </w:r>
      <w:r>
        <w:rPr>
          <w:rFonts w:ascii="Times New Roman" w:hAnsi="Times New Roman"/>
          <w:sz w:val="24"/>
          <w:szCs w:val="24"/>
        </w:rPr>
        <w:t>ь значение, но не определяющее;</w:t>
      </w:r>
    </w:p>
    <w:p w14:paraId="2C4A210D" w14:textId="77777777" w:rsidR="00DD06B5" w:rsidRPr="0006484A"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w:t>
      </w:r>
      <w:r>
        <w:rPr>
          <w:rFonts w:ascii="Times New Roman" w:hAnsi="Times New Roman"/>
          <w:sz w:val="24"/>
          <w:szCs w:val="24"/>
        </w:rPr>
        <w:t>) имеют определяющее значение;</w:t>
      </w:r>
    </w:p>
    <w:p w14:paraId="32E2A8AB" w14:textId="77777777" w:rsidR="00DD06B5" w:rsidRPr="002A0BBC" w:rsidRDefault="002A0BBC" w:rsidP="00400C84">
      <w:pPr>
        <w:spacing w:after="0"/>
        <w:ind w:firstLine="709"/>
        <w:jc w:val="both"/>
        <w:rPr>
          <w:rFonts w:ascii="Times New Roman" w:hAnsi="Times New Roman"/>
          <w:sz w:val="24"/>
          <w:szCs w:val="24"/>
        </w:rPr>
      </w:pPr>
      <w:r>
        <w:rPr>
          <w:rFonts w:ascii="Times New Roman" w:hAnsi="Times New Roman"/>
          <w:sz w:val="24"/>
          <w:szCs w:val="24"/>
        </w:rPr>
        <w:t>г) невозможно определить;</w:t>
      </w:r>
    </w:p>
    <w:p w14:paraId="3C6D83C2"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чаще имеют значение, чем не имеют.</w:t>
      </w:r>
    </w:p>
    <w:p w14:paraId="506488EF" w14:textId="77777777" w:rsidR="002A0BBC" w:rsidRPr="0006484A" w:rsidRDefault="002A0BBC" w:rsidP="00400C84">
      <w:pPr>
        <w:spacing w:after="0"/>
        <w:ind w:firstLine="709"/>
        <w:jc w:val="both"/>
        <w:rPr>
          <w:rFonts w:ascii="Times New Roman" w:hAnsi="Times New Roman"/>
          <w:sz w:val="24"/>
          <w:szCs w:val="24"/>
        </w:rPr>
      </w:pPr>
    </w:p>
    <w:p w14:paraId="3BE62266"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 xml:space="preserve">16. Административно-правовые отношения </w:t>
      </w:r>
      <w:proofErr w:type="gramStart"/>
      <w:r w:rsidRPr="002A0BBC">
        <w:rPr>
          <w:rFonts w:ascii="Times New Roman" w:hAnsi="Times New Roman"/>
          <w:b/>
          <w:sz w:val="24"/>
          <w:szCs w:val="24"/>
          <w:u w:val="single"/>
        </w:rPr>
        <w:t>- это</w:t>
      </w:r>
      <w:proofErr w:type="gramEnd"/>
      <w:r w:rsidRPr="002A0BBC">
        <w:rPr>
          <w:rFonts w:ascii="Times New Roman" w:hAnsi="Times New Roman"/>
          <w:b/>
          <w:sz w:val="24"/>
          <w:szCs w:val="24"/>
          <w:u w:val="single"/>
        </w:rPr>
        <w:t>:</w:t>
      </w:r>
    </w:p>
    <w:p w14:paraId="06C27A46"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общественные</w:t>
      </w:r>
      <w:r>
        <w:rPr>
          <w:rFonts w:ascii="Times New Roman" w:hAnsi="Times New Roman"/>
          <w:sz w:val="24"/>
          <w:szCs w:val="24"/>
        </w:rPr>
        <w:t xml:space="preserve"> отношения в социальной сфере;</w:t>
      </w:r>
    </w:p>
    <w:p w14:paraId="6DD99363"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общественные отношения в сфере исполнительной власти</w:t>
      </w:r>
      <w:r>
        <w:rPr>
          <w:rFonts w:ascii="Times New Roman" w:hAnsi="Times New Roman"/>
          <w:sz w:val="24"/>
          <w:szCs w:val="24"/>
        </w:rPr>
        <w:t xml:space="preserve"> и государственного управления;</w:t>
      </w:r>
    </w:p>
    <w:p w14:paraId="4EF83380"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Pr>
          <w:rFonts w:ascii="Times New Roman" w:hAnsi="Times New Roman"/>
          <w:sz w:val="24"/>
          <w:szCs w:val="24"/>
        </w:rPr>
        <w:t xml:space="preserve">органов исполнительной власти; </w:t>
      </w:r>
    </w:p>
    <w:p w14:paraId="22DC9D2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урегулированные нормами административного права общественные отношения;</w:t>
      </w:r>
    </w:p>
    <w:p w14:paraId="0484B67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общественные отношения в сфере управления.</w:t>
      </w:r>
    </w:p>
    <w:p w14:paraId="72596F10" w14:textId="77777777" w:rsidR="002A0BBC" w:rsidRPr="0006484A" w:rsidRDefault="002A0BBC" w:rsidP="00400C84">
      <w:pPr>
        <w:spacing w:after="0"/>
        <w:ind w:firstLine="709"/>
        <w:jc w:val="both"/>
        <w:rPr>
          <w:rFonts w:ascii="Times New Roman" w:hAnsi="Times New Roman"/>
          <w:sz w:val="24"/>
          <w:szCs w:val="24"/>
        </w:rPr>
      </w:pPr>
    </w:p>
    <w:p w14:paraId="6C06A59B"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17. Административно-правовой статус иностранных граждан предполагает, что:</w:t>
      </w:r>
    </w:p>
    <w:p w14:paraId="560C219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а) иностранные граждане не могут быть государственными служащими РФ; </w:t>
      </w:r>
    </w:p>
    <w:p w14:paraId="2A72A36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б) иностранные граждане не могут иметь членство в политических партиях РФ; </w:t>
      </w:r>
    </w:p>
    <w:p w14:paraId="0AF3B40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в) на иностранных граждан не распространяется воинская обязанность; </w:t>
      </w:r>
    </w:p>
    <w:p w14:paraId="424E7C4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имеется специфика административной деликтоспособности иностранных граждан.</w:t>
      </w:r>
    </w:p>
    <w:p w14:paraId="5802CD24" w14:textId="77777777" w:rsidR="002A0BBC" w:rsidRPr="0006484A" w:rsidRDefault="002A0BBC" w:rsidP="00400C84">
      <w:pPr>
        <w:spacing w:after="0"/>
        <w:ind w:firstLine="709"/>
        <w:jc w:val="both"/>
        <w:rPr>
          <w:rFonts w:ascii="Times New Roman" w:hAnsi="Times New Roman"/>
          <w:sz w:val="24"/>
          <w:szCs w:val="24"/>
        </w:rPr>
      </w:pPr>
    </w:p>
    <w:p w14:paraId="7E84C8FF" w14:textId="77777777" w:rsidR="00DD06B5" w:rsidRPr="002A0BBC" w:rsidRDefault="002A0BBC" w:rsidP="002A0BBC">
      <w:pPr>
        <w:tabs>
          <w:tab w:val="left" w:pos="3851"/>
        </w:tabs>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18. Беженцем признается:</w:t>
      </w:r>
    </w:p>
    <w:p w14:paraId="471FE68E"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иностранный гражданин, покинувший государство своей гражданской принадлежности вследствие эпидемии и</w:t>
      </w:r>
      <w:r>
        <w:rPr>
          <w:rFonts w:ascii="Times New Roman" w:hAnsi="Times New Roman"/>
          <w:sz w:val="24"/>
          <w:szCs w:val="24"/>
        </w:rPr>
        <w:t xml:space="preserve"> находящийся на территории РФ;</w:t>
      </w:r>
    </w:p>
    <w:p w14:paraId="2DDCC29C"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лицо без гражданства, покинувшее свое прежнее обычное место жительства вследствие чрезвычайных ситуаций природного</w:t>
      </w:r>
      <w:r>
        <w:rPr>
          <w:rFonts w:ascii="Times New Roman" w:hAnsi="Times New Roman"/>
          <w:sz w:val="24"/>
          <w:szCs w:val="24"/>
        </w:rPr>
        <w:t xml:space="preserve"> характера и находящееся в РФ;</w:t>
      </w:r>
    </w:p>
    <w:p w14:paraId="0922992A"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Pr>
          <w:rFonts w:ascii="Times New Roman" w:hAnsi="Times New Roman"/>
          <w:sz w:val="24"/>
          <w:szCs w:val="24"/>
        </w:rPr>
        <w:t>и находящийся на территории РФ;</w:t>
      </w:r>
    </w:p>
    <w:p w14:paraId="0F5AA67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г) гражданин РФ, покинувший свое прежнее обычное место жительства вследствие существования реальной опасности подвергнуться преследованию по признаку национальной принадлежности; </w:t>
      </w:r>
      <w:r w:rsidRPr="00362681">
        <w:rPr>
          <w:rFonts w:ascii="Times New Roman" w:hAnsi="Times New Roman"/>
          <w:sz w:val="24"/>
          <w:szCs w:val="24"/>
        </w:rPr>
        <w:tab/>
      </w:r>
    </w:p>
    <w:p w14:paraId="23B104A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гражданин РФ, покинувший свое прежнее место жительства по экономическим причинам.</w:t>
      </w:r>
    </w:p>
    <w:p w14:paraId="590BC026" w14:textId="77777777" w:rsidR="002A0BBC" w:rsidRPr="0006484A" w:rsidRDefault="002A0BBC" w:rsidP="00400C84">
      <w:pPr>
        <w:spacing w:after="0"/>
        <w:ind w:firstLine="709"/>
        <w:jc w:val="both"/>
        <w:rPr>
          <w:rFonts w:ascii="Times New Roman" w:hAnsi="Times New Roman"/>
          <w:sz w:val="24"/>
          <w:szCs w:val="24"/>
        </w:rPr>
      </w:pPr>
    </w:p>
    <w:p w14:paraId="32D750F7"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19. В паспорте гражданина РФ по его желанию проставляются отметки:</w:t>
      </w:r>
    </w:p>
    <w:p w14:paraId="0949E16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а) о регистрации гражданина по месту жительства и снятии его с регистрационного учета; </w:t>
      </w:r>
    </w:p>
    <w:p w14:paraId="725A20A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б) о регистрации и расторжении брака; </w:t>
      </w:r>
      <w:r w:rsidRPr="00362681">
        <w:rPr>
          <w:rFonts w:ascii="Times New Roman" w:hAnsi="Times New Roman"/>
          <w:sz w:val="24"/>
          <w:szCs w:val="24"/>
        </w:rPr>
        <w:tab/>
      </w:r>
    </w:p>
    <w:p w14:paraId="06A3DC3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в) о группе крови; </w:t>
      </w:r>
    </w:p>
    <w:p w14:paraId="57442EAD"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г) о детях, не достигших 14-летнего возраста; </w:t>
      </w:r>
      <w:r w:rsidRPr="00362681">
        <w:rPr>
          <w:rFonts w:ascii="Times New Roman" w:hAnsi="Times New Roman"/>
          <w:sz w:val="24"/>
          <w:szCs w:val="24"/>
        </w:rPr>
        <w:tab/>
      </w:r>
    </w:p>
    <w:p w14:paraId="6DBF96F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о резус-факторе.</w:t>
      </w:r>
    </w:p>
    <w:p w14:paraId="6A103037"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lastRenderedPageBreak/>
        <w:t>20. В суд могут быть обжалованы коллегиальные и единоличные действия (решения) публичной власти, в результате которых:</w:t>
      </w:r>
    </w:p>
    <w:p w14:paraId="0A1692C3"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нарушен регл</w:t>
      </w:r>
      <w:r>
        <w:rPr>
          <w:rFonts w:ascii="Times New Roman" w:hAnsi="Times New Roman"/>
          <w:sz w:val="24"/>
          <w:szCs w:val="24"/>
        </w:rPr>
        <w:t>амент работы властного органа;</w:t>
      </w:r>
    </w:p>
    <w:p w14:paraId="1F090215"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наруше</w:t>
      </w:r>
      <w:r>
        <w:rPr>
          <w:rFonts w:ascii="Times New Roman" w:hAnsi="Times New Roman"/>
          <w:sz w:val="24"/>
          <w:szCs w:val="24"/>
        </w:rPr>
        <w:t>ны права и свободы гражданина;</w:t>
      </w:r>
    </w:p>
    <w:p w14:paraId="37A19ECB"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созданы препятствия для осуществления гражд</w:t>
      </w:r>
      <w:r>
        <w:rPr>
          <w:rFonts w:ascii="Times New Roman" w:hAnsi="Times New Roman"/>
          <w:sz w:val="24"/>
          <w:szCs w:val="24"/>
        </w:rPr>
        <w:t>анином его прав и обязанностей;</w:t>
      </w:r>
    </w:p>
    <w:p w14:paraId="4E55B04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незаконно на гражданина возложена какая-либо обязанность.</w:t>
      </w:r>
    </w:p>
    <w:p w14:paraId="48598304" w14:textId="77777777" w:rsidR="002A0BBC" w:rsidRPr="0006484A" w:rsidRDefault="002A0BBC" w:rsidP="00400C84">
      <w:pPr>
        <w:spacing w:after="0"/>
        <w:ind w:firstLine="709"/>
        <w:jc w:val="both"/>
        <w:rPr>
          <w:rFonts w:ascii="Times New Roman" w:hAnsi="Times New Roman"/>
          <w:sz w:val="24"/>
          <w:szCs w:val="24"/>
        </w:rPr>
      </w:pPr>
    </w:p>
    <w:p w14:paraId="2D0412C3"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21. Важнейшие права гражданина в сфере исполнительной власти включают:</w:t>
      </w:r>
    </w:p>
    <w:p w14:paraId="1050824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конкретизацию конституционных прав гражданина;</w:t>
      </w:r>
    </w:p>
    <w:p w14:paraId="7BA3BE67"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первичное пр</w:t>
      </w:r>
      <w:r>
        <w:rPr>
          <w:rFonts w:ascii="Times New Roman" w:hAnsi="Times New Roman"/>
          <w:sz w:val="24"/>
          <w:szCs w:val="24"/>
        </w:rPr>
        <w:t>едоставление определенных прав;</w:t>
      </w:r>
    </w:p>
    <w:p w14:paraId="53CC6DFA"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установление процедур</w:t>
      </w:r>
      <w:r>
        <w:rPr>
          <w:rFonts w:ascii="Times New Roman" w:hAnsi="Times New Roman"/>
          <w:sz w:val="24"/>
          <w:szCs w:val="24"/>
        </w:rPr>
        <w:t>ы реализации прав;</w:t>
      </w:r>
    </w:p>
    <w:p w14:paraId="64A3F3B3"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определение органов и должностных лиц, которые обязаны содействовать гражданам в реализации ими своих прав.</w:t>
      </w:r>
    </w:p>
    <w:p w14:paraId="00C8F8BE" w14:textId="77777777" w:rsidR="002A0BBC" w:rsidRPr="0006484A" w:rsidRDefault="002A0BBC" w:rsidP="00400C84">
      <w:pPr>
        <w:spacing w:after="0"/>
        <w:ind w:firstLine="709"/>
        <w:jc w:val="both"/>
        <w:rPr>
          <w:rFonts w:ascii="Times New Roman" w:hAnsi="Times New Roman"/>
          <w:sz w:val="24"/>
          <w:szCs w:val="24"/>
        </w:rPr>
      </w:pPr>
    </w:p>
    <w:p w14:paraId="38FB34EA"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22. Важнейшие обязанности гражданина в сфере исполнительной власти требуют:</w:t>
      </w:r>
    </w:p>
    <w:p w14:paraId="1829CF13"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знания федеративного устройства Российской Фе</w:t>
      </w:r>
      <w:r>
        <w:rPr>
          <w:rFonts w:ascii="Times New Roman" w:hAnsi="Times New Roman"/>
          <w:sz w:val="24"/>
          <w:szCs w:val="24"/>
        </w:rPr>
        <w:t xml:space="preserve">дерации; </w:t>
      </w:r>
    </w:p>
    <w:p w14:paraId="16F9D795"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установления процедуры исп</w:t>
      </w:r>
      <w:r>
        <w:rPr>
          <w:rFonts w:ascii="Times New Roman" w:hAnsi="Times New Roman"/>
          <w:sz w:val="24"/>
          <w:szCs w:val="24"/>
        </w:rPr>
        <w:t>олнения обязанностей в законах;</w:t>
      </w:r>
    </w:p>
    <w:p w14:paraId="09D03424"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в) регламентации обязанностей </w:t>
      </w:r>
      <w:r>
        <w:rPr>
          <w:rFonts w:ascii="Times New Roman" w:hAnsi="Times New Roman"/>
          <w:sz w:val="24"/>
          <w:szCs w:val="24"/>
        </w:rPr>
        <w:t>гражданина в подзаконных актах;</w:t>
      </w:r>
    </w:p>
    <w:p w14:paraId="136D07B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определение органов и должностных лиц, которые должны контролировать исполнение гражданами своих обязанностей.</w:t>
      </w:r>
    </w:p>
    <w:p w14:paraId="58CDF1FD" w14:textId="77777777" w:rsidR="002A0BBC" w:rsidRPr="0006484A" w:rsidRDefault="002A0BBC" w:rsidP="00400C84">
      <w:pPr>
        <w:spacing w:after="0"/>
        <w:ind w:firstLine="709"/>
        <w:jc w:val="both"/>
        <w:rPr>
          <w:rFonts w:ascii="Times New Roman" w:hAnsi="Times New Roman"/>
          <w:sz w:val="24"/>
          <w:szCs w:val="24"/>
        </w:rPr>
      </w:pPr>
    </w:p>
    <w:p w14:paraId="6FC95012"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 xml:space="preserve">23. Возмещению ущерба, причиненного гражданину незаконными действиями органов исполнительной власти </w:t>
      </w:r>
      <w:r>
        <w:rPr>
          <w:rFonts w:ascii="Times New Roman" w:hAnsi="Times New Roman"/>
          <w:b/>
          <w:sz w:val="24"/>
          <w:szCs w:val="24"/>
          <w:u w:val="single"/>
        </w:rPr>
        <w:t>и их должностных лиц, подлежат:</w:t>
      </w:r>
    </w:p>
    <w:p w14:paraId="1911C897"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заработок и иные трудовые доходы, являющиеся источником средств существования</w:t>
      </w:r>
      <w:r>
        <w:rPr>
          <w:rFonts w:ascii="Times New Roman" w:hAnsi="Times New Roman"/>
          <w:sz w:val="24"/>
          <w:szCs w:val="24"/>
        </w:rPr>
        <w:t xml:space="preserve"> гражданина - во всех случаях;</w:t>
      </w:r>
    </w:p>
    <w:p w14:paraId="5A48FAA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14:paraId="3CC5DD65"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имущество конфискованное, изъятое, взысканное, обращенное в доход государства;</w:t>
      </w:r>
    </w:p>
    <w:p w14:paraId="0DCB5305" w14:textId="77777777" w:rsidR="00DD06B5" w:rsidRPr="0006484A"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w:t>
      </w:r>
      <w:r>
        <w:rPr>
          <w:rFonts w:ascii="Times New Roman" w:hAnsi="Times New Roman"/>
          <w:sz w:val="24"/>
          <w:szCs w:val="24"/>
        </w:rPr>
        <w:t>) упущенная выгода гражданина;</w:t>
      </w:r>
    </w:p>
    <w:p w14:paraId="4C3CACCD"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14:paraId="4EBE00F9" w14:textId="77777777" w:rsidR="002A0BBC" w:rsidRPr="0006484A" w:rsidRDefault="002A0BBC" w:rsidP="00400C84">
      <w:pPr>
        <w:spacing w:after="0"/>
        <w:ind w:firstLine="709"/>
        <w:jc w:val="both"/>
        <w:rPr>
          <w:rFonts w:ascii="Times New Roman" w:hAnsi="Times New Roman"/>
          <w:sz w:val="24"/>
          <w:szCs w:val="24"/>
        </w:rPr>
      </w:pPr>
    </w:p>
    <w:p w14:paraId="6A383BC1" w14:textId="77777777" w:rsidR="00DD06B5" w:rsidRPr="002A0BBC" w:rsidRDefault="002A0BBC" w:rsidP="00400C84">
      <w:pPr>
        <w:spacing w:after="0"/>
        <w:ind w:firstLine="709"/>
        <w:jc w:val="both"/>
        <w:rPr>
          <w:rFonts w:ascii="Times New Roman" w:hAnsi="Times New Roman"/>
          <w:b/>
          <w:sz w:val="24"/>
          <w:szCs w:val="24"/>
          <w:u w:val="single"/>
        </w:rPr>
      </w:pPr>
      <w:r w:rsidRPr="002A0BBC">
        <w:rPr>
          <w:rFonts w:ascii="Times New Roman" w:hAnsi="Times New Roman"/>
          <w:b/>
          <w:sz w:val="24"/>
          <w:szCs w:val="24"/>
          <w:u w:val="single"/>
        </w:rPr>
        <w:t>24. Вынужденным переселенцем признается:</w:t>
      </w:r>
      <w:r w:rsidRPr="002A0BBC">
        <w:rPr>
          <w:rFonts w:ascii="Times New Roman" w:hAnsi="Times New Roman"/>
          <w:b/>
          <w:sz w:val="24"/>
          <w:szCs w:val="24"/>
          <w:u w:val="single"/>
        </w:rPr>
        <w:tab/>
      </w:r>
    </w:p>
    <w:p w14:paraId="0A593927"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гражданин РФ, покинувший свое прежнее обычное место жительства на территории РФ из-за массовых на</w:t>
      </w:r>
      <w:r>
        <w:rPr>
          <w:rFonts w:ascii="Times New Roman" w:hAnsi="Times New Roman"/>
          <w:sz w:val="24"/>
          <w:szCs w:val="24"/>
        </w:rPr>
        <w:t xml:space="preserve">рушений общественного порядка; </w:t>
      </w:r>
    </w:p>
    <w:p w14:paraId="1BF23F13"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лицо без гражданства, покинувшее свое прежнее обычное место жительства на территории другого государства в силу опасений стать жертвой преследований из-за политических убеждений и</w:t>
      </w:r>
      <w:r>
        <w:rPr>
          <w:rFonts w:ascii="Times New Roman" w:hAnsi="Times New Roman"/>
          <w:sz w:val="24"/>
          <w:szCs w:val="24"/>
        </w:rPr>
        <w:t xml:space="preserve"> находящееся на территории РФ;</w:t>
      </w:r>
    </w:p>
    <w:p w14:paraId="376A6E54"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Pr>
          <w:rFonts w:ascii="Times New Roman" w:hAnsi="Times New Roman"/>
          <w:sz w:val="24"/>
          <w:szCs w:val="24"/>
        </w:rPr>
        <w:t xml:space="preserve"> находящийся на территории РФ;</w:t>
      </w:r>
    </w:p>
    <w:p w14:paraId="09176FB9" w14:textId="77777777" w:rsidR="00DD06B5" w:rsidRPr="002A0BBC"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гражданин РФ, покинувший свое прежнее обычное место жительства на территории РФ вследствие соверше</w:t>
      </w:r>
      <w:r>
        <w:rPr>
          <w:rFonts w:ascii="Times New Roman" w:hAnsi="Times New Roman"/>
          <w:sz w:val="24"/>
          <w:szCs w:val="24"/>
        </w:rPr>
        <w:t>нного в отношении него насилия;</w:t>
      </w:r>
    </w:p>
    <w:p w14:paraId="6325D290" w14:textId="77777777" w:rsidR="00DD06B5" w:rsidRPr="0006484A"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lastRenderedPageBreak/>
        <w:t>д) иностранный гражданин, покинувший государство своей гражданской принадлежности вследствие эпидемии и находящийся на территории РФ.</w:t>
      </w:r>
    </w:p>
    <w:p w14:paraId="3D0BCDA8" w14:textId="77777777" w:rsidR="0039465E" w:rsidRPr="0006484A" w:rsidRDefault="0039465E" w:rsidP="00400C84">
      <w:pPr>
        <w:spacing w:after="0"/>
        <w:ind w:firstLine="709"/>
        <w:jc w:val="both"/>
        <w:rPr>
          <w:rFonts w:ascii="Times New Roman" w:hAnsi="Times New Roman"/>
          <w:sz w:val="24"/>
          <w:szCs w:val="24"/>
        </w:rPr>
      </w:pPr>
    </w:p>
    <w:p w14:paraId="08DD7CBA"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25. Обязательные элементы статуса субъекта административного прав</w:t>
      </w:r>
      <w:r w:rsidR="0039465E" w:rsidRPr="0039465E">
        <w:rPr>
          <w:rFonts w:ascii="Times New Roman" w:hAnsi="Times New Roman"/>
          <w:b/>
          <w:sz w:val="24"/>
          <w:szCs w:val="24"/>
          <w:u w:val="single"/>
        </w:rPr>
        <w:t>а – это:</w:t>
      </w:r>
    </w:p>
    <w:p w14:paraId="3406A51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административная правоспособность;</w:t>
      </w:r>
    </w:p>
    <w:p w14:paraId="7DF9368D" w14:textId="77777777" w:rsidR="00DD06B5" w:rsidRPr="0039465E"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а</w:t>
      </w:r>
      <w:r w:rsidR="0039465E">
        <w:rPr>
          <w:rFonts w:ascii="Times New Roman" w:hAnsi="Times New Roman"/>
          <w:sz w:val="24"/>
          <w:szCs w:val="24"/>
        </w:rPr>
        <w:t>дминистративная дееспособность</w:t>
      </w:r>
      <w:r w:rsidR="0039465E" w:rsidRPr="0039465E">
        <w:rPr>
          <w:rFonts w:ascii="Times New Roman" w:hAnsi="Times New Roman"/>
          <w:sz w:val="24"/>
          <w:szCs w:val="24"/>
        </w:rPr>
        <w:t>;</w:t>
      </w:r>
    </w:p>
    <w:p w14:paraId="5CAECA70" w14:textId="77777777" w:rsidR="00DD06B5" w:rsidRPr="0039465E" w:rsidRDefault="0039465E" w:rsidP="00400C84">
      <w:pPr>
        <w:spacing w:after="0"/>
        <w:ind w:firstLine="709"/>
        <w:jc w:val="both"/>
        <w:rPr>
          <w:rFonts w:ascii="Times New Roman" w:hAnsi="Times New Roman"/>
          <w:sz w:val="24"/>
          <w:szCs w:val="24"/>
        </w:rPr>
      </w:pPr>
      <w:r>
        <w:rPr>
          <w:rFonts w:ascii="Times New Roman" w:hAnsi="Times New Roman"/>
          <w:sz w:val="24"/>
          <w:szCs w:val="24"/>
        </w:rPr>
        <w:t>в) ответственность;</w:t>
      </w:r>
    </w:p>
    <w:p w14:paraId="38991769" w14:textId="77777777" w:rsidR="00DD06B5" w:rsidRPr="0006484A" w:rsidRDefault="0039465E" w:rsidP="00400C84">
      <w:pPr>
        <w:spacing w:after="0"/>
        <w:ind w:firstLine="709"/>
        <w:jc w:val="both"/>
        <w:rPr>
          <w:rFonts w:ascii="Times New Roman" w:hAnsi="Times New Roman"/>
          <w:sz w:val="24"/>
          <w:szCs w:val="24"/>
        </w:rPr>
      </w:pPr>
      <w:r>
        <w:rPr>
          <w:rFonts w:ascii="Times New Roman" w:hAnsi="Times New Roman"/>
          <w:sz w:val="24"/>
          <w:szCs w:val="24"/>
        </w:rPr>
        <w:t>г) гражданство;</w:t>
      </w:r>
    </w:p>
    <w:p w14:paraId="6423E01F" w14:textId="77777777" w:rsidR="00DD06B5" w:rsidRPr="0006484A" w:rsidRDefault="0039465E" w:rsidP="00400C84">
      <w:pPr>
        <w:spacing w:after="0"/>
        <w:ind w:firstLine="709"/>
        <w:jc w:val="both"/>
        <w:rPr>
          <w:rFonts w:ascii="Times New Roman" w:hAnsi="Times New Roman"/>
          <w:sz w:val="24"/>
          <w:szCs w:val="24"/>
        </w:rPr>
      </w:pPr>
      <w:r>
        <w:rPr>
          <w:rFonts w:ascii="Times New Roman" w:hAnsi="Times New Roman"/>
          <w:sz w:val="24"/>
          <w:szCs w:val="24"/>
        </w:rPr>
        <w:t>д) обязанности;</w:t>
      </w:r>
    </w:p>
    <w:p w14:paraId="4F5A0251" w14:textId="77777777" w:rsidR="00DD06B5" w:rsidRPr="0006484A"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е) права.</w:t>
      </w:r>
    </w:p>
    <w:p w14:paraId="4B17BD55" w14:textId="77777777" w:rsidR="0039465E" w:rsidRPr="0006484A" w:rsidRDefault="0039465E" w:rsidP="00400C84">
      <w:pPr>
        <w:spacing w:after="0"/>
        <w:ind w:firstLine="709"/>
        <w:jc w:val="both"/>
        <w:rPr>
          <w:rFonts w:ascii="Times New Roman" w:hAnsi="Times New Roman"/>
          <w:sz w:val="24"/>
          <w:szCs w:val="24"/>
        </w:rPr>
      </w:pPr>
    </w:p>
    <w:p w14:paraId="68C752E6"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26. Обязательные элементы статуса субъекта административного правоотношения – это:</w:t>
      </w:r>
    </w:p>
    <w:p w14:paraId="41C4266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административная правоспособность;</w:t>
      </w:r>
    </w:p>
    <w:p w14:paraId="1D02505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административная дееспособность;</w:t>
      </w:r>
    </w:p>
    <w:p w14:paraId="7CD16E1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ответственность;</w:t>
      </w:r>
    </w:p>
    <w:p w14:paraId="0979BA62"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обязанности;</w:t>
      </w:r>
    </w:p>
    <w:p w14:paraId="1DEFFA7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права;</w:t>
      </w:r>
    </w:p>
    <w:p w14:paraId="1A68C8A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е) гражданство.</w:t>
      </w:r>
    </w:p>
    <w:p w14:paraId="40E585B4" w14:textId="77777777" w:rsidR="0039465E" w:rsidRPr="0006484A" w:rsidRDefault="0039465E" w:rsidP="00400C84">
      <w:pPr>
        <w:spacing w:after="0"/>
        <w:ind w:firstLine="709"/>
        <w:jc w:val="both"/>
        <w:rPr>
          <w:rFonts w:ascii="Times New Roman" w:hAnsi="Times New Roman"/>
          <w:sz w:val="24"/>
          <w:szCs w:val="24"/>
        </w:rPr>
      </w:pPr>
    </w:p>
    <w:p w14:paraId="40473397"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27. Какой вид административных правоотношений существует между руководителем федерального органа исполнительной власти и его заместителем?</w:t>
      </w:r>
      <w:r w:rsidRPr="0039465E">
        <w:rPr>
          <w:rFonts w:ascii="Times New Roman" w:hAnsi="Times New Roman"/>
          <w:b/>
          <w:sz w:val="24"/>
          <w:szCs w:val="24"/>
          <w:u w:val="single"/>
        </w:rPr>
        <w:tab/>
      </w:r>
    </w:p>
    <w:p w14:paraId="0693029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вертикальные;</w:t>
      </w:r>
    </w:p>
    <w:p w14:paraId="50D759C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горизонтальные;</w:t>
      </w:r>
    </w:p>
    <w:p w14:paraId="709C425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координационные</w:t>
      </w:r>
      <w:r w:rsidRPr="00362681">
        <w:rPr>
          <w:rFonts w:ascii="Times New Roman" w:hAnsi="Times New Roman"/>
          <w:sz w:val="24"/>
          <w:szCs w:val="24"/>
        </w:rPr>
        <w:tab/>
        <w:t>.</w:t>
      </w:r>
    </w:p>
    <w:p w14:paraId="35A91683" w14:textId="77777777" w:rsidR="0039465E" w:rsidRPr="0006484A" w:rsidRDefault="0039465E" w:rsidP="00400C84">
      <w:pPr>
        <w:spacing w:after="0"/>
        <w:ind w:firstLine="709"/>
        <w:jc w:val="both"/>
        <w:rPr>
          <w:rFonts w:ascii="Times New Roman" w:hAnsi="Times New Roman"/>
          <w:sz w:val="24"/>
          <w:szCs w:val="24"/>
        </w:rPr>
      </w:pPr>
    </w:p>
    <w:p w14:paraId="32D16772"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28. Правовыми актами управления признаются:</w:t>
      </w:r>
    </w:p>
    <w:p w14:paraId="267A61A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14:paraId="4001D47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любые действия уполномоченных органов государственного управления, местного самоуправления и их должностных лиц</w:t>
      </w:r>
      <w:r w:rsidRPr="00362681">
        <w:rPr>
          <w:rFonts w:ascii="Times New Roman" w:hAnsi="Times New Roman"/>
          <w:sz w:val="24"/>
          <w:szCs w:val="24"/>
        </w:rPr>
        <w:tab/>
        <w:t>;</w:t>
      </w:r>
    </w:p>
    <w:p w14:paraId="21415A1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6329CAF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555B6E4B" w14:textId="77777777" w:rsidR="0039465E" w:rsidRPr="0006484A" w:rsidRDefault="0039465E" w:rsidP="00400C84">
      <w:pPr>
        <w:spacing w:after="0"/>
        <w:ind w:firstLine="709"/>
        <w:jc w:val="both"/>
        <w:rPr>
          <w:rFonts w:ascii="Times New Roman" w:hAnsi="Times New Roman"/>
          <w:sz w:val="24"/>
          <w:szCs w:val="24"/>
        </w:rPr>
      </w:pPr>
    </w:p>
    <w:p w14:paraId="2FA31EEB"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29. Правовые акты управления должны соответствовать:</w:t>
      </w:r>
    </w:p>
    <w:p w14:paraId="1FE5F7E3"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закону и актам, имеющим большую юридическую силу;</w:t>
      </w:r>
    </w:p>
    <w:p w14:paraId="54638320"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только закону;</w:t>
      </w:r>
    </w:p>
    <w:p w14:paraId="08AA3D4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актам вышестоящего органа или должностного лица.</w:t>
      </w:r>
    </w:p>
    <w:p w14:paraId="05FE117C" w14:textId="77777777" w:rsidR="0039465E" w:rsidRDefault="0039465E">
      <w:pPr>
        <w:widowControl/>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7EF16E1A"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lastRenderedPageBreak/>
        <w:t>30. Одно из главных требований, предъявляемых к качеству административного акта:</w:t>
      </w:r>
    </w:p>
    <w:p w14:paraId="0F19D42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должен быть полезен с точки зрения публичных интересов;</w:t>
      </w:r>
      <w:r w:rsidRPr="00362681">
        <w:rPr>
          <w:rFonts w:ascii="Times New Roman" w:hAnsi="Times New Roman"/>
          <w:sz w:val="24"/>
          <w:szCs w:val="24"/>
        </w:rPr>
        <w:tab/>
      </w:r>
    </w:p>
    <w:p w14:paraId="6CECCDF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должен отражать волеизъявление руководителя органа управления;</w:t>
      </w:r>
    </w:p>
    <w:p w14:paraId="53A71303"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в) не должен быть </w:t>
      </w:r>
      <w:proofErr w:type="spellStart"/>
      <w:r w:rsidRPr="00362681">
        <w:rPr>
          <w:rFonts w:ascii="Times New Roman" w:hAnsi="Times New Roman"/>
          <w:sz w:val="24"/>
          <w:szCs w:val="24"/>
        </w:rPr>
        <w:t>единоначальным</w:t>
      </w:r>
      <w:proofErr w:type="spellEnd"/>
      <w:r w:rsidRPr="00362681">
        <w:rPr>
          <w:rFonts w:ascii="Times New Roman" w:hAnsi="Times New Roman"/>
          <w:sz w:val="24"/>
          <w:szCs w:val="24"/>
        </w:rPr>
        <w:t>;</w:t>
      </w:r>
    </w:p>
    <w:p w14:paraId="4B914B9B" w14:textId="77777777" w:rsidR="00DD06B5" w:rsidRPr="00D665D0"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г) должен быть </w:t>
      </w:r>
      <w:proofErr w:type="spellStart"/>
      <w:r w:rsidRPr="00362681">
        <w:rPr>
          <w:rFonts w:ascii="Times New Roman" w:hAnsi="Times New Roman"/>
          <w:sz w:val="24"/>
          <w:szCs w:val="24"/>
        </w:rPr>
        <w:t>единоначальным</w:t>
      </w:r>
      <w:proofErr w:type="spellEnd"/>
      <w:r w:rsidRPr="00362681">
        <w:rPr>
          <w:rFonts w:ascii="Times New Roman" w:hAnsi="Times New Roman"/>
          <w:sz w:val="24"/>
          <w:szCs w:val="24"/>
        </w:rPr>
        <w:t>.</w:t>
      </w:r>
    </w:p>
    <w:p w14:paraId="200E5A45" w14:textId="77777777" w:rsidR="0039465E" w:rsidRPr="00D665D0" w:rsidRDefault="0039465E" w:rsidP="00400C84">
      <w:pPr>
        <w:spacing w:after="0"/>
        <w:ind w:firstLine="709"/>
        <w:jc w:val="both"/>
        <w:rPr>
          <w:rFonts w:ascii="Times New Roman" w:hAnsi="Times New Roman"/>
          <w:sz w:val="24"/>
          <w:szCs w:val="24"/>
        </w:rPr>
      </w:pPr>
    </w:p>
    <w:p w14:paraId="61A9BE30"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31. Основание разграничения актов управления на письменные, устные и конклюдентные – это:</w:t>
      </w:r>
    </w:p>
    <w:p w14:paraId="47F22F53"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форма принятия акта;</w:t>
      </w:r>
    </w:p>
    <w:p w14:paraId="310E4E9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вид субъекта, принявшего акт;</w:t>
      </w:r>
    </w:p>
    <w:p w14:paraId="0CEA66C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w:t>
      </w:r>
      <w:r w:rsidR="0039465E">
        <w:rPr>
          <w:rFonts w:ascii="Times New Roman" w:hAnsi="Times New Roman"/>
          <w:sz w:val="24"/>
          <w:szCs w:val="24"/>
        </w:rPr>
        <w:t xml:space="preserve"> функциональное назначение акта</w:t>
      </w:r>
      <w:r w:rsidRPr="00362681">
        <w:rPr>
          <w:rFonts w:ascii="Times New Roman" w:hAnsi="Times New Roman"/>
          <w:sz w:val="24"/>
          <w:szCs w:val="24"/>
        </w:rPr>
        <w:t>;</w:t>
      </w:r>
    </w:p>
    <w:p w14:paraId="1775AB4D" w14:textId="77777777" w:rsidR="00DD06B5" w:rsidRPr="0006484A"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объем полномочий субъектов власти.</w:t>
      </w:r>
    </w:p>
    <w:p w14:paraId="183955A2" w14:textId="77777777" w:rsidR="0039465E" w:rsidRPr="0006484A" w:rsidRDefault="0039465E" w:rsidP="00400C84">
      <w:pPr>
        <w:spacing w:after="0"/>
        <w:ind w:firstLine="709"/>
        <w:jc w:val="both"/>
        <w:rPr>
          <w:rFonts w:ascii="Times New Roman" w:hAnsi="Times New Roman"/>
          <w:sz w:val="24"/>
          <w:szCs w:val="24"/>
        </w:rPr>
      </w:pPr>
    </w:p>
    <w:p w14:paraId="6A96E537"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32. Требование, предъявляемое к актам управления, заключающееся в наличии у автора управленческого решения соответствующей компетенции, – это:</w:t>
      </w:r>
    </w:p>
    <w:p w14:paraId="39E4661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законность;</w:t>
      </w:r>
    </w:p>
    <w:p w14:paraId="0A2E5F6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целесообразность;</w:t>
      </w:r>
    </w:p>
    <w:p w14:paraId="300E7F02"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культура оформления акта;</w:t>
      </w:r>
    </w:p>
    <w:p w14:paraId="372B36F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полезность.</w:t>
      </w:r>
    </w:p>
    <w:p w14:paraId="0FE9316C" w14:textId="77777777" w:rsidR="0039465E" w:rsidRPr="0006484A" w:rsidRDefault="0039465E" w:rsidP="00400C84">
      <w:pPr>
        <w:spacing w:after="0"/>
        <w:ind w:firstLine="709"/>
        <w:jc w:val="both"/>
        <w:rPr>
          <w:rFonts w:ascii="Times New Roman" w:hAnsi="Times New Roman"/>
          <w:sz w:val="24"/>
          <w:szCs w:val="24"/>
        </w:rPr>
      </w:pPr>
    </w:p>
    <w:p w14:paraId="0019C7D7"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 xml:space="preserve">33. Административное принуждение </w:t>
      </w:r>
      <w:proofErr w:type="gramStart"/>
      <w:r w:rsidRPr="0039465E">
        <w:rPr>
          <w:rFonts w:ascii="Times New Roman" w:hAnsi="Times New Roman"/>
          <w:b/>
          <w:sz w:val="24"/>
          <w:szCs w:val="24"/>
          <w:u w:val="single"/>
        </w:rPr>
        <w:t>- это</w:t>
      </w:r>
      <w:proofErr w:type="gramEnd"/>
      <w:r w:rsidRPr="0039465E">
        <w:rPr>
          <w:rFonts w:ascii="Times New Roman" w:hAnsi="Times New Roman"/>
          <w:b/>
          <w:sz w:val="24"/>
          <w:szCs w:val="24"/>
          <w:u w:val="single"/>
        </w:rPr>
        <w:t>:</w:t>
      </w:r>
    </w:p>
    <w:p w14:paraId="78144125"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а) норма права; </w:t>
      </w:r>
    </w:p>
    <w:p w14:paraId="3C14119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б) норма административного права; </w:t>
      </w:r>
    </w:p>
    <w:p w14:paraId="68F2C92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14:paraId="451BE96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норма права, носящая фискальный характер;</w:t>
      </w:r>
      <w:r w:rsidRPr="00362681">
        <w:rPr>
          <w:rFonts w:ascii="Times New Roman" w:hAnsi="Times New Roman"/>
          <w:sz w:val="24"/>
          <w:szCs w:val="24"/>
        </w:rPr>
        <w:tab/>
      </w:r>
    </w:p>
    <w:p w14:paraId="5AD7225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14:paraId="0A4E17DD" w14:textId="77777777" w:rsidR="0039465E" w:rsidRPr="0006484A" w:rsidRDefault="0039465E" w:rsidP="00400C84">
      <w:pPr>
        <w:spacing w:after="0"/>
        <w:ind w:firstLine="709"/>
        <w:jc w:val="both"/>
        <w:rPr>
          <w:rFonts w:ascii="Times New Roman" w:hAnsi="Times New Roman"/>
          <w:sz w:val="24"/>
          <w:szCs w:val="24"/>
        </w:rPr>
      </w:pPr>
    </w:p>
    <w:p w14:paraId="70F63719"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34. Административно-восстановительные меры включают:</w:t>
      </w:r>
    </w:p>
    <w:p w14:paraId="30ACB4AA" w14:textId="77777777" w:rsidR="00DD06B5" w:rsidRPr="0039465E"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м</w:t>
      </w:r>
      <w:r w:rsidR="0039465E">
        <w:rPr>
          <w:rFonts w:ascii="Times New Roman" w:hAnsi="Times New Roman"/>
          <w:sz w:val="24"/>
          <w:szCs w:val="24"/>
        </w:rPr>
        <w:t xml:space="preserve">еры моральной ответственности; </w:t>
      </w:r>
    </w:p>
    <w:p w14:paraId="6C9BBDE3"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меры материальной ответственности;</w:t>
      </w:r>
    </w:p>
    <w:p w14:paraId="2DD0AF64" w14:textId="77777777" w:rsidR="00DD06B5" w:rsidRPr="0039465E"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снос самовольно</w:t>
      </w:r>
      <w:r w:rsidR="0039465E">
        <w:rPr>
          <w:rFonts w:ascii="Times New Roman" w:hAnsi="Times New Roman"/>
          <w:sz w:val="24"/>
          <w:szCs w:val="24"/>
        </w:rPr>
        <w:t xml:space="preserve"> возведенных зданий и строений;</w:t>
      </w:r>
    </w:p>
    <w:p w14:paraId="39E567F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административное выселение;</w:t>
      </w:r>
    </w:p>
    <w:p w14:paraId="30D26A5D" w14:textId="77777777" w:rsidR="00DD06B5" w:rsidRPr="0006484A"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изъятие недоимки, пени.</w:t>
      </w:r>
    </w:p>
    <w:p w14:paraId="13474063" w14:textId="77777777" w:rsidR="0039465E" w:rsidRPr="0006484A" w:rsidRDefault="0039465E" w:rsidP="00400C84">
      <w:pPr>
        <w:spacing w:after="0"/>
        <w:ind w:firstLine="709"/>
        <w:jc w:val="both"/>
        <w:rPr>
          <w:rFonts w:ascii="Times New Roman" w:hAnsi="Times New Roman"/>
          <w:sz w:val="24"/>
          <w:szCs w:val="24"/>
        </w:rPr>
      </w:pPr>
    </w:p>
    <w:p w14:paraId="2F7DDE32" w14:textId="77777777" w:rsidR="00DD06B5" w:rsidRPr="0006484A"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35. Виды мер</w:t>
      </w:r>
      <w:r w:rsidR="0039465E" w:rsidRPr="0039465E">
        <w:rPr>
          <w:rFonts w:ascii="Times New Roman" w:hAnsi="Times New Roman"/>
          <w:b/>
          <w:sz w:val="24"/>
          <w:szCs w:val="24"/>
          <w:u w:val="single"/>
        </w:rPr>
        <w:t xml:space="preserve"> административного принуждения:</w:t>
      </w:r>
    </w:p>
    <w:p w14:paraId="0AC201E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меры процессуального обеспечения;</w:t>
      </w:r>
    </w:p>
    <w:p w14:paraId="4FCFB74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административно-предупредительные меры;</w:t>
      </w:r>
    </w:p>
    <w:p w14:paraId="6EB83AF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меры административного пресечения;</w:t>
      </w:r>
    </w:p>
    <w:p w14:paraId="2CBB442A"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административные наказания;</w:t>
      </w:r>
    </w:p>
    <w:p w14:paraId="2732D3B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использование специальных средств;</w:t>
      </w:r>
    </w:p>
    <w:p w14:paraId="63F06F10"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е) административное задержание;</w:t>
      </w:r>
    </w:p>
    <w:p w14:paraId="19E1AE6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ж) административно-восстановительные меры.</w:t>
      </w:r>
    </w:p>
    <w:p w14:paraId="01EB727E"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lastRenderedPageBreak/>
        <w:t>36. Цель применения административно-предупредительных мер:</w:t>
      </w:r>
    </w:p>
    <w:p w14:paraId="4094088A"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14:paraId="0A187BE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б) пресечение </w:t>
      </w:r>
      <w:r w:rsidR="0039465E">
        <w:rPr>
          <w:rFonts w:ascii="Times New Roman" w:hAnsi="Times New Roman"/>
          <w:sz w:val="24"/>
          <w:szCs w:val="24"/>
        </w:rPr>
        <w:t>административных правонарушений</w:t>
      </w:r>
      <w:r w:rsidRPr="00362681">
        <w:rPr>
          <w:rFonts w:ascii="Times New Roman" w:hAnsi="Times New Roman"/>
          <w:sz w:val="24"/>
          <w:szCs w:val="24"/>
        </w:rPr>
        <w:t>;</w:t>
      </w:r>
    </w:p>
    <w:p w14:paraId="68559791" w14:textId="77777777" w:rsidR="00DD06B5" w:rsidRPr="0039465E"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39465E">
        <w:rPr>
          <w:rFonts w:ascii="Times New Roman" w:hAnsi="Times New Roman"/>
          <w:sz w:val="24"/>
          <w:szCs w:val="24"/>
        </w:rPr>
        <w:t>ой безопасности и правопорядка.</w:t>
      </w:r>
    </w:p>
    <w:p w14:paraId="36A4894B" w14:textId="77777777" w:rsidR="0039465E" w:rsidRPr="0006484A" w:rsidRDefault="0039465E" w:rsidP="00400C84">
      <w:pPr>
        <w:spacing w:after="0"/>
        <w:ind w:firstLine="709"/>
        <w:jc w:val="both"/>
        <w:rPr>
          <w:rFonts w:ascii="Times New Roman" w:hAnsi="Times New Roman"/>
          <w:sz w:val="24"/>
          <w:szCs w:val="24"/>
        </w:rPr>
      </w:pPr>
    </w:p>
    <w:p w14:paraId="6133C023"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37. Общие основания для применения мер административного пресечения:</w:t>
      </w:r>
    </w:p>
    <w:p w14:paraId="195ED9E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факт противоправного деяния;</w:t>
      </w:r>
    </w:p>
    <w:p w14:paraId="66DA4EE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состав административного правонарушения;</w:t>
      </w:r>
    </w:p>
    <w:p w14:paraId="6012DC65"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причинение административным правонарушением имущественного ущерба и морального вреда.</w:t>
      </w:r>
    </w:p>
    <w:p w14:paraId="4E9E0A06" w14:textId="77777777" w:rsidR="0039465E" w:rsidRPr="0006484A" w:rsidRDefault="0039465E" w:rsidP="00400C84">
      <w:pPr>
        <w:spacing w:after="0"/>
        <w:ind w:firstLine="709"/>
        <w:jc w:val="both"/>
        <w:rPr>
          <w:rFonts w:ascii="Times New Roman" w:hAnsi="Times New Roman"/>
          <w:sz w:val="24"/>
          <w:szCs w:val="24"/>
        </w:rPr>
      </w:pPr>
    </w:p>
    <w:p w14:paraId="1FF36146"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14:paraId="56E76CC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физического;</w:t>
      </w:r>
    </w:p>
    <w:p w14:paraId="074510E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материального;</w:t>
      </w:r>
    </w:p>
    <w:p w14:paraId="7FA5EBA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психического и физического;</w:t>
      </w:r>
    </w:p>
    <w:p w14:paraId="1B4EEE1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только материального воздействия;</w:t>
      </w:r>
    </w:p>
    <w:p w14:paraId="3E10C2A5" w14:textId="77777777" w:rsidR="00DD06B5" w:rsidRPr="0006484A"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д) </w:t>
      </w:r>
      <w:r w:rsidR="0039465E">
        <w:rPr>
          <w:rFonts w:ascii="Times New Roman" w:hAnsi="Times New Roman"/>
          <w:sz w:val="24"/>
          <w:szCs w:val="24"/>
        </w:rPr>
        <w:t>только физического воздействия.</w:t>
      </w:r>
    </w:p>
    <w:p w14:paraId="24080910" w14:textId="77777777" w:rsidR="0039465E" w:rsidRPr="0006484A" w:rsidRDefault="0039465E" w:rsidP="00400C84">
      <w:pPr>
        <w:spacing w:after="0"/>
        <w:ind w:firstLine="709"/>
        <w:jc w:val="both"/>
        <w:rPr>
          <w:rFonts w:ascii="Times New Roman" w:hAnsi="Times New Roman"/>
          <w:sz w:val="24"/>
          <w:szCs w:val="24"/>
        </w:rPr>
      </w:pPr>
    </w:p>
    <w:p w14:paraId="63506B79"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1F37F7C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меры обеспечения производства по делу об административном правонарушении;</w:t>
      </w:r>
    </w:p>
    <w:p w14:paraId="412A03B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административно-восстановительные меры;</w:t>
      </w:r>
    </w:p>
    <w:p w14:paraId="03DE06BD"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меры административного пресечения;</w:t>
      </w:r>
    </w:p>
    <w:p w14:paraId="77B5200D"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меры административного наказания.</w:t>
      </w:r>
    </w:p>
    <w:p w14:paraId="7A9B970B" w14:textId="77777777" w:rsidR="0039465E" w:rsidRPr="0006484A" w:rsidRDefault="0039465E" w:rsidP="00400C84">
      <w:pPr>
        <w:spacing w:after="0"/>
        <w:ind w:firstLine="709"/>
        <w:jc w:val="both"/>
        <w:rPr>
          <w:rFonts w:ascii="Times New Roman" w:hAnsi="Times New Roman"/>
          <w:sz w:val="24"/>
          <w:szCs w:val="24"/>
        </w:rPr>
      </w:pPr>
    </w:p>
    <w:p w14:paraId="3DFE78CF"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40. Меры обеспечения производства по делу об административном правонарушении:</w:t>
      </w:r>
    </w:p>
    <w:p w14:paraId="666D61C2"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медицинское освидетельствование на состояние опьянения;</w:t>
      </w:r>
    </w:p>
    <w:p w14:paraId="0D4C310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административное задержание;</w:t>
      </w:r>
    </w:p>
    <w:p w14:paraId="3F01ECC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изъятие вещей и документов;</w:t>
      </w:r>
    </w:p>
    <w:p w14:paraId="47E5653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доставление;</w:t>
      </w:r>
    </w:p>
    <w:p w14:paraId="4668971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д) привод;</w:t>
      </w:r>
    </w:p>
    <w:p w14:paraId="357847D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е) залог за арестованное судно;</w:t>
      </w:r>
    </w:p>
    <w:p w14:paraId="62689C5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ж) применение специальных технических средств.</w:t>
      </w:r>
    </w:p>
    <w:p w14:paraId="62433110"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lastRenderedPageBreak/>
        <w:t>41. Законодательство об административных правонарушениях состоит из:</w:t>
      </w:r>
    </w:p>
    <w:p w14:paraId="46BE232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Кодекса РФ об административных правонарушениях и законов субъектов РФ об а</w:t>
      </w:r>
      <w:r w:rsidR="0039465E">
        <w:rPr>
          <w:rFonts w:ascii="Times New Roman" w:hAnsi="Times New Roman"/>
          <w:sz w:val="24"/>
          <w:szCs w:val="24"/>
        </w:rPr>
        <w:t>дминистративных правонарушениях</w:t>
      </w:r>
      <w:r w:rsidRPr="00362681">
        <w:rPr>
          <w:rFonts w:ascii="Times New Roman" w:hAnsi="Times New Roman"/>
          <w:sz w:val="24"/>
          <w:szCs w:val="24"/>
        </w:rPr>
        <w:t>;</w:t>
      </w:r>
    </w:p>
    <w:p w14:paraId="07568D8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14:paraId="1E80DE32"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отраслевых законодательных и подзаконных нормативных правовых актов, содержащих нормы об административной ответственности.</w:t>
      </w:r>
    </w:p>
    <w:p w14:paraId="50D8EFB1" w14:textId="77777777" w:rsidR="0039465E" w:rsidRPr="0006484A" w:rsidRDefault="0039465E" w:rsidP="00400C84">
      <w:pPr>
        <w:spacing w:after="0"/>
        <w:ind w:firstLine="709"/>
        <w:jc w:val="both"/>
        <w:rPr>
          <w:rFonts w:ascii="Times New Roman" w:hAnsi="Times New Roman"/>
          <w:sz w:val="24"/>
          <w:szCs w:val="24"/>
        </w:rPr>
      </w:pPr>
    </w:p>
    <w:p w14:paraId="2D7036BD"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42. Административная ответственность – это:</w:t>
      </w:r>
    </w:p>
    <w:p w14:paraId="44F0B78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14:paraId="61BE22E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применение санкции административно-правовой нормы;</w:t>
      </w:r>
    </w:p>
    <w:p w14:paraId="564D650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наступление неблагоприятных последствий противоправного поведения.</w:t>
      </w:r>
    </w:p>
    <w:p w14:paraId="7229ECCC" w14:textId="77777777" w:rsidR="0039465E" w:rsidRPr="0006484A" w:rsidRDefault="0039465E" w:rsidP="00400C84">
      <w:pPr>
        <w:spacing w:after="0"/>
        <w:ind w:firstLine="709"/>
        <w:jc w:val="both"/>
        <w:rPr>
          <w:rFonts w:ascii="Times New Roman" w:hAnsi="Times New Roman"/>
          <w:sz w:val="24"/>
          <w:szCs w:val="24"/>
        </w:rPr>
      </w:pPr>
    </w:p>
    <w:p w14:paraId="4D6E48D7"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43. Основание для применения мер административной ответственности:</w:t>
      </w:r>
    </w:p>
    <w:p w14:paraId="1AED4E5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а) наличие в действиях </w:t>
      </w:r>
      <w:proofErr w:type="spellStart"/>
      <w:r w:rsidRPr="00362681">
        <w:rPr>
          <w:rFonts w:ascii="Times New Roman" w:hAnsi="Times New Roman"/>
          <w:sz w:val="24"/>
          <w:szCs w:val="24"/>
        </w:rPr>
        <w:t>деликтоспособного</w:t>
      </w:r>
      <w:proofErr w:type="spellEnd"/>
      <w:r w:rsidRPr="00362681">
        <w:rPr>
          <w:rFonts w:ascii="Times New Roman" w:hAnsi="Times New Roman"/>
          <w:sz w:val="24"/>
          <w:szCs w:val="24"/>
        </w:rPr>
        <w:t xml:space="preserve"> лица состава административного правонарушения;</w:t>
      </w:r>
    </w:p>
    <w:p w14:paraId="1CE2A76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3E3D382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несоблюдение обязательных требований актов управления.</w:t>
      </w:r>
    </w:p>
    <w:p w14:paraId="4D9FA47B" w14:textId="77777777" w:rsidR="0039465E" w:rsidRPr="0006484A" w:rsidRDefault="0039465E" w:rsidP="00400C84">
      <w:pPr>
        <w:spacing w:after="0"/>
        <w:ind w:firstLine="709"/>
        <w:jc w:val="both"/>
        <w:rPr>
          <w:rFonts w:ascii="Times New Roman" w:hAnsi="Times New Roman"/>
          <w:sz w:val="24"/>
          <w:szCs w:val="24"/>
        </w:rPr>
      </w:pPr>
    </w:p>
    <w:p w14:paraId="0075CFA4"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44. Административное правонарушение – это:</w:t>
      </w:r>
    </w:p>
    <w:p w14:paraId="42AB689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14:paraId="44D87AE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нарушение административно-правовых норм гражданами и организациями;</w:t>
      </w:r>
    </w:p>
    <w:p w14:paraId="3FEF62C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действие, которое прямо запрещено нормами законов и подзаконных нормативных правовых актов.</w:t>
      </w:r>
    </w:p>
    <w:p w14:paraId="5DAE5AD7" w14:textId="77777777" w:rsidR="0039465E" w:rsidRPr="0006484A" w:rsidRDefault="0039465E" w:rsidP="00400C84">
      <w:pPr>
        <w:spacing w:after="0"/>
        <w:ind w:firstLine="709"/>
        <w:jc w:val="both"/>
        <w:rPr>
          <w:rFonts w:ascii="Times New Roman" w:hAnsi="Times New Roman"/>
          <w:sz w:val="24"/>
          <w:szCs w:val="24"/>
        </w:rPr>
      </w:pPr>
    </w:p>
    <w:p w14:paraId="04DFDA6D"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45. Состав административного правонарушения – это:</w:t>
      </w:r>
      <w:r w:rsidRPr="0039465E">
        <w:rPr>
          <w:rFonts w:ascii="Times New Roman" w:hAnsi="Times New Roman"/>
          <w:b/>
          <w:sz w:val="24"/>
          <w:szCs w:val="24"/>
          <w:u w:val="single"/>
        </w:rPr>
        <w:tab/>
      </w:r>
    </w:p>
    <w:p w14:paraId="1ACB45CA"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совокупность закрепленных законом признаков (элементов), наличие которых может повлечь административную ответственность;</w:t>
      </w:r>
    </w:p>
    <w:p w14:paraId="0341271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мера ответственности за правонарушение;</w:t>
      </w:r>
    </w:p>
    <w:p w14:paraId="75851C2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 xml:space="preserve">в) система закрепленных законом административных взысканий, которые могут друг другом дополняться или </w:t>
      </w:r>
      <w:proofErr w:type="spellStart"/>
      <w:r w:rsidRPr="00362681">
        <w:rPr>
          <w:rFonts w:ascii="Times New Roman" w:hAnsi="Times New Roman"/>
          <w:sz w:val="24"/>
          <w:szCs w:val="24"/>
        </w:rPr>
        <w:t>взаимозаменяться</w:t>
      </w:r>
      <w:proofErr w:type="spellEnd"/>
      <w:r w:rsidRPr="00362681">
        <w:rPr>
          <w:rFonts w:ascii="Times New Roman" w:hAnsi="Times New Roman"/>
          <w:sz w:val="24"/>
          <w:szCs w:val="24"/>
        </w:rPr>
        <w:t>;</w:t>
      </w:r>
    </w:p>
    <w:p w14:paraId="0E9607F9"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несколько (два и более) противоправных деяний, совершенных правонарушителем одновременно.</w:t>
      </w:r>
    </w:p>
    <w:p w14:paraId="2CBC92FB" w14:textId="77777777" w:rsidR="0039465E" w:rsidRPr="0006484A" w:rsidRDefault="0039465E">
      <w:pPr>
        <w:widowControl/>
        <w:suppressAutoHyphens w:val="0"/>
        <w:spacing w:after="0" w:line="240" w:lineRule="auto"/>
        <w:rPr>
          <w:rFonts w:ascii="Times New Roman" w:hAnsi="Times New Roman"/>
          <w:sz w:val="24"/>
          <w:szCs w:val="24"/>
        </w:rPr>
      </w:pPr>
      <w:r w:rsidRPr="0006484A">
        <w:rPr>
          <w:rFonts w:ascii="Times New Roman" w:hAnsi="Times New Roman"/>
          <w:sz w:val="24"/>
          <w:szCs w:val="24"/>
        </w:rPr>
        <w:br w:type="page"/>
      </w:r>
    </w:p>
    <w:p w14:paraId="595F7183"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lastRenderedPageBreak/>
        <w:t>46. Элемент состава административного правонарушения, который заключается в психическом отношении правонарушителя к противоправ</w:t>
      </w:r>
      <w:r w:rsidR="0039465E" w:rsidRPr="0039465E">
        <w:rPr>
          <w:rFonts w:ascii="Times New Roman" w:hAnsi="Times New Roman"/>
          <w:b/>
          <w:sz w:val="24"/>
          <w:szCs w:val="24"/>
          <w:u w:val="single"/>
        </w:rPr>
        <w:t>ному деянию и его последствиям:</w:t>
      </w:r>
    </w:p>
    <w:p w14:paraId="3D928F9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субъективная сторона;</w:t>
      </w:r>
    </w:p>
    <w:p w14:paraId="3A9CA93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объективная сторона;</w:t>
      </w:r>
    </w:p>
    <w:p w14:paraId="271496B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субъект;</w:t>
      </w:r>
    </w:p>
    <w:p w14:paraId="5BE7E93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объект.</w:t>
      </w:r>
    </w:p>
    <w:p w14:paraId="6AEAB5EC" w14:textId="77777777" w:rsidR="0039465E" w:rsidRPr="0006484A" w:rsidRDefault="0039465E" w:rsidP="00400C84">
      <w:pPr>
        <w:spacing w:after="0"/>
        <w:ind w:firstLine="709"/>
        <w:jc w:val="both"/>
        <w:rPr>
          <w:rFonts w:ascii="Times New Roman" w:hAnsi="Times New Roman"/>
          <w:sz w:val="24"/>
          <w:szCs w:val="24"/>
        </w:rPr>
      </w:pPr>
    </w:p>
    <w:p w14:paraId="495221DC"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47. Обстоятельством, отягчающим административную ответственность, является совершение правонарушения:</w:t>
      </w:r>
    </w:p>
    <w:p w14:paraId="6EE9C9F7"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в условиях стихийного бедствия или при других чрезвычайных обстоятельствах;</w:t>
      </w:r>
    </w:p>
    <w:p w14:paraId="19F5E8CB"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беременной женщиной или женщиной, имеющей ребенка в возрасте до одного года;</w:t>
      </w:r>
    </w:p>
    <w:p w14:paraId="09F0622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под влиянием сильного душевного волнения;</w:t>
      </w:r>
    </w:p>
    <w:p w14:paraId="65F1502C"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несовершеннолетним.</w:t>
      </w:r>
    </w:p>
    <w:p w14:paraId="759D8D0F" w14:textId="77777777" w:rsidR="0039465E" w:rsidRPr="0006484A" w:rsidRDefault="0039465E" w:rsidP="00400C84">
      <w:pPr>
        <w:spacing w:after="0"/>
        <w:ind w:firstLine="709"/>
        <w:jc w:val="both"/>
        <w:rPr>
          <w:rFonts w:ascii="Times New Roman" w:hAnsi="Times New Roman"/>
          <w:sz w:val="24"/>
          <w:szCs w:val="24"/>
        </w:rPr>
      </w:pPr>
    </w:p>
    <w:p w14:paraId="383979ED"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48. Субъекты административной ответственности:</w:t>
      </w:r>
    </w:p>
    <w:p w14:paraId="10074E25"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физические и юридические лица;</w:t>
      </w:r>
    </w:p>
    <w:p w14:paraId="034D9B24"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граждане РФ и организации;</w:t>
      </w:r>
    </w:p>
    <w:p w14:paraId="5345624F"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граждане РФ и должностные лица.</w:t>
      </w:r>
    </w:p>
    <w:p w14:paraId="27D94D51" w14:textId="77777777" w:rsidR="0039465E" w:rsidRPr="0006484A" w:rsidRDefault="0039465E" w:rsidP="00400C84">
      <w:pPr>
        <w:spacing w:after="0"/>
        <w:ind w:firstLine="709"/>
        <w:jc w:val="both"/>
        <w:rPr>
          <w:rFonts w:ascii="Times New Roman" w:hAnsi="Times New Roman"/>
          <w:sz w:val="24"/>
          <w:szCs w:val="24"/>
        </w:rPr>
      </w:pPr>
    </w:p>
    <w:p w14:paraId="5677D406"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49. Возраст, по достижении которого наступает административная ответственность физического лица:</w:t>
      </w:r>
    </w:p>
    <w:p w14:paraId="4E0DBB7A"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16 лет;</w:t>
      </w:r>
    </w:p>
    <w:p w14:paraId="7FDE143A"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14 лет;</w:t>
      </w:r>
    </w:p>
    <w:p w14:paraId="05BAFE45"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18 лет;</w:t>
      </w:r>
    </w:p>
    <w:p w14:paraId="71B940A8"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21 год.</w:t>
      </w:r>
    </w:p>
    <w:p w14:paraId="6AF25195" w14:textId="77777777" w:rsidR="0039465E" w:rsidRPr="00D665D0" w:rsidRDefault="0039465E" w:rsidP="00400C84">
      <w:pPr>
        <w:spacing w:after="0"/>
        <w:ind w:firstLine="709"/>
        <w:jc w:val="both"/>
        <w:rPr>
          <w:rFonts w:ascii="Times New Roman" w:hAnsi="Times New Roman"/>
          <w:sz w:val="24"/>
          <w:szCs w:val="24"/>
        </w:rPr>
      </w:pPr>
    </w:p>
    <w:p w14:paraId="6D30B856" w14:textId="77777777" w:rsidR="00DD06B5" w:rsidRPr="0039465E" w:rsidRDefault="002A0BBC" w:rsidP="00400C84">
      <w:pPr>
        <w:spacing w:after="0"/>
        <w:ind w:firstLine="709"/>
        <w:jc w:val="both"/>
        <w:rPr>
          <w:rFonts w:ascii="Times New Roman" w:hAnsi="Times New Roman"/>
          <w:b/>
          <w:sz w:val="24"/>
          <w:szCs w:val="24"/>
          <w:u w:val="single"/>
        </w:rPr>
      </w:pPr>
      <w:r w:rsidRPr="0039465E">
        <w:rPr>
          <w:rFonts w:ascii="Times New Roman" w:hAnsi="Times New Roman"/>
          <w:b/>
          <w:sz w:val="24"/>
          <w:szCs w:val="24"/>
          <w:u w:val="single"/>
        </w:rPr>
        <w:t>50. Орган, имеющий право назначать такие административные наказания, как административное выдворение иностранного гражданина за пределы РФ и административный арест:</w:t>
      </w:r>
    </w:p>
    <w:p w14:paraId="011CBB26"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а) суд;</w:t>
      </w:r>
    </w:p>
    <w:p w14:paraId="464456AE"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б) орган внутренних дел;</w:t>
      </w:r>
    </w:p>
    <w:p w14:paraId="46BE1BB1"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в) административная комиссия;</w:t>
      </w:r>
    </w:p>
    <w:p w14:paraId="06392960" w14:textId="77777777" w:rsidR="00DD06B5" w:rsidRPr="00362681" w:rsidRDefault="002A0BBC" w:rsidP="00400C84">
      <w:pPr>
        <w:spacing w:after="0"/>
        <w:ind w:firstLine="709"/>
        <w:jc w:val="both"/>
        <w:rPr>
          <w:rFonts w:ascii="Times New Roman" w:hAnsi="Times New Roman"/>
          <w:sz w:val="24"/>
          <w:szCs w:val="24"/>
        </w:rPr>
      </w:pPr>
      <w:r w:rsidRPr="00362681">
        <w:rPr>
          <w:rFonts w:ascii="Times New Roman" w:hAnsi="Times New Roman"/>
          <w:sz w:val="24"/>
          <w:szCs w:val="24"/>
        </w:rPr>
        <w:t>г) специальный надзорный орган.</w:t>
      </w:r>
    </w:p>
    <w:p w14:paraId="59F4F3B5" w14:textId="77777777" w:rsidR="00DD06B5" w:rsidRPr="00362681" w:rsidRDefault="00DD06B5" w:rsidP="00400C84">
      <w:pPr>
        <w:spacing w:after="0"/>
        <w:ind w:firstLine="709"/>
        <w:jc w:val="both"/>
        <w:rPr>
          <w:rFonts w:ascii="Times New Roman" w:hAnsi="Times New Roman"/>
          <w:iCs/>
          <w:sz w:val="24"/>
          <w:szCs w:val="24"/>
        </w:rPr>
      </w:pPr>
    </w:p>
    <w:p w14:paraId="25364A8F" w14:textId="77777777" w:rsidR="00DD06B5" w:rsidRPr="00362681" w:rsidRDefault="00DD06B5" w:rsidP="00400C84">
      <w:pPr>
        <w:spacing w:after="0"/>
        <w:ind w:firstLine="709"/>
        <w:jc w:val="both"/>
        <w:rPr>
          <w:rFonts w:ascii="Times New Roman" w:hAnsi="Times New Roman"/>
          <w:iCs/>
          <w:sz w:val="24"/>
          <w:szCs w:val="24"/>
        </w:rPr>
      </w:pPr>
    </w:p>
    <w:p w14:paraId="5CFF9D54" w14:textId="30854DF9" w:rsidR="00DD06B5" w:rsidRPr="001327BB" w:rsidRDefault="00DD06B5" w:rsidP="00D665D0">
      <w:pPr>
        <w:spacing w:after="0"/>
        <w:ind w:left="709"/>
        <w:jc w:val="both"/>
        <w:rPr>
          <w:rFonts w:ascii="Times New Roman" w:hAnsi="Times New Roman"/>
          <w:iCs/>
          <w:sz w:val="24"/>
          <w:szCs w:val="24"/>
        </w:rPr>
      </w:pPr>
    </w:p>
    <w:sectPr w:rsidR="00DD06B5" w:rsidRPr="001327BB">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981F" w14:textId="77777777" w:rsidR="00E35897" w:rsidRDefault="00E35897">
      <w:pPr>
        <w:spacing w:line="240" w:lineRule="auto"/>
      </w:pPr>
      <w:r>
        <w:separator/>
      </w:r>
    </w:p>
  </w:endnote>
  <w:endnote w:type="continuationSeparator" w:id="0">
    <w:p w14:paraId="585F45A9" w14:textId="77777777" w:rsidR="00E35897" w:rsidRDefault="00E35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Times New Roman"/>
    <w:charset w:val="01"/>
    <w:family w:val="roman"/>
    <w:pitch w:val="default"/>
  </w:font>
  <w:font w:name="PingFang SC">
    <w:charset w:val="86"/>
    <w:family w:val="auto"/>
    <w:pitch w:val="default"/>
    <w:sig w:usb0="00000000" w:usb1="00000000" w:usb2="00000000" w:usb3="00000000" w:csb0="0016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BD11" w14:textId="77777777" w:rsidR="00E35897" w:rsidRDefault="00E35897">
      <w:pPr>
        <w:spacing w:after="0"/>
      </w:pPr>
      <w:r>
        <w:separator/>
      </w:r>
    </w:p>
  </w:footnote>
  <w:footnote w:type="continuationSeparator" w:id="0">
    <w:p w14:paraId="08601302" w14:textId="77777777" w:rsidR="00E35897" w:rsidRDefault="00E358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rPr>
        <w:rFonts w:hint="default"/>
        <w:b w:val="0"/>
        <w:bCs w:val="0"/>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6B5"/>
    <w:rsid w:val="0006484A"/>
    <w:rsid w:val="00125B3E"/>
    <w:rsid w:val="001327BB"/>
    <w:rsid w:val="001D16EC"/>
    <w:rsid w:val="002200BD"/>
    <w:rsid w:val="002A0BBC"/>
    <w:rsid w:val="00362681"/>
    <w:rsid w:val="0039465E"/>
    <w:rsid w:val="00400C84"/>
    <w:rsid w:val="00430627"/>
    <w:rsid w:val="005157D8"/>
    <w:rsid w:val="00556B30"/>
    <w:rsid w:val="005616C8"/>
    <w:rsid w:val="00721454"/>
    <w:rsid w:val="00A06A6B"/>
    <w:rsid w:val="00A1524B"/>
    <w:rsid w:val="00BA5F7D"/>
    <w:rsid w:val="00BB2326"/>
    <w:rsid w:val="00C34D8B"/>
    <w:rsid w:val="00CE6DD5"/>
    <w:rsid w:val="00D665D0"/>
    <w:rsid w:val="00DD06B5"/>
    <w:rsid w:val="00DE0877"/>
    <w:rsid w:val="00E35897"/>
    <w:rsid w:val="00EC2D38"/>
    <w:rsid w:val="1CB7963F"/>
    <w:rsid w:val="544FE29E"/>
    <w:rsid w:val="5BEF0C48"/>
    <w:rsid w:val="6FE6BCC5"/>
    <w:rsid w:val="79BFDDA8"/>
    <w:rsid w:val="7CFB8F8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C000"/>
  <w15:docId w15:val="{5B055608-447B-4D55-8BB3-C6E59585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 w:type="paragraph" w:styleId="a9">
    <w:name w:val="List Paragraph"/>
    <w:basedOn w:val="a"/>
    <w:uiPriority w:val="99"/>
    <w:unhideWhenUsed/>
    <w:rsid w:val="00515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27</Pages>
  <Words>8875</Words>
  <Characters>50594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23</cp:revision>
  <dcterms:created xsi:type="dcterms:W3CDTF">2022-03-11T03:01:00Z</dcterms:created>
  <dcterms:modified xsi:type="dcterms:W3CDTF">2026-05-12T07:41:00Z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