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DA74" w14:textId="547C7F27" w:rsidR="00F12C76" w:rsidRPr="00DB135D" w:rsidRDefault="00DB135D" w:rsidP="00DB135D">
      <w:pPr>
        <w:spacing w:after="0"/>
        <w:ind w:firstLine="709"/>
        <w:jc w:val="right"/>
        <w:rPr>
          <w:b/>
          <w:bCs/>
        </w:rPr>
      </w:pPr>
      <w:r w:rsidRPr="00DB135D">
        <w:rPr>
          <w:b/>
          <w:bCs/>
        </w:rPr>
        <w:t>Приложение</w:t>
      </w:r>
    </w:p>
    <w:p w14:paraId="3681AE03" w14:textId="77777777" w:rsidR="00DB135D" w:rsidRPr="00DB135D" w:rsidRDefault="00DB135D" w:rsidP="00DB135D">
      <w:pPr>
        <w:spacing w:after="0"/>
        <w:ind w:firstLine="709"/>
        <w:jc w:val="right"/>
        <w:rPr>
          <w:b/>
          <w:bCs/>
        </w:rPr>
      </w:pPr>
    </w:p>
    <w:p w14:paraId="444F8DBA" w14:textId="7D83DE0C" w:rsidR="00DB135D" w:rsidRPr="00DB135D" w:rsidRDefault="00DB135D" w:rsidP="00DB135D">
      <w:pPr>
        <w:spacing w:after="0"/>
        <w:jc w:val="center"/>
        <w:rPr>
          <w:b/>
          <w:bCs/>
        </w:rPr>
      </w:pPr>
      <w:r w:rsidRPr="00DB135D">
        <w:rPr>
          <w:b/>
          <w:bCs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0E0C2FD" w14:textId="146A1045" w:rsidR="00B479C8" w:rsidRPr="00B479C8" w:rsidRDefault="00A17F08" w:rsidP="00B479C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Pr="00A17F08">
        <w:rPr>
          <w:b/>
          <w:bCs/>
          <w:szCs w:val="28"/>
        </w:rPr>
        <w:t>Организационно-правовое обеспечение правоохранительной деятельности на транспорте</w:t>
      </w:r>
      <w:r>
        <w:rPr>
          <w:b/>
          <w:bCs/>
          <w:szCs w:val="28"/>
        </w:rPr>
        <w:t>»</w:t>
      </w:r>
    </w:p>
    <w:p w14:paraId="6CD4CABA" w14:textId="77777777" w:rsidR="00B479C8" w:rsidRPr="00817388" w:rsidRDefault="00B479C8" w:rsidP="00B479C8">
      <w:pPr>
        <w:spacing w:after="0"/>
        <w:jc w:val="both"/>
      </w:pPr>
    </w:p>
    <w:p w14:paraId="3F30CCC7" w14:textId="20344AAD" w:rsidR="00A17F08" w:rsidRPr="0076178B" w:rsidRDefault="00DB135D" w:rsidP="0076178B">
      <w:pPr>
        <w:spacing w:after="0"/>
        <w:jc w:val="both"/>
        <w:rPr>
          <w:b/>
          <w:bCs/>
          <w:noProof/>
          <w:szCs w:val="28"/>
        </w:rPr>
      </w:pPr>
      <w:r w:rsidRPr="0076178B">
        <w:rPr>
          <w:b/>
          <w:bCs/>
        </w:rPr>
        <w:t>Оценка знаний, умений, навыков по компетенциям:</w:t>
      </w:r>
      <w:r w:rsidR="0076178B" w:rsidRPr="0076178B">
        <w:rPr>
          <w:b/>
          <w:bCs/>
        </w:rPr>
        <w:t xml:space="preserve"> </w:t>
      </w:r>
      <w:r w:rsidR="00A17F08" w:rsidRPr="0076178B">
        <w:rPr>
          <w:b/>
          <w:bCs/>
          <w:noProof/>
          <w:szCs w:val="28"/>
        </w:rPr>
        <w:t>ПК-1</w:t>
      </w:r>
      <w:r w:rsidR="0076178B" w:rsidRPr="0076178B">
        <w:rPr>
          <w:b/>
          <w:bCs/>
          <w:noProof/>
          <w:szCs w:val="28"/>
        </w:rPr>
        <w:t xml:space="preserve">, </w:t>
      </w:r>
      <w:r w:rsidR="00A17F08" w:rsidRPr="0076178B">
        <w:rPr>
          <w:b/>
          <w:bCs/>
          <w:noProof/>
          <w:szCs w:val="28"/>
        </w:rPr>
        <w:t xml:space="preserve">ПК-8 </w:t>
      </w:r>
    </w:p>
    <w:p w14:paraId="4F494809" w14:textId="77777777" w:rsidR="0076178B" w:rsidRPr="0076178B" w:rsidRDefault="0076178B" w:rsidP="0076178B">
      <w:pPr>
        <w:spacing w:after="0"/>
        <w:jc w:val="both"/>
        <w:rPr>
          <w:b/>
          <w:bCs/>
          <w:color w:val="000000"/>
          <w:szCs w:val="28"/>
        </w:rPr>
      </w:pPr>
    </w:p>
    <w:p w14:paraId="006BE50E" w14:textId="496E777F" w:rsidR="00DB135D" w:rsidRPr="0076178B" w:rsidRDefault="00DB135D" w:rsidP="00DB135D">
      <w:pPr>
        <w:spacing w:after="0" w:line="276" w:lineRule="auto"/>
        <w:ind w:right="-108"/>
        <w:jc w:val="both"/>
        <w:rPr>
          <w:b/>
          <w:bCs/>
          <w:noProof/>
          <w:szCs w:val="28"/>
        </w:rPr>
      </w:pPr>
      <w:r w:rsidRPr="0076178B">
        <w:rPr>
          <w:b/>
          <w:bCs/>
          <w:noProof/>
          <w:szCs w:val="28"/>
        </w:rPr>
        <w:t xml:space="preserve">Семестр изучения: </w:t>
      </w:r>
      <w:r w:rsidR="00A17F08" w:rsidRPr="0076178B">
        <w:rPr>
          <w:b/>
          <w:bCs/>
          <w:noProof/>
          <w:szCs w:val="28"/>
        </w:rPr>
        <w:t>1</w:t>
      </w:r>
    </w:p>
    <w:p w14:paraId="27BFA7D5" w14:textId="77777777" w:rsidR="005A2453" w:rsidRDefault="005A2453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CBA052E" w14:textId="79D54A03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При проведении промежуточной </w:t>
      </w:r>
      <w:r w:rsidRPr="00AF3F32">
        <w:rPr>
          <w:bCs/>
          <w:noProof/>
          <w:szCs w:val="28"/>
        </w:rPr>
        <w:t>аттестации (</w:t>
      </w:r>
      <w:r w:rsidR="00E17719">
        <w:rPr>
          <w:bCs/>
          <w:noProof/>
          <w:szCs w:val="28"/>
        </w:rPr>
        <w:t>зачет</w:t>
      </w:r>
      <w:r w:rsidRPr="00AF3F32">
        <w:rPr>
          <w:bCs/>
          <w:noProof/>
          <w:szCs w:val="28"/>
        </w:rPr>
        <w:t>)</w:t>
      </w:r>
      <w:r>
        <w:rPr>
          <w:bCs/>
          <w:noProof/>
          <w:szCs w:val="28"/>
        </w:rPr>
        <w:t xml:space="preserve"> обучающему предлагается ответить на 2 вопроса из билета.</w:t>
      </w:r>
    </w:p>
    <w:p w14:paraId="51691E9B" w14:textId="77777777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B0AF305" w14:textId="7CD7AEA8" w:rsidR="00DB135D" w:rsidRDefault="00DB135D" w:rsidP="00DB135D">
      <w:pPr>
        <w:spacing w:after="0" w:line="276" w:lineRule="auto"/>
        <w:ind w:right="-108"/>
        <w:jc w:val="center"/>
        <w:rPr>
          <w:b/>
          <w:noProof/>
          <w:szCs w:val="28"/>
        </w:rPr>
      </w:pPr>
      <w:r w:rsidRPr="00DB135D">
        <w:rPr>
          <w:b/>
          <w:noProof/>
          <w:szCs w:val="28"/>
        </w:rPr>
        <w:t xml:space="preserve">Примерный перечень вопросов на </w:t>
      </w:r>
      <w:r w:rsidR="00E17719">
        <w:rPr>
          <w:b/>
          <w:noProof/>
          <w:szCs w:val="28"/>
        </w:rPr>
        <w:t>зачет</w:t>
      </w:r>
    </w:p>
    <w:p w14:paraId="6EED7893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27379B1C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1. Понятие транспортной безопасности как объекта правоохранительной деятельности</w:t>
      </w:r>
    </w:p>
    <w:p w14:paraId="1B4656D1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2. Стратегическое планирование в сфере транспортной безопасности Российской Федерации</w:t>
      </w:r>
    </w:p>
    <w:p w14:paraId="747D5B00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3. Правовые основы транспортной безопасности: система нормативных правовых актов</w:t>
      </w:r>
    </w:p>
    <w:p w14:paraId="08190F5B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4. Система нормативных правовых актов, регулирующих правоохранительную деятельность в сфере транспортной безопасности</w:t>
      </w:r>
    </w:p>
    <w:p w14:paraId="446ECF61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5. Понятие и классификация объектов транспортной инфраструктуры и транспортных средств</w:t>
      </w:r>
    </w:p>
    <w:p w14:paraId="6A16945A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6. Правовой статус субъектов обеспечения транспортной безопасности</w:t>
      </w:r>
    </w:p>
    <w:p w14:paraId="7F4631E9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7. Полномочия правоохранительных органов на транспорте: общая характеристика</w:t>
      </w:r>
    </w:p>
    <w:p w14:paraId="42F5A318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8. Организационная структура транспортной полиции и её компетенция</w:t>
      </w:r>
    </w:p>
    <w:p w14:paraId="647E957A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9. Правовое регулирование деятельности органов внутренних дел на транспорте</w:t>
      </w:r>
    </w:p>
    <w:p w14:paraId="67394747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10. Особенности охраны общественного порядка на объектах транспортной инфраструктуры</w:t>
      </w:r>
    </w:p>
    <w:p w14:paraId="1B706675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11. Организация досмотровых мероприятий на транспорте: правовые основания и порядок проведения</w:t>
      </w:r>
    </w:p>
    <w:p w14:paraId="42174D0D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12. Процессуальные нормы при составлении процессуальных документов на транспорте</w:t>
      </w:r>
    </w:p>
    <w:p w14:paraId="12F3CE8E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13. Система и структура транспортной прокуратуры</w:t>
      </w:r>
    </w:p>
    <w:p w14:paraId="2E47E777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14. Прокурорский надзор за исполнением законов о транспортной безопасности</w:t>
      </w:r>
    </w:p>
    <w:p w14:paraId="17879DD2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lastRenderedPageBreak/>
        <w:t>15. Надзорная деятельность транспортной прокуратуры за соблюдением прав граждан</w:t>
      </w:r>
    </w:p>
    <w:p w14:paraId="48BE2FBF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16. Надзор транспортной прокуратуры за деятельностью органов дознания и следствия на транспорте</w:t>
      </w:r>
    </w:p>
    <w:p w14:paraId="433A7D8A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17. Надзор транспортной прокуратуры за антитеррористической защищенностью объектов транспортной инфраструктуры</w:t>
      </w:r>
    </w:p>
    <w:p w14:paraId="35EEF817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18. Следственные органы Следственного комитета РФ на транспорте: система и структура</w:t>
      </w:r>
    </w:p>
    <w:p w14:paraId="2BB065D8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19. Подследственность преступлений в сфере транспортной безопасности</w:t>
      </w:r>
    </w:p>
    <w:p w14:paraId="293FE0FE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20. Проблемы расследования транспортных преступлений на современном этапе</w:t>
      </w:r>
    </w:p>
    <w:p w14:paraId="12A73BBB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21. Место и роль органов ФСБ России в системе обеспечения транспортной безопасности</w:t>
      </w:r>
    </w:p>
    <w:p w14:paraId="34AB250A" w14:textId="5026E628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 xml:space="preserve">22. </w:t>
      </w:r>
      <w:r>
        <w:rPr>
          <w:bCs/>
          <w:noProof/>
          <w:szCs w:val="28"/>
        </w:rPr>
        <w:t xml:space="preserve">Уголовная ответственность за совершение преступлений против безопасности движения и эксплуатации транспорта </w:t>
      </w:r>
    </w:p>
    <w:p w14:paraId="24B8BBA3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23. Основные направления деятельности ФСБ на объектах транспортной инфраструктуры</w:t>
      </w:r>
    </w:p>
    <w:p w14:paraId="5E032F3C" w14:textId="3E171B03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 xml:space="preserve">24. Взаимодействие </w:t>
      </w:r>
      <w:r>
        <w:rPr>
          <w:bCs/>
          <w:noProof/>
          <w:szCs w:val="28"/>
        </w:rPr>
        <w:t>правоохранительных органов на транспорте с судебной системой и институтами гражданского общества</w:t>
      </w:r>
    </w:p>
    <w:p w14:paraId="3B37F487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25. Проблемы координации деятельности правоохранительных органов на транспорте</w:t>
      </w:r>
    </w:p>
    <w:p w14:paraId="6CACAFD0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26. Правоохранительная деятельность на железнодорожном транспорте: правовое регулирование и особенности</w:t>
      </w:r>
    </w:p>
    <w:p w14:paraId="37E1B76C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27. Правоохранительная деятельность на воздушном транспорте: правовое регулирование и особенности</w:t>
      </w:r>
    </w:p>
    <w:p w14:paraId="6946839F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28. Правоохранительная деятельность на морском транспорте: правовое регулирование и особенности</w:t>
      </w:r>
    </w:p>
    <w:p w14:paraId="51345F59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29. Правоохранительная деятельность на внутреннем водном транспорте: правовое регулирование и особенности</w:t>
      </w:r>
    </w:p>
    <w:p w14:paraId="613ACB72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30. Правоохранительная деятельность на автомобильном транспорте: правовое регулирование и особенности</w:t>
      </w:r>
    </w:p>
    <w:p w14:paraId="279BC6C2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31. Правоохранительная деятельность на городском электрическом транспорте: правовое регулирование и особенности</w:t>
      </w:r>
    </w:p>
    <w:p w14:paraId="1E24BAFF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32. Негосударственные субъекты обеспечения транспортной безопасности: система и правовой статус</w:t>
      </w:r>
    </w:p>
    <w:p w14:paraId="02269D29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33. Правовое регулирование деятельности негосударственных субъектов в сфере транспортной безопасности</w:t>
      </w:r>
    </w:p>
    <w:p w14:paraId="1E67DD2D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34. Полномочия негосударственных субъектов обеспечения транспортной безопасности</w:t>
      </w:r>
    </w:p>
    <w:p w14:paraId="119CD26E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lastRenderedPageBreak/>
        <w:t>35. Взаимодействие негосударственных субъектов с правоохранительными органами на транспорте</w:t>
      </w:r>
    </w:p>
    <w:p w14:paraId="48419097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36. Общие проблемы нормативного правового регулирования правоохранительной деятельности на транспорте</w:t>
      </w:r>
    </w:p>
    <w:p w14:paraId="1654C767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37. Проблемы организации правоохранительной деятельности в сфере транспортной безопасности</w:t>
      </w:r>
    </w:p>
    <w:p w14:paraId="4D726607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38. Противодействие незаконному использованию беспилотных воздушных судов на объектах транспорта</w:t>
      </w:r>
    </w:p>
    <w:p w14:paraId="38C0E971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39. Противодействие незаконному использованию беспилотных наземных транспортных средств</w:t>
      </w:r>
    </w:p>
    <w:p w14:paraId="5BC87827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40. Противодействие незаконному использованию беспилотных водных транспортных средств</w:t>
      </w:r>
    </w:p>
    <w:p w14:paraId="34B663C9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41. Правоохранительная деятельность в сфере транспортной безопасности в условиях специальных правовых режимов</w:t>
      </w:r>
    </w:p>
    <w:p w14:paraId="541ED3E9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42. Квалифицированное применение нормативных правовых актов при осуществлении надзорных функций на транспорте</w:t>
      </w:r>
    </w:p>
    <w:p w14:paraId="3DB46CD5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43. Квалифицированное применение нормативных правовых актов при осуществлении контрольных функций на транспорте</w:t>
      </w:r>
    </w:p>
    <w:p w14:paraId="4DC00364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44. Навыки составления процессуальных документов с соблюдением требований материального права</w:t>
      </w:r>
    </w:p>
    <w:p w14:paraId="5A4EEF44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45. Навыки составления служебных документов с соблюдением требований процессуального права</w:t>
      </w:r>
    </w:p>
    <w:p w14:paraId="213DD8AD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46. Правовой анализ и оценка законности действий участников правоотношений в сфере транспортной безопасности</w:t>
      </w:r>
    </w:p>
    <w:p w14:paraId="5CAE1793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47. Особенности проведения досмотровых мероприятий на различных видах транспорта</w:t>
      </w:r>
    </w:p>
    <w:p w14:paraId="1DCB3B1F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48. Юридическая ответственность за нарушения законодательства о транспортной безопасности</w:t>
      </w:r>
    </w:p>
    <w:p w14:paraId="18A7CA23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49. Перспективы развития организационно-правового обеспечения правоохранительной деятельности на транспорте</w:t>
      </w:r>
    </w:p>
    <w:p w14:paraId="48A5ED89" w14:textId="78026B31" w:rsidR="00E17719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50. Актуальные проблемы судебной практики по делам о транспортных преступлениях и правонарушениях</w:t>
      </w:r>
    </w:p>
    <w:p w14:paraId="326D57D2" w14:textId="77777777" w:rsid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7A8209FB" w14:textId="77777777" w:rsidR="0076178B" w:rsidRDefault="0076178B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657419C4" w14:textId="77777777" w:rsidR="0076178B" w:rsidRDefault="0076178B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445523B6" w14:textId="77777777" w:rsidR="0076178B" w:rsidRDefault="0076178B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0A6D796E" w14:textId="77777777" w:rsidR="0076178B" w:rsidRDefault="0076178B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163968FD" w14:textId="77777777" w:rsidR="0076178B" w:rsidRDefault="0076178B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5E46E78" w14:textId="495D7050" w:rsidR="00B479C8" w:rsidRDefault="00B479C8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76178B">
        <w:rPr>
          <w:bCs/>
          <w:noProof/>
          <w:szCs w:val="28"/>
        </w:rPr>
        <w:lastRenderedPageBreak/>
        <w:t>При проведении текущего контроля обучающемуся необходимо подготовить проект по одной из предложенных тем</w:t>
      </w:r>
      <w:r w:rsidR="0076178B">
        <w:rPr>
          <w:bCs/>
          <w:noProof/>
          <w:szCs w:val="28"/>
        </w:rPr>
        <w:t>.</w:t>
      </w:r>
    </w:p>
    <w:p w14:paraId="4A1FD0EA" w14:textId="77777777" w:rsidR="0076178B" w:rsidRPr="0076178B" w:rsidRDefault="0076178B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0E37AD41" w14:textId="39CFD490" w:rsidR="00B479C8" w:rsidRDefault="00B479C8" w:rsidP="00B479C8">
      <w:pPr>
        <w:spacing w:after="0" w:line="276" w:lineRule="auto"/>
        <w:ind w:right="-108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Примерная тематика проектных работ</w:t>
      </w:r>
    </w:p>
    <w:p w14:paraId="77044C36" w14:textId="77777777" w:rsidR="00E17719" w:rsidRPr="00E17719" w:rsidRDefault="00E17719" w:rsidP="00E17719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74A529E0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1. Актуальные проблемы нормативно-правового регулирования транспортной безопасности в Российской Федерации</w:t>
      </w:r>
    </w:p>
    <w:p w14:paraId="7F447F7E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2. Проблемы разграничения компетенции между правоохранительными органами на транспорте</w:t>
      </w:r>
    </w:p>
    <w:p w14:paraId="01DBEE34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3. Актуальные проблемы взаимодействия транспортной полиции и подразделений транспортной безопасности</w:t>
      </w:r>
    </w:p>
    <w:p w14:paraId="6D4DE3E1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4. Проблемы координации деятельности органов ФСБ и МВД на объектах транспортной инфраструктуры</w:t>
      </w:r>
    </w:p>
    <w:p w14:paraId="602C2846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5. Актуальные проблемы прокурорского надзора за исполнением законов о транспортной безопасности</w:t>
      </w:r>
    </w:p>
    <w:p w14:paraId="1911E7D0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6. Проблемы расследования транспортных преступлений на современном этапе</w:t>
      </w:r>
    </w:p>
    <w:p w14:paraId="5EF6DCFE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7. Актуальные проблемы подследственности преступлений в сфере транспортной безопасности</w:t>
      </w:r>
    </w:p>
    <w:p w14:paraId="3F88F296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8. Проблемы доказывания при расследовании преступлений на железнодорожном транспорте</w:t>
      </w:r>
    </w:p>
    <w:p w14:paraId="03CF3711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9. Актуальные проблемы обеспечения антитеррористической защищенности объектов транспортной инфраструктуры</w:t>
      </w:r>
    </w:p>
    <w:p w14:paraId="3F804119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10. Проблемы правового регулирования досмотровых мероприятий на транспорте</w:t>
      </w:r>
    </w:p>
    <w:p w14:paraId="364E1F38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11. Актуальные проблемы противодействия незаконному использованию беспилотных воздушных судов на транспорте</w:t>
      </w:r>
    </w:p>
    <w:p w14:paraId="6E107797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12. Проблемы правового регулирования эксплуатации беспилотных наземных транспортных средств</w:t>
      </w:r>
    </w:p>
    <w:p w14:paraId="08C8CA4E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13. Актуальные проблемы правоохранительной деятельности на транспорте в условиях специальных правовых режимов</w:t>
      </w:r>
    </w:p>
    <w:p w14:paraId="1A05BBEC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14. Проблемы реализации полномочий негосударственными субъектами обеспечения транспортной безопасности</w:t>
      </w:r>
    </w:p>
    <w:p w14:paraId="69071F4E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15. Актуальные проблемы взаимодействия государства и частных охранных организаций на транспорте</w:t>
      </w:r>
    </w:p>
    <w:p w14:paraId="5148D39E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16. Проблемы правового статуса подразделений транспортной безопасности</w:t>
      </w:r>
    </w:p>
    <w:p w14:paraId="71EB3DE5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17. Актуальные проблемы судебной практики по делам о транспортных преступлениях</w:t>
      </w:r>
    </w:p>
    <w:p w14:paraId="68B270CD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18. Проблемы квалификации преступлений против безопасности движения и эксплуатации транспорта</w:t>
      </w:r>
    </w:p>
    <w:p w14:paraId="209E56FE" w14:textId="77777777" w:rsidR="00A17F08" w:rsidRPr="00A17F0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lastRenderedPageBreak/>
        <w:t>19. Актуальные проблемы правового регулирования транспортной безопасности на воздушном транспорте</w:t>
      </w:r>
    </w:p>
    <w:p w14:paraId="17D9DC0B" w14:textId="757C250A" w:rsidR="00B479C8" w:rsidRPr="00B479C8" w:rsidRDefault="00A17F08" w:rsidP="00A17F0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A17F08">
        <w:rPr>
          <w:bCs/>
          <w:noProof/>
          <w:szCs w:val="28"/>
        </w:rPr>
        <w:t>20. Проблемы и перспективы совершенствования организационно-правового обеспечения правоохранительной деятельности на транспорте</w:t>
      </w:r>
    </w:p>
    <w:sectPr w:rsidR="00B479C8" w:rsidRPr="00B479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74F3"/>
    <w:multiLevelType w:val="multilevel"/>
    <w:tmpl w:val="E3EC567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18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C9"/>
    <w:rsid w:val="000D4C27"/>
    <w:rsid w:val="001F4A8A"/>
    <w:rsid w:val="00233F56"/>
    <w:rsid w:val="00353457"/>
    <w:rsid w:val="005A2453"/>
    <w:rsid w:val="005E5103"/>
    <w:rsid w:val="006A749A"/>
    <w:rsid w:val="006C0B77"/>
    <w:rsid w:val="006E2465"/>
    <w:rsid w:val="0076178B"/>
    <w:rsid w:val="00817388"/>
    <w:rsid w:val="008242FF"/>
    <w:rsid w:val="00870751"/>
    <w:rsid w:val="00884B3D"/>
    <w:rsid w:val="008D214C"/>
    <w:rsid w:val="00922C48"/>
    <w:rsid w:val="00A17F08"/>
    <w:rsid w:val="00AE3D65"/>
    <w:rsid w:val="00AF3F32"/>
    <w:rsid w:val="00B479C8"/>
    <w:rsid w:val="00B915B7"/>
    <w:rsid w:val="00C31AC9"/>
    <w:rsid w:val="00D37840"/>
    <w:rsid w:val="00DB135D"/>
    <w:rsid w:val="00DC5579"/>
    <w:rsid w:val="00DE11DC"/>
    <w:rsid w:val="00E17719"/>
    <w:rsid w:val="00EA16A0"/>
    <w:rsid w:val="00EA59DF"/>
    <w:rsid w:val="00EE4070"/>
    <w:rsid w:val="00EF3224"/>
    <w:rsid w:val="00F12C76"/>
    <w:rsid w:val="00FB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8B23"/>
  <w15:chartTrackingRefBased/>
  <w15:docId w15:val="{A3765423-F732-465E-86BB-91A88AC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B479C8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479C8"/>
    <w:pPr>
      <w:spacing w:after="0"/>
    </w:pPr>
    <w:rPr>
      <w:rFonts w:cs="Times New Roman"/>
      <w:caps/>
      <w:szCs w:val="28"/>
      <w:lang w:val="en-US"/>
    </w:rPr>
  </w:style>
  <w:style w:type="table" w:styleId="a3">
    <w:name w:val="Table Grid"/>
    <w:basedOn w:val="a1"/>
    <w:uiPriority w:val="39"/>
    <w:rsid w:val="00B479C8"/>
    <w:pPr>
      <w:spacing w:after="0" w:line="240" w:lineRule="auto"/>
    </w:pPr>
    <w:rPr>
      <w:rFonts w:cs="Calibri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Елена Царева</cp:lastModifiedBy>
  <cp:revision>3</cp:revision>
  <dcterms:created xsi:type="dcterms:W3CDTF">2026-06-11T10:01:00Z</dcterms:created>
  <dcterms:modified xsi:type="dcterms:W3CDTF">2026-06-15T11:08:00Z</dcterms:modified>
</cp:coreProperties>
</file>